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0437" w14:textId="77777777" w:rsidR="00C00847" w:rsidRDefault="00C00847">
      <w:pPr>
        <w:pStyle w:val="ConsPlusNormal"/>
        <w:jc w:val="both"/>
        <w:outlineLvl w:val="0"/>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C00847" w14:paraId="0C20E230" w14:textId="77777777">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14:paraId="61C47869" w14:textId="77777777" w:rsidR="00C00847" w:rsidRDefault="00C00847">
            <w:pPr>
              <w:pStyle w:val="ConsPlusNormal"/>
              <w:ind w:firstLine="540"/>
              <w:jc w:val="both"/>
            </w:pPr>
            <w:bookmarkStart w:id="0" w:name="P1"/>
            <w:bookmarkEnd w:id="0"/>
            <w:r>
              <w:rPr>
                <w:u w:val="single"/>
              </w:rPr>
              <w:t>Аннотация к документу</w:t>
            </w:r>
          </w:p>
          <w:p w14:paraId="494C4A75" w14:textId="77777777" w:rsidR="00C00847" w:rsidRDefault="00C00847">
            <w:pPr>
              <w:pStyle w:val="ConsPlusNormal"/>
              <w:spacing w:before="280"/>
              <w:ind w:firstLine="540"/>
              <w:jc w:val="both"/>
            </w:pPr>
            <w:r>
              <w:t>Даты проведения публичного обсуждения: 30.01.2025 - 26.02.2025. Адрес электронной почты для приема заключений: zimanov-gv@edu.gov.ru.</w:t>
            </w:r>
          </w:p>
          <w:p w14:paraId="0ED13D14" w14:textId="77777777" w:rsidR="00C00847" w:rsidRDefault="00C00847">
            <w:pPr>
              <w:pStyle w:val="ConsPlusNormal"/>
              <w:spacing w:before="280"/>
              <w:ind w:firstLine="540"/>
              <w:jc w:val="both"/>
            </w:pPr>
            <w:r>
              <w:t xml:space="preserve">Подробнее о проекте см. на сайте </w:t>
            </w:r>
            <w:hyperlink r:id="rId4" w:anchor="npa=154155">
              <w:r>
                <w:rPr>
                  <w:color w:val="0000FF"/>
                </w:rPr>
                <w:t>regulation.gov.ru</w:t>
              </w:r>
            </w:hyperlink>
            <w:r>
              <w:t>.</w:t>
            </w:r>
          </w:p>
        </w:tc>
      </w:tr>
    </w:tbl>
    <w:p w14:paraId="64920E92" w14:textId="77777777" w:rsidR="00C00847" w:rsidRDefault="00C00847">
      <w:pPr>
        <w:pStyle w:val="ConsPlusNormal"/>
        <w:jc w:val="both"/>
      </w:pPr>
    </w:p>
    <w:p w14:paraId="5245EDA6" w14:textId="77777777" w:rsidR="00C00847" w:rsidRDefault="00C00847">
      <w:pPr>
        <w:pStyle w:val="ConsPlusNormal"/>
        <w:pBdr>
          <w:bottom w:val="single" w:sz="6" w:space="0" w:color="auto"/>
        </w:pBdr>
        <w:spacing w:before="100" w:after="100"/>
        <w:jc w:val="both"/>
        <w:rPr>
          <w:sz w:val="2"/>
          <w:szCs w:val="2"/>
        </w:rPr>
      </w:pPr>
    </w:p>
    <w:p w14:paraId="5FBAE7BF" w14:textId="77777777" w:rsidR="00C00847" w:rsidRDefault="00C00847">
      <w:pPr>
        <w:pStyle w:val="ConsPlusNormal"/>
        <w:jc w:val="both"/>
      </w:pPr>
    </w:p>
    <w:p w14:paraId="2059808D" w14:textId="77777777" w:rsidR="00C00847" w:rsidRDefault="00C00847">
      <w:pPr>
        <w:pStyle w:val="ConsPlusNormal"/>
        <w:jc w:val="right"/>
        <w:outlineLvl w:val="0"/>
      </w:pPr>
      <w:r>
        <w:t>Проект</w:t>
      </w:r>
    </w:p>
    <w:p w14:paraId="24A565DC" w14:textId="77777777" w:rsidR="00C00847" w:rsidRDefault="00C00847">
      <w:pPr>
        <w:pStyle w:val="ConsPlusNormal"/>
        <w:jc w:val="both"/>
      </w:pPr>
    </w:p>
    <w:p w14:paraId="78416B15" w14:textId="77777777" w:rsidR="00C00847" w:rsidRDefault="00C00847">
      <w:pPr>
        <w:pStyle w:val="ConsPlusNormal"/>
        <w:jc w:val="right"/>
      </w:pPr>
      <w:r>
        <w:t>Утверждена</w:t>
      </w:r>
    </w:p>
    <w:p w14:paraId="00B5ED62" w14:textId="77777777" w:rsidR="00C00847" w:rsidRDefault="00C00847">
      <w:pPr>
        <w:pStyle w:val="ConsPlusNormal"/>
        <w:jc w:val="right"/>
      </w:pPr>
      <w:r>
        <w:t>приказом Министерства просвещения</w:t>
      </w:r>
    </w:p>
    <w:p w14:paraId="5E6079AE" w14:textId="77777777" w:rsidR="00C00847" w:rsidRDefault="00C00847">
      <w:pPr>
        <w:pStyle w:val="ConsPlusNormal"/>
        <w:jc w:val="right"/>
      </w:pPr>
      <w:r>
        <w:t>Российской Федерации</w:t>
      </w:r>
    </w:p>
    <w:p w14:paraId="3628E114" w14:textId="77777777" w:rsidR="00C00847" w:rsidRDefault="00C00847">
      <w:pPr>
        <w:pStyle w:val="ConsPlusNormal"/>
        <w:jc w:val="right"/>
      </w:pPr>
      <w:r>
        <w:t>от ______ г. N ___</w:t>
      </w:r>
    </w:p>
    <w:p w14:paraId="594F8B8A" w14:textId="77777777" w:rsidR="00C00847" w:rsidRDefault="00C00847">
      <w:pPr>
        <w:pStyle w:val="ConsPlusNormal"/>
        <w:jc w:val="both"/>
      </w:pPr>
    </w:p>
    <w:p w14:paraId="5BA90DB7" w14:textId="77777777" w:rsidR="00C00847" w:rsidRDefault="00C00847">
      <w:pPr>
        <w:pStyle w:val="ConsPlusTitle"/>
        <w:jc w:val="center"/>
      </w:pPr>
      <w:r>
        <w:t>ФЕДЕРАЛЬНАЯ ПРОГРАММА ВОСПИТАТЕЛЬНОЙ РАБОТЫ ДЛЯ ОРГАНИЗАЦИЙ</w:t>
      </w:r>
    </w:p>
    <w:p w14:paraId="7F80047C" w14:textId="77777777" w:rsidR="00C00847" w:rsidRDefault="00C00847">
      <w:pPr>
        <w:pStyle w:val="ConsPlusTitle"/>
        <w:jc w:val="center"/>
      </w:pPr>
      <w:r>
        <w:t>ОТДЫХА ДЕТЕЙ И ИХ ОЗДОРОВЛЕНИЯ</w:t>
      </w:r>
    </w:p>
    <w:p w14:paraId="6D391589" w14:textId="77777777" w:rsidR="00C00847" w:rsidRDefault="00C00847">
      <w:pPr>
        <w:pStyle w:val="ConsPlusNormal"/>
        <w:jc w:val="both"/>
      </w:pPr>
    </w:p>
    <w:p w14:paraId="41FC18CA" w14:textId="77777777" w:rsidR="00C00847" w:rsidRDefault="00C00847">
      <w:pPr>
        <w:pStyle w:val="ConsPlusTitle"/>
        <w:jc w:val="center"/>
        <w:outlineLvl w:val="1"/>
      </w:pPr>
      <w:r>
        <w:t>I. Общие положения</w:t>
      </w:r>
    </w:p>
    <w:p w14:paraId="7F4FC622" w14:textId="77777777" w:rsidR="00C00847" w:rsidRDefault="00C00847">
      <w:pPr>
        <w:pStyle w:val="ConsPlusNormal"/>
        <w:jc w:val="both"/>
      </w:pPr>
    </w:p>
    <w:p w14:paraId="327114DE" w14:textId="77777777" w:rsidR="00C00847" w:rsidRDefault="00C00847">
      <w:pPr>
        <w:pStyle w:val="ConsPlusNormal"/>
        <w:ind w:firstLine="540"/>
        <w:jc w:val="both"/>
      </w:pPr>
      <w:r>
        <w:t xml:space="preserve">1. 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hyperlink r:id="rId5">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373A4EB5" w14:textId="77777777" w:rsidR="00C00847" w:rsidRDefault="00C00847">
      <w:pPr>
        <w:pStyle w:val="ConsPlusNormal"/>
        <w:spacing w:before="280"/>
        <w:ind w:firstLine="540"/>
        <w:jc w:val="both"/>
      </w:pPr>
      <w:r>
        <w:t>2. Данная Программа является основой для разработки и 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w:t>
      </w:r>
    </w:p>
    <w:p w14:paraId="52EA4939" w14:textId="77777777" w:rsidR="00C00847" w:rsidRDefault="00C00847">
      <w:pPr>
        <w:pStyle w:val="ConsPlusNormal"/>
        <w:spacing w:before="280"/>
        <w:ind w:firstLine="540"/>
        <w:jc w:val="both"/>
      </w:pPr>
      <w:r>
        <w:t xml:space="preserve">3. В соответствии с Федеральным </w:t>
      </w:r>
      <w:hyperlink r:id="rId6">
        <w:r>
          <w:rPr>
            <w:color w:val="0000FF"/>
          </w:rPr>
          <w:t>законом</w:t>
        </w:r>
      </w:hyperlink>
      <w:r>
        <w:t xml:space="preserve"> от 24 июля 1998 г. N 124-ФЗ "Об основных гарантиях прав ребенка в Российской Федерации" &lt;1&gt; к организациям отдыха детей и их оздоровления (далее - детский лагерь) </w:t>
      </w:r>
      <w:r>
        <w:lastRenderedPageBreak/>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Изменения, внесенные от 28 декабря 2024 года &lt;2&gt;, регламентируют 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w:t>
      </w:r>
    </w:p>
    <w:p w14:paraId="0107F6E3" w14:textId="77777777" w:rsidR="00C00847" w:rsidRDefault="00C00847">
      <w:pPr>
        <w:pStyle w:val="ConsPlusNormal"/>
        <w:spacing w:before="280"/>
        <w:ind w:firstLine="540"/>
        <w:jc w:val="both"/>
      </w:pPr>
      <w:r>
        <w:t>--------------------------------</w:t>
      </w:r>
    </w:p>
    <w:p w14:paraId="29971A83" w14:textId="77777777" w:rsidR="00C00847" w:rsidRDefault="00C00847">
      <w:pPr>
        <w:pStyle w:val="ConsPlusNormal"/>
        <w:spacing w:before="280"/>
        <w:ind w:firstLine="540"/>
        <w:jc w:val="both"/>
      </w:pPr>
      <w:r>
        <w:t xml:space="preserve">&lt;1&gt; </w:t>
      </w:r>
      <w:hyperlink r:id="rId7">
        <w:r>
          <w:rPr>
            <w:color w:val="0000FF"/>
          </w:rPr>
          <w:t>Абзац 9 статьи 1</w:t>
        </w:r>
      </w:hyperlink>
      <w:r>
        <w:t xml:space="preserve"> Федерального закона от 24.07.1998 N 124-ФЗ "Об основных гарантиях прав ребенка в Российской Федерации".</w:t>
      </w:r>
    </w:p>
    <w:p w14:paraId="24E0E856" w14:textId="77777777" w:rsidR="00C00847" w:rsidRDefault="00C00847">
      <w:pPr>
        <w:pStyle w:val="ConsPlusNormal"/>
        <w:spacing w:before="280"/>
        <w:ind w:firstLine="540"/>
        <w:jc w:val="both"/>
      </w:pPr>
      <w:r>
        <w:t xml:space="preserve">&lt;2&gt; </w:t>
      </w:r>
      <w:hyperlink r:id="rId8">
        <w:r>
          <w:rPr>
            <w:color w:val="0000FF"/>
          </w:rPr>
          <w:t>Пункт "б" статьи 1</w:t>
        </w:r>
      </w:hyperlink>
      <w:r>
        <w:t xml:space="preserve"> Федерального закона от 28 декабря 2024 г. N 543-ФЗ "О внесении изменений в Федеральный закон "Об основных гарантиях прав ребенка в Российской Федерации".</w:t>
      </w:r>
    </w:p>
    <w:p w14:paraId="633DFAED" w14:textId="77777777" w:rsidR="00C00847" w:rsidRDefault="00C00847">
      <w:pPr>
        <w:pStyle w:val="ConsPlusNormal"/>
        <w:jc w:val="both"/>
      </w:pPr>
    </w:p>
    <w:p w14:paraId="5BD049D3" w14:textId="77777777" w:rsidR="00C00847" w:rsidRDefault="00C00847">
      <w:pPr>
        <w:pStyle w:val="ConsPlusNormal"/>
        <w:ind w:firstLine="540"/>
        <w:jc w:val="both"/>
      </w:pPr>
      <w:r>
        <w:t>4. Данная Программа также предназначена для реализации иными организациями, осуществляющими воспитательные, досуговые и развивающие программы в сфере детского отдыха, а именно организациями:</w:t>
      </w:r>
    </w:p>
    <w:p w14:paraId="60ACFF37" w14:textId="77777777" w:rsidR="00C00847" w:rsidRDefault="00C00847">
      <w:pPr>
        <w:pStyle w:val="ConsPlusNormal"/>
        <w:spacing w:before="280"/>
        <w:ind w:firstLine="540"/>
        <w:jc w:val="both"/>
      </w:pPr>
      <w:r>
        <w:t>детского туризма, который включает в себя туризм экскурсионный, познавательный, культурологический, экологический, образовательный, оздоровительный, медицинский, спортивный и так далее;</w:t>
      </w:r>
    </w:p>
    <w:p w14:paraId="67C7B978" w14:textId="77777777" w:rsidR="00C00847" w:rsidRDefault="00C00847">
      <w:pPr>
        <w:pStyle w:val="ConsPlusNormal"/>
        <w:spacing w:before="280"/>
        <w:ind w:firstLine="540"/>
        <w:jc w:val="both"/>
      </w:pPr>
      <w:r>
        <w:t>детского активного туризма, 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 археологические, историко-краеведческие, фольклорные и т.д.);</w:t>
      </w:r>
    </w:p>
    <w:p w14:paraId="74231E49" w14:textId="77777777" w:rsidR="00C00847" w:rsidRDefault="00C00847">
      <w:pPr>
        <w:pStyle w:val="ConsPlusNormal"/>
        <w:spacing w:before="280"/>
        <w:ind w:firstLine="540"/>
        <w:jc w:val="both"/>
      </w:pPr>
      <w:r>
        <w:t>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w:t>
      </w:r>
    </w:p>
    <w:p w14:paraId="024DD3BB" w14:textId="77777777" w:rsidR="00C00847" w:rsidRDefault="00C00847">
      <w:pPr>
        <w:pStyle w:val="ConsPlusNormal"/>
        <w:spacing w:before="280"/>
        <w:ind w:firstLine="540"/>
        <w:jc w:val="both"/>
      </w:pPr>
      <w:r>
        <w:t xml:space="preserve">реализующими программы детского событийного туризма, включающего в себя слеты, фестивали, форумы, конференции, семинары, интенсивы и </w:t>
      </w:r>
      <w:r>
        <w:lastRenderedPageBreak/>
        <w:t>другие события различной направленности для детей и молодежи;</w:t>
      </w:r>
    </w:p>
    <w:p w14:paraId="7EC04E20" w14:textId="77777777" w:rsidR="00C00847" w:rsidRDefault="00C00847">
      <w:pPr>
        <w:pStyle w:val="ConsPlusNormal"/>
        <w:spacing w:before="280"/>
        <w:ind w:firstLine="540"/>
        <w:jc w:val="both"/>
      </w:pPr>
      <w:r>
        <w:t>осуществляющими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w:t>
      </w:r>
    </w:p>
    <w:p w14:paraId="32820D60" w14:textId="77777777" w:rsidR="00C00847" w:rsidRDefault="00C00847">
      <w:pPr>
        <w:pStyle w:val="ConsPlusNormal"/>
        <w:spacing w:before="280"/>
        <w:ind w:firstLine="540"/>
        <w:jc w:val="both"/>
      </w:pPr>
      <w:r>
        <w:t>5. Методологической основой разработки и реализации Программы воспитательной работы являются два основных подхода:</w:t>
      </w:r>
    </w:p>
    <w:p w14:paraId="4247EE12" w14:textId="77777777" w:rsidR="00C00847" w:rsidRDefault="00C00847">
      <w:pPr>
        <w:pStyle w:val="ConsPlusNormal"/>
        <w:spacing w:before="280"/>
        <w:ind w:firstLine="540"/>
        <w:jc w:val="both"/>
      </w:pPr>
      <w:r>
        <w:t>системно-деятельностный;</w:t>
      </w:r>
    </w:p>
    <w:p w14:paraId="5C850C58" w14:textId="77777777" w:rsidR="00C00847" w:rsidRDefault="00C00847">
      <w:pPr>
        <w:pStyle w:val="ConsPlusNormal"/>
        <w:spacing w:before="280"/>
        <w:ind w:firstLine="540"/>
        <w:jc w:val="both"/>
      </w:pPr>
      <w:r>
        <w:t>аксиологический.</w:t>
      </w:r>
    </w:p>
    <w:p w14:paraId="773763B5" w14:textId="77777777" w:rsidR="00C00847" w:rsidRDefault="00C00847">
      <w:pPr>
        <w:pStyle w:val="ConsPlusNormal"/>
        <w:spacing w:before="280"/>
        <w:ind w:firstLine="540"/>
        <w:jc w:val="both"/>
      </w:pPr>
      <w:r>
        <w:t>5.1. 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ребенка как субъекта жизнедеятельности, имеющего системное представление о мире, своем месте и роли в нем.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14:paraId="22F90B7F" w14:textId="77777777" w:rsidR="00C00847" w:rsidRDefault="00C00847">
      <w:pPr>
        <w:pStyle w:val="ConsPlusNormal"/>
        <w:spacing w:before="280"/>
        <w:ind w:firstLine="540"/>
        <w:jc w:val="both"/>
      </w:pPr>
      <w:r>
        <w:t>5.2. Аксиологический подход подразумевает ценностное, духовно-практическое освоение действительности, определенное отношение к реалиям, предусматривающее их оценку на основе учета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w:t>
      </w:r>
    </w:p>
    <w:p w14:paraId="473ABA9D" w14:textId="77777777" w:rsidR="00C00847" w:rsidRDefault="00C00847">
      <w:pPr>
        <w:pStyle w:val="ConsPlusNormal"/>
        <w:spacing w:before="280"/>
        <w:ind w:firstLine="540"/>
        <w:jc w:val="both"/>
      </w:pPr>
      <w: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14:paraId="3315EAB5" w14:textId="77777777" w:rsidR="00C00847" w:rsidRDefault="00C00847">
      <w:pPr>
        <w:pStyle w:val="ConsPlusNormal"/>
        <w:spacing w:before="280"/>
        <w:ind w:firstLine="540"/>
        <w:jc w:val="both"/>
      </w:pPr>
      <w:r>
        <w:lastRenderedPageBreak/>
        <w:t>6.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6AD9FB24" w14:textId="77777777" w:rsidR="00C00847" w:rsidRDefault="00C00847">
      <w:pPr>
        <w:pStyle w:val="ConsPlusNormal"/>
        <w:spacing w:before="280"/>
        <w:ind w:firstLine="540"/>
        <w:jc w:val="both"/>
      </w:pPr>
      <w:r>
        <w:t>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w:t>
      </w:r>
    </w:p>
    <w:p w14:paraId="478488AB" w14:textId="77777777" w:rsidR="00C00847" w:rsidRDefault="00C00847">
      <w:pPr>
        <w:pStyle w:val="ConsPlusNormal"/>
        <w:spacing w:before="280"/>
        <w:ind w:firstLine="540"/>
        <w:jc w:val="both"/>
      </w:pPr>
      <w:r>
        <w:t>Под возрастными группами понимаются группы детей:</w:t>
      </w:r>
    </w:p>
    <w:p w14:paraId="427BD3E0" w14:textId="77777777" w:rsidR="00C00847" w:rsidRDefault="00C00847">
      <w:pPr>
        <w:pStyle w:val="ConsPlusNormal"/>
        <w:spacing w:before="280"/>
        <w:ind w:firstLine="540"/>
        <w:jc w:val="both"/>
      </w:pPr>
      <w:r>
        <w:t>7 - 10 лет - младшие школьники;</w:t>
      </w:r>
    </w:p>
    <w:p w14:paraId="237C045B" w14:textId="77777777" w:rsidR="00C00847" w:rsidRDefault="00C00847">
      <w:pPr>
        <w:pStyle w:val="ConsPlusNormal"/>
        <w:spacing w:before="280"/>
        <w:ind w:firstLine="540"/>
        <w:jc w:val="both"/>
      </w:pPr>
      <w:r>
        <w:t>11 - 14 лет - подростки;</w:t>
      </w:r>
    </w:p>
    <w:p w14:paraId="67BFD193" w14:textId="77777777" w:rsidR="00C00847" w:rsidRDefault="00C00847">
      <w:pPr>
        <w:pStyle w:val="ConsPlusNormal"/>
        <w:spacing w:before="280"/>
        <w:ind w:firstLine="540"/>
        <w:jc w:val="both"/>
      </w:pPr>
      <w:r>
        <w:t>15 - 17 лет - старшие школьники;</w:t>
      </w:r>
    </w:p>
    <w:p w14:paraId="44D7EF49" w14:textId="77777777" w:rsidR="00C00847" w:rsidRDefault="00C00847">
      <w:pPr>
        <w:pStyle w:val="ConsPlusNormal"/>
        <w:spacing w:before="280"/>
        <w:ind w:firstLine="540"/>
        <w:jc w:val="both"/>
      </w:pPr>
      <w:r>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14:paraId="2B03992A" w14:textId="77777777" w:rsidR="00C00847" w:rsidRDefault="00C00847">
      <w:pPr>
        <w:pStyle w:val="ConsPlusNormal"/>
        <w:spacing w:before="280"/>
        <w:ind w:firstLine="540"/>
        <w:jc w:val="both"/>
      </w:pPr>
      <w:r>
        <w:t>8. Задачами Программы воспитательной работы являются:</w:t>
      </w:r>
    </w:p>
    <w:p w14:paraId="4417AB56" w14:textId="77777777" w:rsidR="00C00847" w:rsidRDefault="00C00847">
      <w:pPr>
        <w:pStyle w:val="ConsPlusNormal"/>
        <w:spacing w:before="280"/>
        <w:ind w:firstLine="540"/>
        <w:jc w:val="both"/>
      </w:pPr>
      <w:r>
        <w:t>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5B14DC3B" w14:textId="77777777" w:rsidR="00C00847" w:rsidRDefault="00C00847">
      <w:pPr>
        <w:pStyle w:val="ConsPlusNormal"/>
        <w:spacing w:before="280"/>
        <w:ind w:firstLine="540"/>
        <w:jc w:val="both"/>
      </w:pPr>
      <w: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4A51A30B" w14:textId="77777777" w:rsidR="00C00847" w:rsidRDefault="00C00847">
      <w:pPr>
        <w:pStyle w:val="ConsPlusNormal"/>
        <w:spacing w:before="280"/>
        <w:ind w:firstLine="540"/>
        <w:jc w:val="both"/>
      </w:pPr>
      <w: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38E8AE25" w14:textId="77777777" w:rsidR="00C00847" w:rsidRDefault="00C00847">
      <w:pPr>
        <w:pStyle w:val="ConsPlusNormal"/>
        <w:spacing w:before="280"/>
        <w:ind w:firstLine="540"/>
        <w:jc w:val="both"/>
      </w:pPr>
      <w:r>
        <w:t>9. Принципы реализации программы:</w:t>
      </w:r>
    </w:p>
    <w:p w14:paraId="516D906A" w14:textId="77777777" w:rsidR="00C00847" w:rsidRDefault="00C00847">
      <w:pPr>
        <w:pStyle w:val="ConsPlusNormal"/>
        <w:spacing w:before="280"/>
        <w:ind w:firstLine="540"/>
        <w:jc w:val="both"/>
      </w:pPr>
      <w:r>
        <w:t>принцип единого целевого начала воспитательной деятельности;</w:t>
      </w:r>
    </w:p>
    <w:p w14:paraId="734A1D94" w14:textId="77777777" w:rsidR="00C00847" w:rsidRDefault="00C00847">
      <w:pPr>
        <w:pStyle w:val="ConsPlusNormal"/>
        <w:spacing w:before="280"/>
        <w:ind w:firstLine="540"/>
        <w:jc w:val="both"/>
      </w:pPr>
      <w:r>
        <w:lastRenderedPageBreak/>
        <w:t>принцип системности, непрерывности и преемственности воспитательной деятельности;</w:t>
      </w:r>
    </w:p>
    <w:p w14:paraId="7D5DA641" w14:textId="77777777" w:rsidR="00C00847" w:rsidRDefault="00C00847">
      <w:pPr>
        <w:pStyle w:val="ConsPlusNormal"/>
        <w:spacing w:before="280"/>
        <w:ind w:firstLine="540"/>
        <w:jc w:val="both"/>
      </w:pPr>
      <w:r>
        <w:t>принцип единства концептуальных подходов, методов и форм воспитательной деятельности;</w:t>
      </w:r>
    </w:p>
    <w:p w14:paraId="0CC0169C" w14:textId="77777777" w:rsidR="00C00847" w:rsidRDefault="00C00847">
      <w:pPr>
        <w:pStyle w:val="ConsPlusNormal"/>
        <w:spacing w:before="280"/>
        <w:ind w:firstLine="540"/>
        <w:jc w:val="both"/>
      </w:pPr>
      <w:r>
        <w:t>принцип учета возрастных и индивидуальных особенностей воспитанников и их групп;</w:t>
      </w:r>
    </w:p>
    <w:p w14:paraId="4030100D" w14:textId="77777777" w:rsidR="00C00847" w:rsidRDefault="00C00847">
      <w:pPr>
        <w:pStyle w:val="ConsPlusNormal"/>
        <w:spacing w:before="280"/>
        <w:ind w:firstLine="540"/>
        <w:jc w:val="both"/>
      </w:pPr>
      <w:r>
        <w:t>принцип приоритета конструктивных интересов и потребностей детей;</w:t>
      </w:r>
    </w:p>
    <w:p w14:paraId="0EE4911A" w14:textId="77777777" w:rsidR="00C00847" w:rsidRDefault="00C00847">
      <w:pPr>
        <w:pStyle w:val="ConsPlusNormal"/>
        <w:spacing w:before="280"/>
        <w:ind w:firstLine="540"/>
        <w:jc w:val="both"/>
      </w:pPr>
      <w:r>
        <w:t>принцип реальности и измеримости итогов воспитательной деятельности.</w:t>
      </w:r>
    </w:p>
    <w:p w14:paraId="719F45C5" w14:textId="77777777" w:rsidR="00C00847" w:rsidRDefault="00C00847">
      <w:pPr>
        <w:pStyle w:val="ConsPlusNormal"/>
        <w:spacing w:before="280"/>
        <w:ind w:firstLine="540"/>
        <w:jc w:val="both"/>
      </w:pPr>
      <w:r>
        <w:t>10.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21 день и 3) пример программы воспитательной работы на отрядном уровне временного детского коллектива.</w:t>
      </w:r>
    </w:p>
    <w:p w14:paraId="064480AB" w14:textId="77777777" w:rsidR="00C00847" w:rsidRDefault="00C00847">
      <w:pPr>
        <w:pStyle w:val="ConsPlusNormal"/>
        <w:spacing w:before="280"/>
        <w:ind w:firstLine="540"/>
        <w:jc w:val="both"/>
      </w:pPr>
      <w:r>
        <w:t>11. При реализации Программы воспитательной работы для организаций отдыха детей и их оздоровления используются следующие рабочие понятия:</w:t>
      </w:r>
    </w:p>
    <w:p w14:paraId="0D08DB65" w14:textId="77777777" w:rsidR="00C00847" w:rsidRDefault="00C00847">
      <w:pPr>
        <w:pStyle w:val="ConsPlusNormal"/>
        <w:spacing w:before="280"/>
        <w:ind w:firstLine="540"/>
        <w:jc w:val="both"/>
      </w:pPr>
      <w:r>
        <w:t xml:space="preserve">11.1. Воспитание - согласно Федеральному </w:t>
      </w:r>
      <w:hyperlink r:id="rId9">
        <w:r>
          <w:rPr>
            <w:color w:val="0000FF"/>
          </w:rPr>
          <w:t>закону</w:t>
        </w:r>
      </w:hyperlink>
      <w:r>
        <w:t xml:space="preserve"> от 29 декабря 2012 г. N 273-ФЗ "Об образовании в Российской Федерации" закону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27D558CE" w14:textId="77777777" w:rsidR="00C00847" w:rsidRDefault="00C00847">
      <w:pPr>
        <w:pStyle w:val="ConsPlusNormal"/>
        <w:spacing w:before="280"/>
        <w:ind w:firstLine="540"/>
        <w:jc w:val="both"/>
      </w:pPr>
      <w:r>
        <w:t>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14:paraId="3EBCA9A2" w14:textId="77777777" w:rsidR="00C00847" w:rsidRDefault="00C00847">
      <w:pPr>
        <w:pStyle w:val="ConsPlusNormal"/>
        <w:spacing w:before="280"/>
        <w:ind w:firstLine="540"/>
        <w:jc w:val="both"/>
      </w:pPr>
      <w:r>
        <w:t xml:space="preserve">11.3.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ее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w:t>
      </w:r>
      <w:r>
        <w:lastRenderedPageBreak/>
        <w:t>их оздоровления.</w:t>
      </w:r>
    </w:p>
    <w:p w14:paraId="66C47AAD" w14:textId="77777777" w:rsidR="00C00847" w:rsidRDefault="00C00847">
      <w:pPr>
        <w:pStyle w:val="ConsPlusNormal"/>
        <w:spacing w:before="280"/>
        <w:ind w:firstLine="540"/>
        <w:jc w:val="both"/>
      </w:pPr>
      <w:r>
        <w:t xml:space="preserve">11.4. Воспитательная система </w:t>
      </w:r>
      <w:proofErr w:type="gramStart"/>
      <w:r>
        <w:t>- это</w:t>
      </w:r>
      <w:proofErr w:type="gramEnd"/>
      <w:r>
        <w:t xml:space="preserve">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14:paraId="1AA31BFC" w14:textId="77777777" w:rsidR="00C00847" w:rsidRDefault="00C00847">
      <w:pPr>
        <w:pStyle w:val="ConsPlusNormal"/>
        <w:spacing w:before="280"/>
        <w:ind w:firstLine="540"/>
        <w:jc w:val="both"/>
      </w:pPr>
      <w:r>
        <w:t xml:space="preserve">11.5. Воспитательное пространство </w:t>
      </w:r>
      <w:proofErr w:type="gramStart"/>
      <w:r>
        <w:t>- это</w:t>
      </w:r>
      <w:proofErr w:type="gramEnd"/>
      <w:r>
        <w:t xml:space="preserve">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14:paraId="7E7563EA" w14:textId="77777777" w:rsidR="00C00847" w:rsidRDefault="00C00847">
      <w:pPr>
        <w:pStyle w:val="ConsPlusNormal"/>
        <w:spacing w:before="280"/>
        <w:ind w:firstLine="540"/>
        <w:jc w:val="both"/>
      </w:pPr>
      <w:r>
        <w:t xml:space="preserve">11.6. Корпоративная культура </w:t>
      </w:r>
      <w:proofErr w:type="gramStart"/>
      <w:r>
        <w:t>- это</w:t>
      </w:r>
      <w:proofErr w:type="gramEnd"/>
      <w:r>
        <w:t xml:space="preserve"> система убеждений, ценностей, традиций, правил и ожиданий, определяющих нормы поведения и коммуникации как внутри организации, так и за ее рамками.</w:t>
      </w:r>
    </w:p>
    <w:p w14:paraId="7887123F" w14:textId="77777777" w:rsidR="00C00847" w:rsidRDefault="00C00847">
      <w:pPr>
        <w:pStyle w:val="ConsPlusNormal"/>
        <w:spacing w:before="280"/>
        <w:ind w:firstLine="540"/>
        <w:jc w:val="both"/>
      </w:pPr>
      <w:r>
        <w:t>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14:paraId="70D40008" w14:textId="77777777" w:rsidR="00C00847" w:rsidRDefault="00C00847">
      <w:pPr>
        <w:pStyle w:val="ConsPlusNormal"/>
        <w:spacing w:before="280"/>
        <w:ind w:firstLine="540"/>
        <w:jc w:val="both"/>
      </w:pPr>
      <w: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14:paraId="10122A92" w14:textId="77777777" w:rsidR="00C00847" w:rsidRDefault="00C00847">
      <w:pPr>
        <w:pStyle w:val="ConsPlusNormal"/>
        <w:spacing w:before="280"/>
        <w:ind w:firstLine="540"/>
        <w:jc w:val="both"/>
      </w:pPr>
      <w:r>
        <w:t xml:space="preserve">11.9. Результат воспитания </w:t>
      </w:r>
      <w:proofErr w:type="gramStart"/>
      <w:r>
        <w:t>- это</w:t>
      </w:r>
      <w:proofErr w:type="gramEnd"/>
      <w:r>
        <w:t xml:space="preserve"> духовно-нравственные приобретения ребенка, полученные благодаря его участию в том или ином виде деятельности. Результатом воспитания является воспитанность.</w:t>
      </w:r>
    </w:p>
    <w:p w14:paraId="23F7D9AA" w14:textId="77777777" w:rsidR="00C00847" w:rsidRDefault="00C00847">
      <w:pPr>
        <w:pStyle w:val="ConsPlusNormal"/>
        <w:spacing w:before="280"/>
        <w:ind w:firstLine="540"/>
        <w:jc w:val="both"/>
      </w:pPr>
      <w:r>
        <w:t xml:space="preserve">11.10. Социализация - процесс и результат усвоения индивидом общественно-исторического опыта, социальных и культурных ценностей </w:t>
      </w:r>
      <w:r>
        <w:lastRenderedPageBreak/>
        <w:t>человечества с целью их дальнейшего воспроизводства.</w:t>
      </w:r>
    </w:p>
    <w:p w14:paraId="76661231" w14:textId="77777777" w:rsidR="00C00847" w:rsidRDefault="00C00847">
      <w:pPr>
        <w:pStyle w:val="ConsPlusNormal"/>
        <w:spacing w:before="280"/>
        <w:ind w:firstLine="540"/>
        <w:jc w:val="both"/>
      </w:pPr>
      <w:r>
        <w:t>11.11.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14:paraId="44D4CDEC" w14:textId="77777777" w:rsidR="00C00847" w:rsidRDefault="00C00847">
      <w:pPr>
        <w:pStyle w:val="ConsPlusNormal"/>
        <w:spacing w:before="280"/>
        <w:ind w:firstLine="540"/>
        <w:jc w:val="both"/>
      </w:pPr>
      <w:r>
        <w:t>11.12. Уклад - установленный или установившийся порядок жизнедеятельности организации отдыха детей и их оздоровления, определяющий стиль ее педагогической деятельности, корпоративную культуру и формирующий культурный код данной организации. Уклад задает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ее репутацию в социуме.</w:t>
      </w:r>
    </w:p>
    <w:p w14:paraId="32ECB4C5" w14:textId="77777777" w:rsidR="00C00847" w:rsidRDefault="00C00847">
      <w:pPr>
        <w:pStyle w:val="ConsPlusNormal"/>
        <w:spacing w:before="280"/>
        <w:ind w:firstLine="540"/>
        <w:jc w:val="both"/>
      </w:pPr>
      <w:r>
        <w:t>11.13.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14:paraId="3DDFC1D5" w14:textId="77777777" w:rsidR="00C00847" w:rsidRDefault="00C00847">
      <w:pPr>
        <w:pStyle w:val="ConsPlusNormal"/>
        <w:jc w:val="both"/>
      </w:pPr>
    </w:p>
    <w:p w14:paraId="4C1BE12B" w14:textId="77777777" w:rsidR="00C00847" w:rsidRDefault="00C00847">
      <w:pPr>
        <w:pStyle w:val="ConsPlusTitle"/>
        <w:jc w:val="center"/>
        <w:outlineLvl w:val="1"/>
      </w:pPr>
      <w:r>
        <w:t>II. Целевой раздел программы воспитательной работы</w:t>
      </w:r>
    </w:p>
    <w:p w14:paraId="649A11D3" w14:textId="77777777" w:rsidR="00C00847" w:rsidRDefault="00C00847">
      <w:pPr>
        <w:pStyle w:val="ConsPlusNormal"/>
        <w:jc w:val="both"/>
      </w:pPr>
    </w:p>
    <w:p w14:paraId="05AAB861" w14:textId="77777777" w:rsidR="00C00847" w:rsidRDefault="00C00847">
      <w:pPr>
        <w:pStyle w:val="ConsPlusTitle"/>
        <w:ind w:firstLine="540"/>
        <w:jc w:val="both"/>
        <w:outlineLvl w:val="2"/>
      </w:pPr>
      <w:r>
        <w:t>12. Ценностные основы содержания воспитательной работы</w:t>
      </w:r>
    </w:p>
    <w:p w14:paraId="017003DC" w14:textId="77777777" w:rsidR="00C00847" w:rsidRDefault="00C00847">
      <w:pPr>
        <w:pStyle w:val="ConsPlusNormal"/>
        <w:spacing w:before="280"/>
        <w:ind w:firstLine="540"/>
        <w:jc w:val="both"/>
      </w:pPr>
      <w:r>
        <w:t>12.1.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w:t>
      </w:r>
    </w:p>
    <w:p w14:paraId="4150BF40" w14:textId="77777777" w:rsidR="00C00847" w:rsidRDefault="00C00847">
      <w:pPr>
        <w:pStyle w:val="ConsPlusNormal"/>
        <w:spacing w:before="280"/>
        <w:ind w:firstLine="540"/>
        <w:jc w:val="both"/>
      </w:pPr>
      <w:r>
        <w:t>12.2. 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w:t>
      </w:r>
      <w:r>
        <w:lastRenderedPageBreak/>
        <w:t xml:space="preserve">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w:t>
      </w:r>
      <w:hyperlink r:id="rId10">
        <w:r>
          <w:rPr>
            <w:color w:val="0000FF"/>
          </w:rPr>
          <w:t>Конституции</w:t>
        </w:r>
      </w:hyperlink>
      <w:r>
        <w:t xml:space="preserve">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51C5DA29" w14:textId="77777777" w:rsidR="00C00847" w:rsidRDefault="00C00847">
      <w:pPr>
        <w:pStyle w:val="ConsPlusNormal"/>
        <w:spacing w:before="280"/>
        <w:ind w:firstLine="540"/>
        <w:jc w:val="both"/>
      </w:pPr>
      <w:r>
        <w:t>12.3.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14:paraId="2E4F2904" w14:textId="77777777" w:rsidR="00C00847" w:rsidRDefault="00C00847">
      <w:pPr>
        <w:pStyle w:val="ConsPlusNormal"/>
        <w:spacing w:before="280"/>
        <w:ind w:firstLine="540"/>
        <w:jc w:val="both"/>
      </w:pPr>
      <w:r>
        <w:t>12.4. 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2DE55B4A" w14:textId="77777777" w:rsidR="00C00847" w:rsidRDefault="00C00847">
      <w:pPr>
        <w:pStyle w:val="ConsPlusNormal"/>
        <w:spacing w:before="280"/>
        <w:ind w:firstLine="540"/>
        <w:jc w:val="both"/>
      </w:pPr>
      <w:r>
        <w:t>12.5. 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w:t>
      </w:r>
    </w:p>
    <w:p w14:paraId="52EC01BE" w14:textId="77777777" w:rsidR="00C00847" w:rsidRDefault="00C00847">
      <w:pPr>
        <w:pStyle w:val="ConsPlusNormal"/>
        <w:spacing w:before="280"/>
        <w:ind w:firstLine="540"/>
        <w:jc w:val="both"/>
      </w:pPr>
      <w:r>
        <w:t>блок "Мир: наука, культура, мораль";</w:t>
      </w:r>
    </w:p>
    <w:p w14:paraId="430BCA63" w14:textId="77777777" w:rsidR="00C00847" w:rsidRDefault="00C00847">
      <w:pPr>
        <w:pStyle w:val="ConsPlusNormal"/>
        <w:spacing w:before="280"/>
        <w:ind w:firstLine="540"/>
        <w:jc w:val="both"/>
      </w:pPr>
      <w:r>
        <w:t>блок "Россия: прошлое, настоящее, будущее";</w:t>
      </w:r>
    </w:p>
    <w:p w14:paraId="3660152D" w14:textId="77777777" w:rsidR="00C00847" w:rsidRDefault="00C00847">
      <w:pPr>
        <w:pStyle w:val="ConsPlusNormal"/>
        <w:spacing w:before="280"/>
        <w:ind w:firstLine="540"/>
        <w:jc w:val="both"/>
      </w:pPr>
      <w:r>
        <w:t>блок "Человек: здоровье, безопасность, семья, творчество, развитие".</w:t>
      </w:r>
    </w:p>
    <w:p w14:paraId="1F1937B1" w14:textId="77777777" w:rsidR="00C00847" w:rsidRDefault="00C00847">
      <w:pPr>
        <w:pStyle w:val="ConsPlusNormal"/>
        <w:spacing w:before="280"/>
        <w:ind w:firstLine="540"/>
        <w:jc w:val="both"/>
      </w:pPr>
      <w:r>
        <w:lastRenderedPageBreak/>
        <w:t>12.5.1. БЛОК "МИР: НАУКА, КУЛЬТУРА, МОРАЛЬ"</w:t>
      </w:r>
    </w:p>
    <w:p w14:paraId="257A3AB3" w14:textId="77777777" w:rsidR="00C00847" w:rsidRDefault="00C00847">
      <w:pPr>
        <w:pStyle w:val="ConsPlusNormal"/>
        <w:spacing w:before="280"/>
        <w:ind w:firstLine="540"/>
        <w:jc w:val="both"/>
      </w:pPr>
      <w: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5D2A9DBF" w14:textId="77777777" w:rsidR="00C00847" w:rsidRDefault="00C00847">
      <w:pPr>
        <w:pStyle w:val="ConsPlusNormal"/>
        <w:spacing w:before="280"/>
        <w:ind w:firstLine="540"/>
        <w:jc w:val="both"/>
      </w:pPr>
      <w:r>
        <w:t>Деятельность блока "Мир: наука, культура, мораль" реализуется в следующих форматах:</w:t>
      </w:r>
    </w:p>
    <w:p w14:paraId="46F2957B" w14:textId="77777777" w:rsidR="00C00847" w:rsidRDefault="00C00847">
      <w:pPr>
        <w:pStyle w:val="ConsPlusNormal"/>
        <w:spacing w:before="280"/>
        <w:ind w:firstLine="540"/>
        <w:jc w:val="both"/>
      </w:pPr>
      <w: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14:paraId="635D7B81" w14:textId="77777777" w:rsidR="00C00847" w:rsidRDefault="00C00847">
      <w:pPr>
        <w:pStyle w:val="ConsPlusNormal"/>
        <w:spacing w:before="280"/>
        <w:ind w:firstLine="540"/>
        <w:jc w:val="both"/>
      </w:pPr>
      <w: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14:paraId="1457EC51" w14:textId="77777777" w:rsidR="00C00847" w:rsidRDefault="00C00847">
      <w:pPr>
        <w:pStyle w:val="ConsPlusNormal"/>
        <w:spacing w:before="280"/>
        <w:ind w:firstLine="540"/>
        <w:jc w:val="both"/>
      </w:pPr>
      <w: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14:paraId="0C119AD9" w14:textId="77777777" w:rsidR="00C00847" w:rsidRDefault="00C00847">
      <w:pPr>
        <w:pStyle w:val="ConsPlusNormal"/>
        <w:spacing w:before="280"/>
        <w:ind w:firstLine="540"/>
        <w:jc w:val="both"/>
      </w:pPr>
      <w: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w:t>
      </w:r>
    </w:p>
    <w:p w14:paraId="1A6E2BE2" w14:textId="77777777" w:rsidR="00C00847" w:rsidRDefault="00C00847">
      <w:pPr>
        <w:pStyle w:val="ConsPlusNormal"/>
        <w:spacing w:before="280"/>
        <w:ind w:firstLine="540"/>
        <w:jc w:val="both"/>
      </w:pPr>
      <w:r>
        <w:t>а) проведение интеллектуальных и познавательных игр;</w:t>
      </w:r>
    </w:p>
    <w:p w14:paraId="0F9647A9" w14:textId="77777777" w:rsidR="00C00847" w:rsidRDefault="00C00847">
      <w:pPr>
        <w:pStyle w:val="ConsPlusNormal"/>
        <w:spacing w:before="280"/>
        <w:ind w:firstLine="540"/>
        <w:jc w:val="both"/>
      </w:pPr>
      <w:r>
        <w:lastRenderedPageBreak/>
        <w:t>б) организация конструкторской, исследовательской и проектной деятельности;</w:t>
      </w:r>
    </w:p>
    <w:p w14:paraId="1347C79C" w14:textId="77777777" w:rsidR="00C00847" w:rsidRDefault="00C00847">
      <w:pPr>
        <w:pStyle w:val="ConsPlusNormal"/>
        <w:spacing w:before="280"/>
        <w:ind w:firstLine="540"/>
        <w:jc w:val="both"/>
      </w:pPr>
      <w:r>
        <w:t>в) просмотр научно-популярных фильмов;</w:t>
      </w:r>
    </w:p>
    <w:p w14:paraId="43C15B67" w14:textId="77777777" w:rsidR="00C00847" w:rsidRDefault="00C00847">
      <w:pPr>
        <w:pStyle w:val="ConsPlusNormal"/>
        <w:spacing w:before="280"/>
        <w:ind w:firstLine="540"/>
        <w:jc w:val="both"/>
      </w:pPr>
      <w:r>
        <w:t>г) встречи с интересными людьми, дискуссионные клубы, дебаты, диспуты.</w:t>
      </w:r>
    </w:p>
    <w:p w14:paraId="6BDC4CF1" w14:textId="77777777" w:rsidR="00C00847" w:rsidRDefault="00C00847">
      <w:pPr>
        <w:pStyle w:val="ConsPlusNormal"/>
        <w:spacing w:before="280"/>
        <w:ind w:firstLine="540"/>
        <w:jc w:val="both"/>
      </w:pPr>
      <w: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14:paraId="7D80A12C" w14:textId="77777777" w:rsidR="00C00847" w:rsidRDefault="00C00847">
      <w:pPr>
        <w:pStyle w:val="ConsPlusNormal"/>
        <w:spacing w:before="280"/>
        <w:ind w:firstLine="540"/>
        <w:jc w:val="both"/>
      </w:pPr>
      <w: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14:paraId="4AB41D47" w14:textId="77777777" w:rsidR="00C00847" w:rsidRDefault="00C00847">
      <w:pPr>
        <w:pStyle w:val="ConsPlusNormal"/>
        <w:spacing w:before="280"/>
        <w:ind w:firstLine="540"/>
        <w:jc w:val="both"/>
      </w:pPr>
      <w:r>
        <w:t>12.5.2. БЛОК "РОССИЯ: ПРОШЛОЕ, НАСТОЯЩЕЕ, БУДУЩЕЕ"</w:t>
      </w:r>
    </w:p>
    <w:p w14:paraId="7AD41637" w14:textId="77777777" w:rsidR="00C00847" w:rsidRDefault="00C00847">
      <w:pPr>
        <w:pStyle w:val="ConsPlusNormal"/>
        <w:spacing w:before="280"/>
        <w:ind w:firstLine="540"/>
        <w:jc w:val="both"/>
      </w:pPr>
      <w:r>
        <w:t>Содержание блока отражает комплекс мероприятий, который основан на общероссийских ценностях.</w:t>
      </w:r>
    </w:p>
    <w:p w14:paraId="35652BA0" w14:textId="77777777" w:rsidR="00C00847" w:rsidRDefault="00C00847">
      <w:pPr>
        <w:pStyle w:val="ConsPlusNormal"/>
        <w:spacing w:before="280"/>
        <w:ind w:firstLine="540"/>
        <w:jc w:val="both"/>
      </w:pPr>
      <w:r>
        <w:t>12.5.2.1. 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w:t>
      </w:r>
    </w:p>
    <w:p w14:paraId="0547657B" w14:textId="77777777" w:rsidR="00C00847" w:rsidRDefault="00C00847">
      <w:pPr>
        <w:pStyle w:val="ConsPlusNormal"/>
        <w:spacing w:before="280"/>
        <w:ind w:firstLine="540"/>
        <w:jc w:val="both"/>
      </w:pPr>
      <w:r>
        <w:t>Предполагаемые форматы мероприятий:</w:t>
      </w:r>
    </w:p>
    <w:p w14:paraId="1F0CD6AF" w14:textId="77777777" w:rsidR="00C00847" w:rsidRDefault="00C00847">
      <w:pPr>
        <w:pStyle w:val="ConsPlusNormal"/>
        <w:spacing w:before="280"/>
        <w:ind w:firstLine="540"/>
        <w:jc w:val="both"/>
      </w:pPr>
      <w:r>
        <w:t>церемония подъема (спуска) Государственного флага Российской Федерации и исполнение Государственного гимна Российской Федерации;</w:t>
      </w:r>
    </w:p>
    <w:p w14:paraId="4A94B77D" w14:textId="77777777" w:rsidR="00C00847" w:rsidRDefault="00C00847">
      <w:pPr>
        <w:pStyle w:val="ConsPlusNormal"/>
        <w:spacing w:before="280"/>
        <w:ind w:firstLine="540"/>
        <w:jc w:val="both"/>
      </w:pPr>
      <w: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14:paraId="46500DED" w14:textId="77777777" w:rsidR="00C00847" w:rsidRDefault="00C00847">
      <w:pPr>
        <w:pStyle w:val="ConsPlusNormal"/>
        <w:spacing w:before="280"/>
        <w:ind w:firstLine="540"/>
        <w:jc w:val="both"/>
      </w:pPr>
      <w:r>
        <w:t xml:space="preserve">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w:t>
      </w:r>
      <w:r>
        <w:lastRenderedPageBreak/>
        <w:t>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08331CEF" w14:textId="77777777" w:rsidR="00C00847" w:rsidRDefault="00C00847">
      <w:pPr>
        <w:pStyle w:val="ConsPlusNormal"/>
        <w:spacing w:before="280"/>
        <w:ind w:firstLine="540"/>
        <w:jc w:val="both"/>
      </w:pPr>
      <w:r>
        <w:t xml:space="preserve">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w:t>
      </w:r>
      <w:proofErr w:type="gramStart"/>
      <w:r>
        <w:t>- это</w:t>
      </w:r>
      <w:proofErr w:type="gramEnd"/>
      <w:r>
        <w:t xml:space="preserve"> подвиги и примеры ратного труда, судьбоносные исторические события, имена тех, кто прославлял Отечество, а также памятники культуры.</w:t>
      </w:r>
    </w:p>
    <w:p w14:paraId="2BE9BC84" w14:textId="77777777" w:rsidR="00C00847" w:rsidRDefault="00C00847">
      <w:pPr>
        <w:pStyle w:val="ConsPlusNormal"/>
        <w:spacing w:before="280"/>
        <w:ind w:firstLine="540"/>
        <w:jc w:val="both"/>
      </w:pPr>
      <w:r>
        <w:t>12.5.2.2. 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14:paraId="40F1D691" w14:textId="77777777" w:rsidR="00C00847" w:rsidRDefault="00C00847">
      <w:pPr>
        <w:pStyle w:val="ConsPlusNormal"/>
        <w:spacing w:before="280"/>
        <w:ind w:firstLine="540"/>
        <w:jc w:val="both"/>
      </w:pPr>
      <w:r>
        <w:t>Предполагаемые форматы мероприятий:</w:t>
      </w:r>
    </w:p>
    <w:p w14:paraId="18C13E83" w14:textId="77777777" w:rsidR="00C00847" w:rsidRDefault="00C00847">
      <w:pPr>
        <w:pStyle w:val="ConsPlusNormal"/>
        <w:spacing w:before="280"/>
        <w:ind w:firstLine="540"/>
        <w:jc w:val="both"/>
      </w:pPr>
      <w:r>
        <w:t>"Час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4887E628" w14:textId="77777777" w:rsidR="00C00847" w:rsidRDefault="00C00847">
      <w:pPr>
        <w:pStyle w:val="ConsPlusNormal"/>
        <w:spacing w:before="280"/>
        <w:ind w:firstLine="540"/>
        <w:jc w:val="both"/>
      </w:pPr>
      <w: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209559B6" w14:textId="77777777" w:rsidR="00C00847" w:rsidRDefault="00C00847">
      <w:pPr>
        <w:pStyle w:val="ConsPlusNormal"/>
        <w:spacing w:before="280"/>
        <w:ind w:firstLine="540"/>
        <w:jc w:val="both"/>
      </w:pPr>
      <w: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1C9F520B" w14:textId="77777777" w:rsidR="00C00847" w:rsidRDefault="00C00847">
      <w:pPr>
        <w:pStyle w:val="ConsPlusNormal"/>
        <w:spacing w:before="280"/>
        <w:ind w:firstLine="540"/>
        <w:jc w:val="both"/>
      </w:pPr>
      <w:r>
        <w:t>12.5.2.3. 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все, что являются ценностью.</w:t>
      </w:r>
    </w:p>
    <w:p w14:paraId="271B28F2" w14:textId="77777777" w:rsidR="00C00847" w:rsidRDefault="00C00847">
      <w:pPr>
        <w:pStyle w:val="ConsPlusNormal"/>
        <w:spacing w:before="280"/>
        <w:ind w:firstLine="540"/>
        <w:jc w:val="both"/>
      </w:pPr>
      <w:r>
        <w:lastRenderedPageBreak/>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w:t>
      </w:r>
    </w:p>
    <w:p w14:paraId="57FE8130" w14:textId="77777777" w:rsidR="00C00847" w:rsidRDefault="00C00847">
      <w:pPr>
        <w:pStyle w:val="ConsPlusNormal"/>
        <w:spacing w:before="280"/>
        <w:ind w:firstLine="540"/>
        <w:jc w:val="both"/>
      </w:pPr>
      <w:r>
        <w:t xml:space="preserve">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w:t>
      </w:r>
      <w:proofErr w:type="gramStart"/>
      <w:r>
        <w:t>- это</w:t>
      </w:r>
      <w:proofErr w:type="gramEnd"/>
      <w:r>
        <w:t xml:space="preserve"> почетный долг", "Дети на защите Отечества", "Герои моей семьи", "Бессмертный полк".</w:t>
      </w:r>
    </w:p>
    <w:p w14:paraId="59AEEDE5" w14:textId="77777777" w:rsidR="00C00847" w:rsidRDefault="00C00847">
      <w:pPr>
        <w:pStyle w:val="ConsPlusNormal"/>
        <w:spacing w:before="280"/>
        <w:ind w:firstLine="540"/>
        <w:jc w:val="both"/>
      </w:pPr>
      <w:r>
        <w:t>12.5.2.4. 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14:paraId="26E953C4" w14:textId="77777777" w:rsidR="00C00847" w:rsidRDefault="00C00847">
      <w:pPr>
        <w:pStyle w:val="ConsPlusNormal"/>
        <w:spacing w:before="280"/>
        <w:ind w:firstLine="540"/>
        <w:jc w:val="both"/>
      </w:pPr>
      <w:r>
        <w:t>Предполагаемые форматы мероприятий:</w:t>
      </w:r>
    </w:p>
    <w:p w14:paraId="603F5D6B" w14:textId="77777777" w:rsidR="00C00847" w:rsidRDefault="00C00847">
      <w:pPr>
        <w:pStyle w:val="ConsPlusNormal"/>
        <w:spacing w:before="280"/>
        <w:ind w:firstLine="540"/>
        <w:jc w:val="both"/>
      </w:pPr>
      <w:r>
        <w:t>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w:t>
      </w:r>
    </w:p>
    <w:p w14:paraId="79EFBC31" w14:textId="77777777" w:rsidR="00C00847" w:rsidRDefault="00C00847">
      <w:pPr>
        <w:pStyle w:val="ConsPlusNormal"/>
        <w:spacing w:before="280"/>
        <w:ind w:firstLine="540"/>
        <w:jc w:val="both"/>
      </w:pPr>
      <w: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w:t>
      </w:r>
    </w:p>
    <w:p w14:paraId="7D139A55" w14:textId="77777777" w:rsidR="00C00847" w:rsidRDefault="00C00847">
      <w:pPr>
        <w:pStyle w:val="ConsPlusNormal"/>
        <w:spacing w:before="280"/>
        <w:ind w:firstLine="540"/>
        <w:jc w:val="both"/>
      </w:pPr>
      <w:r>
        <w:t>"Сквозные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w:t>
      </w:r>
    </w:p>
    <w:p w14:paraId="7414BCDD" w14:textId="77777777" w:rsidR="00C00847" w:rsidRDefault="00C00847">
      <w:pPr>
        <w:pStyle w:val="ConsPlusNormal"/>
        <w:spacing w:before="280"/>
        <w:ind w:firstLine="540"/>
        <w:jc w:val="both"/>
      </w:pPr>
      <w:r>
        <w:t xml:space="preserve">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w:t>
      </w:r>
      <w:r>
        <w:lastRenderedPageBreak/>
        <w:t>эссе на темы, связанные с языковыми ценностями, вдохновляющие на самовыражение, показывают красоту русского слова;</w:t>
      </w:r>
    </w:p>
    <w:p w14:paraId="5A9E7294" w14:textId="77777777" w:rsidR="00C00847" w:rsidRDefault="00C00847">
      <w:pPr>
        <w:pStyle w:val="ConsPlusNormal"/>
        <w:spacing w:before="280"/>
        <w:ind w:firstLine="540"/>
        <w:jc w:val="both"/>
      </w:pPr>
      <w:r>
        <w:t>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w:t>
      </w:r>
    </w:p>
    <w:p w14:paraId="0B9E8131" w14:textId="77777777" w:rsidR="00C00847" w:rsidRDefault="00C00847">
      <w:pPr>
        <w:pStyle w:val="ConsPlusNormal"/>
        <w:spacing w:before="280"/>
        <w:ind w:firstLine="540"/>
        <w:jc w:val="both"/>
      </w:pPr>
      <w:r>
        <w:t>12.5.2.5.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14:paraId="5ACEFE14" w14:textId="77777777" w:rsidR="00C00847" w:rsidRDefault="00C00847">
      <w:pPr>
        <w:pStyle w:val="ConsPlusNormal"/>
        <w:spacing w:before="280"/>
        <w:ind w:firstLine="540"/>
        <w:jc w:val="both"/>
      </w:pPr>
      <w:r>
        <w:t>Предполагаемые форматы мероприятий:</w:t>
      </w:r>
    </w:p>
    <w:p w14:paraId="51F637D5" w14:textId="77777777" w:rsidR="00C00847" w:rsidRDefault="00C00847">
      <w:pPr>
        <w:pStyle w:val="ConsPlusNormal"/>
        <w:spacing w:before="280"/>
        <w:ind w:firstLine="540"/>
        <w:jc w:val="both"/>
      </w:pPr>
      <w:r>
        <w:t>экологические игры, актуализирующие имеющийся опыт и знания детей;</w:t>
      </w:r>
    </w:p>
    <w:p w14:paraId="6DC8B5CD" w14:textId="77777777" w:rsidR="00C00847" w:rsidRDefault="00C00847">
      <w:pPr>
        <w:pStyle w:val="ConsPlusNormal"/>
        <w:spacing w:before="280"/>
        <w:ind w:firstLine="540"/>
        <w:jc w:val="both"/>
      </w:pPr>
      <w: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14:paraId="47F367FE" w14:textId="77777777" w:rsidR="00C00847" w:rsidRDefault="00C00847">
      <w:pPr>
        <w:pStyle w:val="ConsPlusNormal"/>
        <w:spacing w:before="280"/>
        <w:ind w:firstLine="540"/>
        <w:jc w:val="both"/>
      </w:pPr>
      <w:r>
        <w:t>беседы об особенностях родного края;</w:t>
      </w:r>
    </w:p>
    <w:p w14:paraId="5FE9521D" w14:textId="77777777" w:rsidR="00C00847" w:rsidRDefault="00C00847">
      <w:pPr>
        <w:pStyle w:val="ConsPlusNormal"/>
        <w:spacing w:before="280"/>
        <w:ind w:firstLine="540"/>
        <w:jc w:val="both"/>
      </w:pPr>
      <w: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14:paraId="15001062" w14:textId="77777777" w:rsidR="00C00847" w:rsidRDefault="00C00847">
      <w:pPr>
        <w:pStyle w:val="ConsPlusNormal"/>
        <w:spacing w:before="280"/>
        <w:ind w:firstLine="540"/>
        <w:jc w:val="both"/>
      </w:pPr>
      <w:r>
        <w:t>принятый свод экологических правил в отряде и в целом в лагере;</w:t>
      </w:r>
    </w:p>
    <w:p w14:paraId="3E813E04" w14:textId="77777777" w:rsidR="00C00847" w:rsidRDefault="00C00847">
      <w:pPr>
        <w:pStyle w:val="ConsPlusNormal"/>
        <w:spacing w:before="280"/>
        <w:ind w:firstLine="540"/>
        <w:jc w:val="both"/>
      </w:pPr>
      <w: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14:paraId="7F35050D" w14:textId="77777777" w:rsidR="00C00847" w:rsidRDefault="00C00847">
      <w:pPr>
        <w:pStyle w:val="ConsPlusNormal"/>
        <w:spacing w:before="280"/>
        <w:ind w:firstLine="540"/>
        <w:jc w:val="both"/>
      </w:pPr>
      <w:r>
        <w:t>конкурс рисунков, плакатов, инсценировок на экологическую тематику;</w:t>
      </w:r>
    </w:p>
    <w:p w14:paraId="300FCF9D" w14:textId="77777777" w:rsidR="00C00847" w:rsidRDefault="00C00847">
      <w:pPr>
        <w:pStyle w:val="ConsPlusNormal"/>
        <w:spacing w:before="280"/>
        <w:ind w:firstLine="540"/>
        <w:jc w:val="both"/>
      </w:pPr>
      <w: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14:paraId="699C98AB" w14:textId="77777777" w:rsidR="00C00847" w:rsidRDefault="00C00847">
      <w:pPr>
        <w:pStyle w:val="ConsPlusNormal"/>
        <w:spacing w:before="280"/>
        <w:ind w:firstLine="540"/>
        <w:jc w:val="both"/>
      </w:pPr>
      <w:r>
        <w:t>12.5.3. БЛОК "ЧЕЛОВЕК: ЗДОРОВЬЕ, БЕЗОПАСНОСТЬ, СЕМЬЯ, ТВОРЧЕСТВО, РАЗВИТИЕ"</w:t>
      </w:r>
    </w:p>
    <w:p w14:paraId="3799C1C5" w14:textId="77777777" w:rsidR="00C00847" w:rsidRDefault="00C00847">
      <w:pPr>
        <w:pStyle w:val="ConsPlusNormal"/>
        <w:spacing w:before="280"/>
        <w:ind w:firstLine="540"/>
        <w:jc w:val="both"/>
      </w:pPr>
      <w:r>
        <w:t xml:space="preserve">Данный блок отражает комплекс мероприятий, направленных на </w:t>
      </w:r>
      <w:r>
        <w:lastRenderedPageBreak/>
        <w:t xml:space="preserve">воспитание культуры здорового образа жизни, личной и общественной безопасности и ориентирован на следующие ценности, закрепленные в </w:t>
      </w:r>
      <w:hyperlink r:id="rId11">
        <w:r>
          <w:rPr>
            <w:color w:val="0000FF"/>
          </w:rPr>
          <w:t>Конституции</w:t>
        </w:r>
      </w:hyperlink>
      <w:r>
        <w:t>:</w:t>
      </w:r>
    </w:p>
    <w:p w14:paraId="20AB80C1" w14:textId="77777777" w:rsidR="00C00847" w:rsidRDefault="00C00847">
      <w:pPr>
        <w:pStyle w:val="ConsPlusNormal"/>
        <w:spacing w:before="280"/>
        <w:ind w:firstLine="540"/>
        <w:jc w:val="both"/>
      </w:pPr>
      <w:r>
        <w:t>жизнь, здоровье, охрана здоровья, право на медицинскую помощь, благоприятную окружающую среду;</w:t>
      </w:r>
    </w:p>
    <w:p w14:paraId="6E772BF3" w14:textId="77777777" w:rsidR="00C00847" w:rsidRDefault="00C00847">
      <w:pPr>
        <w:pStyle w:val="ConsPlusNormal"/>
        <w:spacing w:before="280"/>
        <w:ind w:firstLine="540"/>
        <w:jc w:val="both"/>
      </w:pPr>
      <w:r>
        <w:t>честь, доброе имя, достоинство личности, личная свобода, безопасность, неприкосновенность личности, жилища, личная тайна;</w:t>
      </w:r>
    </w:p>
    <w:p w14:paraId="6CDE0030" w14:textId="77777777" w:rsidR="00C00847" w:rsidRDefault="00C00847">
      <w:pPr>
        <w:pStyle w:val="ConsPlusNormal"/>
        <w:spacing w:before="280"/>
        <w:ind w:firstLine="540"/>
        <w:jc w:val="both"/>
      </w:pPr>
      <w: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14:paraId="1BBA1578" w14:textId="77777777" w:rsidR="00C00847" w:rsidRDefault="00C00847">
      <w:pPr>
        <w:pStyle w:val="ConsPlusNormal"/>
        <w:spacing w:before="280"/>
        <w:ind w:firstLine="540"/>
        <w:jc w:val="both"/>
      </w:pPr>
      <w:r>
        <w:t>родители, любовь и уважение детьми своих родителей;</w:t>
      </w:r>
    </w:p>
    <w:p w14:paraId="4CD662F3" w14:textId="77777777" w:rsidR="00C00847" w:rsidRDefault="00C00847">
      <w:pPr>
        <w:pStyle w:val="ConsPlusNormal"/>
        <w:spacing w:before="280"/>
        <w:ind w:firstLine="540"/>
        <w:jc w:val="both"/>
      </w:pPr>
      <w:r>
        <w:t>дети, любовь и забота родителей о детях. Создание условий для достойного воспитания детей в семье;</w:t>
      </w:r>
    </w:p>
    <w:p w14:paraId="579EF39F" w14:textId="77777777" w:rsidR="00C00847" w:rsidRDefault="00C00847">
      <w:pPr>
        <w:pStyle w:val="ConsPlusNormal"/>
        <w:spacing w:before="280"/>
        <w:ind w:firstLine="540"/>
        <w:jc w:val="both"/>
      </w:pPr>
      <w:r>
        <w:t>родной дом, традиционные семейные ценности, их сохранение и защита, традиции своей семьи, рода, родственники;</w:t>
      </w:r>
    </w:p>
    <w:p w14:paraId="07F4F175" w14:textId="77777777" w:rsidR="00C00847" w:rsidRDefault="00C00847">
      <w:pPr>
        <w:pStyle w:val="ConsPlusNormal"/>
        <w:spacing w:before="280"/>
        <w:ind w:firstLine="540"/>
        <w:jc w:val="both"/>
      </w:pPr>
      <w:r>
        <w:t>защита государством семьи, материнства, отцовства и детства.</w:t>
      </w:r>
    </w:p>
    <w:p w14:paraId="5ADFCF0C" w14:textId="77777777" w:rsidR="00C00847" w:rsidRDefault="00C00847">
      <w:pPr>
        <w:pStyle w:val="ConsPlusNormal"/>
        <w:spacing w:before="280"/>
        <w:ind w:firstLine="540"/>
        <w:jc w:val="both"/>
      </w:pPr>
      <w:r>
        <w:t>Реализация воспитательного потенциала данного блока предусматривает:</w:t>
      </w:r>
    </w:p>
    <w:p w14:paraId="5716EC61" w14:textId="77777777" w:rsidR="00C00847" w:rsidRDefault="00C00847">
      <w:pPr>
        <w:pStyle w:val="ConsPlusNormal"/>
        <w:spacing w:before="280"/>
        <w:ind w:firstLine="540"/>
        <w:jc w:val="both"/>
      </w:pPr>
      <w:r>
        <w:t>проведение физкультурно-оздоровительных, спортивных мероприятий: зарядка, спортивные игры и соревнования;</w:t>
      </w:r>
    </w:p>
    <w:p w14:paraId="25772A18" w14:textId="77777777" w:rsidR="00C00847" w:rsidRDefault="00C00847">
      <w:pPr>
        <w:pStyle w:val="ConsPlusNormal"/>
        <w:spacing w:before="280"/>
        <w:ind w:firstLine="540"/>
        <w:jc w:val="both"/>
      </w:pPr>
      <w:r>
        <w:t>просветительские беседы, направленные на профилактику вредных привычек и привлечение интереса детей к занятиям физкультурой и спортом;</w:t>
      </w:r>
    </w:p>
    <w:p w14:paraId="6796A0ED" w14:textId="77777777" w:rsidR="00C00847" w:rsidRDefault="00C00847">
      <w:pPr>
        <w:pStyle w:val="ConsPlusNormal"/>
        <w:spacing w:before="280"/>
        <w:ind w:firstLine="540"/>
        <w:jc w:val="both"/>
      </w:pPr>
      <w: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t>буллинга</w:t>
      </w:r>
      <w:proofErr w:type="spellEnd"/>
      <w:r>
        <w:t xml:space="preserve"> в детской и подростковой среде, психолого-педагогическое сопровождение воспитательного процесса в организации;</w:t>
      </w:r>
    </w:p>
    <w:p w14:paraId="18A88582" w14:textId="77777777" w:rsidR="00C00847" w:rsidRDefault="00C00847">
      <w:pPr>
        <w:pStyle w:val="ConsPlusNormal"/>
        <w:spacing w:before="280"/>
        <w:ind w:firstLine="540"/>
        <w:jc w:val="both"/>
      </w:pPr>
      <w: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141684CD" w14:textId="77777777" w:rsidR="00C00847" w:rsidRDefault="00C00847">
      <w:pPr>
        <w:pStyle w:val="ConsPlusNormal"/>
        <w:spacing w:before="280"/>
        <w:ind w:firstLine="540"/>
        <w:jc w:val="both"/>
      </w:pPr>
      <w: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w:t>
      </w:r>
      <w:r>
        <w:lastRenderedPageBreak/>
        <w:t>поведения при массовом скоплении людей и т.д.;</w:t>
      </w:r>
    </w:p>
    <w:p w14:paraId="3EF16545" w14:textId="77777777" w:rsidR="00C00847" w:rsidRDefault="00C00847">
      <w:pPr>
        <w:pStyle w:val="ConsPlusNormal"/>
        <w:spacing w:before="280"/>
        <w:ind w:firstLine="540"/>
        <w:jc w:val="both"/>
      </w:pPr>
      <w:r>
        <w:t>проведение тренировочной эвакуации при пожаре и на случай обнаружения взрывчатых веществ;</w:t>
      </w:r>
    </w:p>
    <w:p w14:paraId="4DC6D5C4" w14:textId="77777777" w:rsidR="00C00847" w:rsidRDefault="00C00847">
      <w:pPr>
        <w:pStyle w:val="ConsPlusNormal"/>
        <w:spacing w:before="280"/>
        <w:ind w:firstLine="540"/>
        <w:jc w:val="both"/>
      </w:pPr>
      <w: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w:t>
      </w:r>
    </w:p>
    <w:p w14:paraId="6003A7E7" w14:textId="77777777" w:rsidR="00C00847" w:rsidRDefault="00C00847">
      <w:pPr>
        <w:pStyle w:val="ConsPlusNormal"/>
        <w:spacing w:before="280"/>
        <w:ind w:firstLine="540"/>
        <w:jc w:val="both"/>
      </w:pPr>
      <w: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74D31BF" w14:textId="77777777" w:rsidR="00C00847" w:rsidRDefault="00C00847">
      <w:pPr>
        <w:pStyle w:val="ConsPlusNormal"/>
        <w:spacing w:before="280"/>
        <w:ind w:firstLine="540"/>
        <w:jc w:val="both"/>
      </w:pPr>
      <w:r>
        <w:t>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377A2449" w14:textId="77777777" w:rsidR="00C00847" w:rsidRDefault="00C00847">
      <w:pPr>
        <w:pStyle w:val="ConsPlusNormal"/>
        <w:spacing w:before="280"/>
        <w:ind w:firstLine="540"/>
        <w:jc w:val="both"/>
      </w:pPr>
      <w: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w:t>
      </w:r>
    </w:p>
    <w:p w14:paraId="63CECB53" w14:textId="77777777" w:rsidR="00C00847" w:rsidRDefault="00C00847">
      <w:pPr>
        <w:pStyle w:val="ConsPlusNormal"/>
        <w:spacing w:before="280"/>
        <w:ind w:firstLine="540"/>
        <w:jc w:val="both"/>
      </w:pPr>
      <w: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F5B21F2" w14:textId="77777777" w:rsidR="00C00847" w:rsidRDefault="00C00847">
      <w:pPr>
        <w:pStyle w:val="ConsPlusNormal"/>
        <w:spacing w:before="280"/>
        <w:ind w:firstLine="540"/>
        <w:jc w:val="both"/>
      </w:pPr>
      <w: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3631FEE1" w14:textId="77777777" w:rsidR="00C00847" w:rsidRDefault="00C00847">
      <w:pPr>
        <w:pStyle w:val="ConsPlusNormal"/>
        <w:jc w:val="both"/>
      </w:pPr>
    </w:p>
    <w:p w14:paraId="370BDFE5" w14:textId="77777777" w:rsidR="00C00847" w:rsidRDefault="00C00847">
      <w:pPr>
        <w:pStyle w:val="ConsPlusTitle"/>
        <w:ind w:firstLine="540"/>
        <w:jc w:val="both"/>
        <w:outlineLvl w:val="2"/>
      </w:pPr>
      <w:r>
        <w:t>13. Основные направления воспитательной работы</w:t>
      </w:r>
    </w:p>
    <w:p w14:paraId="5D992C15" w14:textId="77777777" w:rsidR="00C00847" w:rsidRDefault="00C00847">
      <w:pPr>
        <w:pStyle w:val="ConsPlusNormal"/>
        <w:spacing w:before="280"/>
        <w:ind w:firstLine="540"/>
        <w:jc w:val="both"/>
      </w:pPr>
      <w:r>
        <w:t>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583CFDF0" w14:textId="77777777" w:rsidR="00C00847" w:rsidRDefault="00C00847">
      <w:pPr>
        <w:pStyle w:val="ConsPlusNormal"/>
        <w:spacing w:before="280"/>
        <w:ind w:firstLine="540"/>
        <w:jc w:val="both"/>
      </w:pPr>
      <w:r>
        <w:t>13.2. Основные направления воспитательной работы:</w:t>
      </w:r>
    </w:p>
    <w:p w14:paraId="36E6D800" w14:textId="77777777" w:rsidR="00C00847" w:rsidRDefault="00C00847">
      <w:pPr>
        <w:pStyle w:val="ConsPlusNormal"/>
        <w:spacing w:before="280"/>
        <w:ind w:firstLine="540"/>
        <w:jc w:val="both"/>
      </w:pPr>
      <w:r>
        <w:t xml:space="preserve">гражданское воспитание: формирование российской гражданской </w:t>
      </w:r>
      <w:r>
        <w:lastRenderedPageBreak/>
        <w:t>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50F93C7C" w14:textId="77777777" w:rsidR="00C00847" w:rsidRDefault="00C00847">
      <w:pPr>
        <w:pStyle w:val="ConsPlusNormal"/>
        <w:spacing w:before="280"/>
        <w:ind w:firstLine="540"/>
        <w:jc w:val="both"/>
      </w:pPr>
      <w: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4923BA4" w14:textId="77777777" w:rsidR="00C00847" w:rsidRDefault="00C00847">
      <w:pPr>
        <w:pStyle w:val="ConsPlusNormal"/>
        <w:spacing w:before="280"/>
        <w:ind w:firstLine="540"/>
        <w:jc w:val="both"/>
      </w:pPr>
      <w: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7906A6D7" w14:textId="77777777" w:rsidR="00C00847" w:rsidRDefault="00C00847">
      <w:pPr>
        <w:pStyle w:val="ConsPlusNormal"/>
        <w:spacing w:before="280"/>
        <w:ind w:firstLine="540"/>
        <w:jc w:val="both"/>
      </w:pPr>
      <w: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F3B8304" w14:textId="77777777" w:rsidR="00C00847" w:rsidRDefault="00C00847">
      <w:pPr>
        <w:pStyle w:val="ConsPlusNormal"/>
        <w:spacing w:before="280"/>
        <w:ind w:firstLine="540"/>
        <w:jc w:val="both"/>
      </w:pPr>
      <w: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791DDC22" w14:textId="77777777" w:rsidR="00C00847" w:rsidRDefault="00C00847">
      <w:pPr>
        <w:pStyle w:val="ConsPlusNormal"/>
        <w:spacing w:before="280"/>
        <w:ind w:firstLine="540"/>
        <w:jc w:val="both"/>
      </w:pPr>
      <w: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09930096" w14:textId="77777777" w:rsidR="00C00847" w:rsidRDefault="00C00847">
      <w:pPr>
        <w:pStyle w:val="ConsPlusNormal"/>
        <w:spacing w:before="280"/>
        <w:ind w:firstLine="540"/>
        <w:jc w:val="both"/>
      </w:pPr>
      <w: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678A3443" w14:textId="77777777" w:rsidR="00C00847" w:rsidRDefault="00C00847">
      <w:pPr>
        <w:pStyle w:val="ConsPlusNormal"/>
        <w:spacing w:before="280"/>
        <w:ind w:firstLine="540"/>
        <w:jc w:val="both"/>
      </w:pPr>
      <w: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3C03C9E7" w14:textId="77777777" w:rsidR="00C00847" w:rsidRDefault="00C00847">
      <w:pPr>
        <w:pStyle w:val="ConsPlusNormal"/>
        <w:jc w:val="both"/>
      </w:pPr>
    </w:p>
    <w:p w14:paraId="78657B68" w14:textId="77777777" w:rsidR="00C00847" w:rsidRDefault="00C00847">
      <w:pPr>
        <w:pStyle w:val="ConsPlusTitle"/>
        <w:ind w:firstLine="540"/>
        <w:jc w:val="both"/>
        <w:outlineLvl w:val="2"/>
      </w:pPr>
      <w:r>
        <w:t>14. Целевые ориентиры результатов воспитания в соответствии с возрастными особенностями участников программы</w:t>
      </w:r>
    </w:p>
    <w:p w14:paraId="683C3279" w14:textId="77777777" w:rsidR="00C00847" w:rsidRDefault="00C00847">
      <w:pPr>
        <w:pStyle w:val="ConsPlusNormal"/>
        <w:spacing w:before="280"/>
        <w:ind w:firstLine="540"/>
        <w:jc w:val="both"/>
      </w:pPr>
      <w:r>
        <w:t xml:space="preserve">14.1. Целевые ориентиры результатов воспитания в организации отдыха детей и их оздоровления направлены на формирование и развитие личности </w:t>
      </w:r>
      <w:r>
        <w:lastRenderedPageBreak/>
        <w:t>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14:paraId="68694929" w14:textId="77777777" w:rsidR="00C00847" w:rsidRDefault="00C00847">
      <w:pPr>
        <w:pStyle w:val="ConsPlusNormal"/>
        <w:spacing w:before="280"/>
        <w:ind w:firstLine="540"/>
        <w:jc w:val="both"/>
      </w:pPr>
      <w:r>
        <w:t>14.2. Целевые ориентиры результатов воспитания младшего школьного возраста (7 - 10 лет)</w:t>
      </w:r>
    </w:p>
    <w:p w14:paraId="2A2897BE" w14:textId="77777777" w:rsidR="00C00847" w:rsidRDefault="00C00847">
      <w:pPr>
        <w:pStyle w:val="ConsPlusNormal"/>
        <w:spacing w:before="280"/>
        <w:ind w:firstLine="540"/>
        <w:jc w:val="both"/>
      </w:pPr>
      <w:r>
        <w:t>14.2.1. Гражданско-патриотическое воспитание:</w:t>
      </w:r>
    </w:p>
    <w:p w14:paraId="72521270" w14:textId="77777777" w:rsidR="00C00847" w:rsidRDefault="00C00847">
      <w:pPr>
        <w:pStyle w:val="ConsPlusNormal"/>
        <w:spacing w:before="280"/>
        <w:ind w:firstLine="540"/>
        <w:jc w:val="both"/>
      </w:pPr>
      <w:r>
        <w:t>знающий и любящий свою малую родину, свой край;</w:t>
      </w:r>
    </w:p>
    <w:p w14:paraId="519A384A" w14:textId="77777777" w:rsidR="00C00847" w:rsidRDefault="00C00847">
      <w:pPr>
        <w:pStyle w:val="ConsPlusNormal"/>
        <w:spacing w:before="280"/>
        <w:ind w:firstLine="540"/>
        <w:jc w:val="both"/>
      </w:pPr>
      <w:r>
        <w:t>имеющий представление о своей стране, Родине - России, ее территории, расположении;</w:t>
      </w:r>
    </w:p>
    <w:p w14:paraId="246E546A" w14:textId="77777777" w:rsidR="00C00847" w:rsidRDefault="00C00847">
      <w:pPr>
        <w:pStyle w:val="ConsPlusNormal"/>
        <w:spacing w:before="280"/>
        <w:ind w:firstLine="540"/>
        <w:jc w:val="both"/>
      </w:pPr>
      <w:r>
        <w:t>сознающий принадлежность к своему народу, этнокультурную идентичность, проявляющий уважение к своему и другим народам;</w:t>
      </w:r>
    </w:p>
    <w:p w14:paraId="37A91EB4" w14:textId="77777777" w:rsidR="00C00847" w:rsidRDefault="00C00847">
      <w:pPr>
        <w:pStyle w:val="ConsPlusNormal"/>
        <w:spacing w:before="280"/>
        <w:ind w:firstLine="540"/>
        <w:jc w:val="both"/>
      </w:pPr>
      <w:r>
        <w:t>понимающий свою сопричастность прошлому, настоящему и будущему своей малой родины, родного края, своего народа, Российского государства;</w:t>
      </w:r>
    </w:p>
    <w:p w14:paraId="6E0BC212" w14:textId="77777777" w:rsidR="00C00847" w:rsidRDefault="00C00847">
      <w:pPr>
        <w:pStyle w:val="ConsPlusNormal"/>
        <w:spacing w:before="280"/>
        <w:ind w:firstLine="540"/>
        <w:jc w:val="both"/>
      </w:pPr>
      <w:r>
        <w:t>имеющий первоначальные представления о своих гражданских правах и обязанностях, ответственности в обществе и государстве;</w:t>
      </w:r>
    </w:p>
    <w:p w14:paraId="54210ED8" w14:textId="77777777" w:rsidR="00C00847" w:rsidRDefault="00C00847">
      <w:pPr>
        <w:pStyle w:val="ConsPlusNormal"/>
        <w:spacing w:before="280"/>
        <w:ind w:firstLine="540"/>
        <w:jc w:val="both"/>
      </w:pPr>
      <w:r>
        <w:t>имеющий первоначальные представления о правах и ответственности человека в обществе;</w:t>
      </w:r>
    </w:p>
    <w:p w14:paraId="13435A4D" w14:textId="77777777" w:rsidR="00C00847" w:rsidRDefault="00C00847">
      <w:pPr>
        <w:pStyle w:val="ConsPlusNormal"/>
        <w:spacing w:before="280"/>
        <w:ind w:firstLine="5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19EBE9AE" w14:textId="77777777" w:rsidR="00C00847" w:rsidRDefault="00C00847">
      <w:pPr>
        <w:pStyle w:val="ConsPlusNormal"/>
        <w:spacing w:before="280"/>
        <w:ind w:firstLine="540"/>
        <w:jc w:val="both"/>
      </w:pPr>
      <w:r>
        <w:t>владеющий навыками, необходимыми для успешной адаптации, социализации и самоактуализации в обществе;</w:t>
      </w:r>
    </w:p>
    <w:p w14:paraId="0A708A69" w14:textId="77777777" w:rsidR="00C00847" w:rsidRDefault="00C00847">
      <w:pPr>
        <w:pStyle w:val="ConsPlusNormal"/>
        <w:spacing w:before="280"/>
        <w:ind w:firstLine="540"/>
        <w:jc w:val="both"/>
      </w:pPr>
      <w:r>
        <w:t>знающий основные социальные роли, соответствующие возрасту;</w:t>
      </w:r>
    </w:p>
    <w:p w14:paraId="1A7A9B97" w14:textId="77777777" w:rsidR="00C00847" w:rsidRDefault="00C00847">
      <w:pPr>
        <w:pStyle w:val="ConsPlusNormal"/>
        <w:spacing w:before="280"/>
        <w:ind w:firstLine="540"/>
        <w:jc w:val="both"/>
      </w:pPr>
      <w:r>
        <w:t>знающий нормы и правила общественного поведения;</w:t>
      </w:r>
    </w:p>
    <w:p w14:paraId="6CAFA13B" w14:textId="77777777" w:rsidR="00C00847" w:rsidRDefault="00C00847">
      <w:pPr>
        <w:pStyle w:val="ConsPlusNormal"/>
        <w:spacing w:before="280"/>
        <w:ind w:firstLine="540"/>
        <w:jc w:val="both"/>
      </w:pPr>
      <w:r>
        <w:t xml:space="preserve">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w:t>
      </w:r>
      <w:r>
        <w:lastRenderedPageBreak/>
        <w:t>проблем;</w:t>
      </w:r>
    </w:p>
    <w:p w14:paraId="28C9492C" w14:textId="77777777" w:rsidR="00C00847" w:rsidRDefault="00C00847">
      <w:pPr>
        <w:pStyle w:val="ConsPlusNormal"/>
        <w:spacing w:before="280"/>
        <w:ind w:firstLine="540"/>
        <w:jc w:val="both"/>
      </w:pPr>
      <w:r>
        <w:t>принимающий участие в жизни отряда, лагеря, в доступной по возрасту социально значимой деятельности.</w:t>
      </w:r>
    </w:p>
    <w:p w14:paraId="4D08F6D3" w14:textId="77777777" w:rsidR="00C00847" w:rsidRDefault="00C00847">
      <w:pPr>
        <w:pStyle w:val="ConsPlusNormal"/>
        <w:spacing w:before="280"/>
        <w:ind w:firstLine="540"/>
        <w:jc w:val="both"/>
      </w:pPr>
      <w:r>
        <w:t>14.2.2. Духовно-нравственное воспитание:</w:t>
      </w:r>
    </w:p>
    <w:p w14:paraId="6BF1CE52" w14:textId="77777777" w:rsidR="00C00847" w:rsidRDefault="00C00847">
      <w:pPr>
        <w:pStyle w:val="ConsPlusNormal"/>
        <w:spacing w:before="280"/>
        <w:ind w:firstLine="540"/>
        <w:jc w:val="both"/>
      </w:pPr>
      <w:r>
        <w:t>понимающий ценность каждой человеческой жизни, признающий индивидуальность и достоинство каждого человека;</w:t>
      </w:r>
    </w:p>
    <w:p w14:paraId="36851F8B" w14:textId="77777777" w:rsidR="00C00847" w:rsidRDefault="00C00847">
      <w:pPr>
        <w:pStyle w:val="ConsPlusNormal"/>
        <w:spacing w:before="280"/>
        <w:ind w:firstLine="540"/>
        <w:jc w:val="both"/>
      </w:pPr>
      <w: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2C17E5CC" w14:textId="77777777" w:rsidR="00C00847" w:rsidRDefault="00C00847">
      <w:pPr>
        <w:pStyle w:val="ConsPlusNormal"/>
        <w:spacing w:before="280"/>
        <w:ind w:firstLine="540"/>
        <w:jc w:val="both"/>
      </w:pPr>
      <w: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2BD795D5" w14:textId="77777777" w:rsidR="00C00847" w:rsidRDefault="00C00847">
      <w:pPr>
        <w:pStyle w:val="ConsPlusNormal"/>
        <w:spacing w:before="280"/>
        <w:ind w:firstLine="540"/>
        <w:jc w:val="both"/>
      </w:pPr>
      <w:r>
        <w:t>владеющий первоначальными навыками общения с людьми разных народов, вероисповеданий;</w:t>
      </w:r>
    </w:p>
    <w:p w14:paraId="089BD43D" w14:textId="77777777" w:rsidR="00C00847" w:rsidRDefault="00C00847">
      <w:pPr>
        <w:pStyle w:val="ConsPlusNormal"/>
        <w:spacing w:before="280"/>
        <w:ind w:firstLine="540"/>
        <w:jc w:val="both"/>
      </w:pPr>
      <w: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5D29E30D" w14:textId="77777777" w:rsidR="00C00847" w:rsidRDefault="00C00847">
      <w:pPr>
        <w:pStyle w:val="ConsPlusNormal"/>
        <w:spacing w:before="280"/>
        <w:ind w:firstLine="540"/>
        <w:jc w:val="both"/>
      </w:pPr>
      <w: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2AF86116" w14:textId="77777777" w:rsidR="00C00847" w:rsidRDefault="00C00847">
      <w:pPr>
        <w:pStyle w:val="ConsPlusNormal"/>
        <w:spacing w:before="280"/>
        <w:ind w:firstLine="540"/>
        <w:jc w:val="both"/>
      </w:pPr>
      <w:r>
        <w:t>знающий и соблюдающий основные правила этикета в обществе.</w:t>
      </w:r>
    </w:p>
    <w:p w14:paraId="15B14A08" w14:textId="77777777" w:rsidR="00C00847" w:rsidRDefault="00C00847">
      <w:pPr>
        <w:pStyle w:val="ConsPlusNormal"/>
        <w:spacing w:before="280"/>
        <w:ind w:firstLine="540"/>
        <w:jc w:val="both"/>
      </w:pPr>
      <w:r>
        <w:t>14.2.3. Эстетическое воспитание:</w:t>
      </w:r>
    </w:p>
    <w:p w14:paraId="4D71E1DB" w14:textId="77777777" w:rsidR="00C00847" w:rsidRDefault="00C00847">
      <w:pPr>
        <w:pStyle w:val="ConsPlusNormal"/>
        <w:spacing w:before="280"/>
        <w:ind w:firstLine="540"/>
        <w:jc w:val="both"/>
      </w:pPr>
      <w:r>
        <w:t>способный воспринимать и чувствовать прекрасное в быту, природе, искусстве, творчестве людей;</w:t>
      </w:r>
    </w:p>
    <w:p w14:paraId="24F27D4E" w14:textId="77777777" w:rsidR="00C00847" w:rsidRDefault="00C00847">
      <w:pPr>
        <w:pStyle w:val="ConsPlusNormal"/>
        <w:spacing w:before="280"/>
        <w:ind w:firstLine="540"/>
        <w:jc w:val="both"/>
      </w:pPr>
      <w:r>
        <w:t>проявляющий интерес и уважение к художественной культуре;</w:t>
      </w:r>
    </w:p>
    <w:p w14:paraId="05BDDEA6" w14:textId="77777777" w:rsidR="00C00847" w:rsidRDefault="00C00847">
      <w:pPr>
        <w:pStyle w:val="ConsPlusNormal"/>
        <w:spacing w:before="280"/>
        <w:ind w:firstLine="540"/>
        <w:jc w:val="both"/>
      </w:pPr>
      <w:r>
        <w:t>проявляющий стремление к самовыражению в разных видах художественной деятельности, искусстве.</w:t>
      </w:r>
    </w:p>
    <w:p w14:paraId="60133A74" w14:textId="77777777" w:rsidR="00C00847" w:rsidRDefault="00C00847">
      <w:pPr>
        <w:pStyle w:val="ConsPlusNormal"/>
        <w:spacing w:before="280"/>
        <w:ind w:firstLine="540"/>
        <w:jc w:val="both"/>
      </w:pPr>
      <w:r>
        <w:t>14.2.4. Физическое воспитание, формирование культуры здорового образа жизни и эмоционального благополучия:</w:t>
      </w:r>
    </w:p>
    <w:p w14:paraId="5CB65E2A" w14:textId="77777777" w:rsidR="00C00847" w:rsidRDefault="00C00847">
      <w:pPr>
        <w:pStyle w:val="ConsPlusNormal"/>
        <w:spacing w:before="280"/>
        <w:ind w:firstLine="540"/>
        <w:jc w:val="both"/>
      </w:pPr>
      <w:r>
        <w:t>соблюдающий основные правила здорового и безопасного для себя и других людей образа жизни, в том числе в информационной среде;</w:t>
      </w:r>
    </w:p>
    <w:p w14:paraId="5B474BEB" w14:textId="77777777" w:rsidR="00C00847" w:rsidRDefault="00C00847">
      <w:pPr>
        <w:pStyle w:val="ConsPlusNormal"/>
        <w:spacing w:before="280"/>
        <w:ind w:firstLine="540"/>
        <w:jc w:val="both"/>
      </w:pPr>
      <w:r>
        <w:lastRenderedPageBreak/>
        <w:t>ориентированный на физическое развитие, занятия спортом;</w:t>
      </w:r>
    </w:p>
    <w:p w14:paraId="59386E54" w14:textId="77777777" w:rsidR="00C00847" w:rsidRDefault="00C00847">
      <w:pPr>
        <w:pStyle w:val="ConsPlusNormal"/>
        <w:spacing w:before="280"/>
        <w:ind w:firstLine="540"/>
        <w:jc w:val="both"/>
      </w:pPr>
      <w:r>
        <w:t>бережно относящийся к физическому здоровью и душевному состоянию своему и других людей;</w:t>
      </w:r>
    </w:p>
    <w:p w14:paraId="64ED854C" w14:textId="77777777" w:rsidR="00C00847" w:rsidRDefault="00C00847">
      <w:pPr>
        <w:pStyle w:val="ConsPlusNormal"/>
        <w:spacing w:before="280"/>
        <w:ind w:firstLine="540"/>
        <w:jc w:val="both"/>
      </w:pPr>
      <w:r>
        <w:t>владеющий основными навыками личной и общественной гигиены, безопасного поведения в быту, природе, обществе;</w:t>
      </w:r>
    </w:p>
    <w:p w14:paraId="071FAD53" w14:textId="77777777" w:rsidR="00C00847" w:rsidRDefault="00C00847">
      <w:pPr>
        <w:pStyle w:val="ConsPlusNormal"/>
        <w:spacing w:before="28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14:paraId="6548EE2A" w14:textId="77777777" w:rsidR="00C00847" w:rsidRDefault="00C00847">
      <w:pPr>
        <w:pStyle w:val="ConsPlusNormal"/>
        <w:spacing w:before="280"/>
        <w:ind w:firstLine="540"/>
        <w:jc w:val="both"/>
      </w:pPr>
      <w:r>
        <w:t>14.2.5. Трудовое воспитание:</w:t>
      </w:r>
    </w:p>
    <w:p w14:paraId="39E5B71F" w14:textId="77777777" w:rsidR="00C00847" w:rsidRDefault="00C00847">
      <w:pPr>
        <w:pStyle w:val="ConsPlusNormal"/>
        <w:spacing w:before="280"/>
        <w:ind w:firstLine="540"/>
        <w:jc w:val="both"/>
      </w:pPr>
      <w:r>
        <w:t>сознающий ценность честного труда в жизни человека, семьи, общества и государства;</w:t>
      </w:r>
    </w:p>
    <w:p w14:paraId="3CAEEF63" w14:textId="77777777" w:rsidR="00C00847" w:rsidRDefault="00C00847">
      <w:pPr>
        <w:pStyle w:val="ConsPlusNormal"/>
        <w:spacing w:before="280"/>
        <w:ind w:firstLine="540"/>
        <w:jc w:val="both"/>
      </w:pPr>
      <w: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1E227B9D" w14:textId="77777777" w:rsidR="00C00847" w:rsidRDefault="00C00847">
      <w:pPr>
        <w:pStyle w:val="ConsPlusNormal"/>
        <w:spacing w:before="280"/>
        <w:ind w:firstLine="540"/>
        <w:jc w:val="both"/>
      </w:pPr>
      <w:r>
        <w:t xml:space="preserve">обладающий навыками </w:t>
      </w:r>
      <w:proofErr w:type="spellStart"/>
      <w:r>
        <w:t>самообслуживающего</w:t>
      </w:r>
      <w:proofErr w:type="spellEnd"/>
      <w:r>
        <w:t xml:space="preserve"> труда;</w:t>
      </w:r>
    </w:p>
    <w:p w14:paraId="2BECF6ED" w14:textId="77777777" w:rsidR="00C00847" w:rsidRDefault="00C00847">
      <w:pPr>
        <w:pStyle w:val="ConsPlusNormal"/>
        <w:spacing w:before="280"/>
        <w:ind w:firstLine="540"/>
        <w:jc w:val="both"/>
      </w:pPr>
      <w:r>
        <w:t>выражающий желание участвовать в различных видах доступного по возрасту труда, трудовой деятельности;</w:t>
      </w:r>
    </w:p>
    <w:p w14:paraId="3CC9A11D" w14:textId="77777777" w:rsidR="00C00847" w:rsidRDefault="00C00847">
      <w:pPr>
        <w:pStyle w:val="ConsPlusNormal"/>
        <w:spacing w:before="280"/>
        <w:ind w:firstLine="540"/>
        <w:jc w:val="both"/>
      </w:pPr>
      <w:r>
        <w:t>проявляющий интерес к разным профессиям.</w:t>
      </w:r>
    </w:p>
    <w:p w14:paraId="1E36A629" w14:textId="77777777" w:rsidR="00C00847" w:rsidRDefault="00C00847">
      <w:pPr>
        <w:pStyle w:val="ConsPlusNormal"/>
        <w:spacing w:before="280"/>
        <w:ind w:firstLine="540"/>
        <w:jc w:val="both"/>
      </w:pPr>
      <w:r>
        <w:t>14.2.6. Экологическое воспитание:</w:t>
      </w:r>
    </w:p>
    <w:p w14:paraId="31913775" w14:textId="77777777" w:rsidR="00C00847" w:rsidRDefault="00C00847">
      <w:pPr>
        <w:pStyle w:val="ConsPlusNormal"/>
        <w:spacing w:before="280"/>
        <w:ind w:firstLine="540"/>
        <w:jc w:val="both"/>
      </w:pPr>
      <w:r>
        <w:t>понимающий зависимость жизни людей от природы, ценность природы, окружающей среды;</w:t>
      </w:r>
    </w:p>
    <w:p w14:paraId="2B093EB3" w14:textId="77777777" w:rsidR="00C00847" w:rsidRDefault="00C00847">
      <w:pPr>
        <w:pStyle w:val="ConsPlusNormal"/>
        <w:spacing w:before="280"/>
        <w:ind w:firstLine="540"/>
        <w:jc w:val="both"/>
      </w:pPr>
      <w:r>
        <w:t>проявляющий любовь к природе, бережное отношение, неприятие действий, приносящих вред природе, особенно живым существам;</w:t>
      </w:r>
    </w:p>
    <w:p w14:paraId="1CB71F8A" w14:textId="77777777" w:rsidR="00C00847" w:rsidRDefault="00C00847">
      <w:pPr>
        <w:pStyle w:val="ConsPlusNormal"/>
        <w:spacing w:before="280"/>
        <w:ind w:firstLine="540"/>
        <w:jc w:val="both"/>
      </w:pPr>
      <w: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3841A1B0" w14:textId="77777777" w:rsidR="00C00847" w:rsidRDefault="00C00847">
      <w:pPr>
        <w:pStyle w:val="ConsPlusNormal"/>
        <w:spacing w:before="280"/>
        <w:ind w:firstLine="540"/>
        <w:jc w:val="both"/>
      </w:pPr>
      <w:r>
        <w:t>14.2.7. Познавательное направление воспитания:</w:t>
      </w:r>
    </w:p>
    <w:p w14:paraId="48E4AB63" w14:textId="77777777" w:rsidR="00C00847" w:rsidRDefault="00C00847">
      <w:pPr>
        <w:pStyle w:val="ConsPlusNormal"/>
        <w:spacing w:before="280"/>
        <w:ind w:firstLine="540"/>
        <w:jc w:val="both"/>
      </w:pPr>
      <w:r>
        <w:t>выражающий познавательные интересы, активность, инициативность, любознательность и самостоятельность в познании;</w:t>
      </w:r>
    </w:p>
    <w:p w14:paraId="078FD5A0" w14:textId="77777777" w:rsidR="00C00847" w:rsidRDefault="00C00847">
      <w:pPr>
        <w:pStyle w:val="ConsPlusNormal"/>
        <w:spacing w:before="280"/>
        <w:ind w:firstLine="540"/>
        <w:jc w:val="both"/>
      </w:pPr>
      <w:r>
        <w:t xml:space="preserve">обладающий первоначальными представлениями о природных и социальных объектах как компонентах единого мира, многообразии объектов </w:t>
      </w:r>
      <w:r>
        <w:lastRenderedPageBreak/>
        <w:t>и явлений природы, о связи мира живой и неживой природы, о науке, научном знании, научной картине мира;</w:t>
      </w:r>
    </w:p>
    <w:p w14:paraId="34031ABD" w14:textId="77777777" w:rsidR="00C00847" w:rsidRDefault="00C00847">
      <w:pPr>
        <w:pStyle w:val="ConsPlusNormal"/>
        <w:spacing w:before="280"/>
        <w:ind w:firstLine="540"/>
        <w:jc w:val="both"/>
      </w:pPr>
      <w:r>
        <w:t>проявляющий уважение и интерес к науке, научному знанию в разных областях.</w:t>
      </w:r>
    </w:p>
    <w:p w14:paraId="7625A6AA" w14:textId="77777777" w:rsidR="00C00847" w:rsidRDefault="00C00847">
      <w:pPr>
        <w:pStyle w:val="ConsPlusNormal"/>
        <w:spacing w:before="280"/>
        <w:ind w:firstLine="540"/>
        <w:jc w:val="both"/>
      </w:pPr>
      <w:r>
        <w:t>14.3. Целевые ориентиры результатов воспитания подросткового возраста (11 - 14 лет)</w:t>
      </w:r>
    </w:p>
    <w:p w14:paraId="1D77B814" w14:textId="77777777" w:rsidR="00C00847" w:rsidRDefault="00C00847">
      <w:pPr>
        <w:pStyle w:val="ConsPlusNormal"/>
        <w:spacing w:before="280"/>
        <w:ind w:firstLine="540"/>
        <w:jc w:val="both"/>
      </w:pPr>
      <w:r>
        <w:t>14.3.1. Гражданское воспитание:</w:t>
      </w:r>
    </w:p>
    <w:p w14:paraId="14DD9589" w14:textId="77777777" w:rsidR="00C00847" w:rsidRDefault="00C00847">
      <w:pPr>
        <w:pStyle w:val="ConsPlusNormal"/>
        <w:spacing w:before="280"/>
        <w:ind w:firstLine="540"/>
        <w:jc w:val="both"/>
      </w:pPr>
      <w: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13BE5A13" w14:textId="77777777" w:rsidR="00C00847" w:rsidRDefault="00C00847">
      <w:pPr>
        <w:pStyle w:val="ConsPlusNormal"/>
        <w:spacing w:before="280"/>
        <w:ind w:firstLine="540"/>
        <w:jc w:val="both"/>
      </w:pPr>
      <w:r>
        <w:t>проявляющий уважение, ценностное отношение к государственным символам России, праздникам, традициям народа России;</w:t>
      </w:r>
    </w:p>
    <w:p w14:paraId="08925250" w14:textId="77777777" w:rsidR="00C00847" w:rsidRDefault="00C00847">
      <w:pPr>
        <w:pStyle w:val="ConsPlusNormal"/>
        <w:spacing w:before="280"/>
        <w:ind w:firstLine="540"/>
        <w:jc w:val="both"/>
      </w:pPr>
      <w: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706C7E82" w14:textId="77777777" w:rsidR="00C00847" w:rsidRDefault="00C00847">
      <w:pPr>
        <w:pStyle w:val="ConsPlusNormal"/>
        <w:spacing w:before="280"/>
        <w:ind w:firstLine="540"/>
        <w:jc w:val="both"/>
      </w:pPr>
      <w:r>
        <w:t>проявляющий готовность к выполнению обязанностей гражданина России, реализации своих гражданских прав и свобод;</w:t>
      </w:r>
    </w:p>
    <w:p w14:paraId="0D3E2AF4" w14:textId="77777777" w:rsidR="00C00847" w:rsidRDefault="00C00847">
      <w:pPr>
        <w:pStyle w:val="ConsPlusNormal"/>
        <w:spacing w:before="280"/>
        <w:ind w:firstLine="540"/>
        <w:jc w:val="both"/>
      </w:pPr>
      <w: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25029182" w14:textId="77777777" w:rsidR="00C00847" w:rsidRDefault="00C00847">
      <w:pPr>
        <w:pStyle w:val="ConsPlusNormal"/>
        <w:spacing w:before="280"/>
        <w:ind w:firstLine="540"/>
        <w:jc w:val="both"/>
      </w:pPr>
      <w:r>
        <w:t>принимающий участие в жизни лагеря (в том числе в самоуправлении), местного сообщества, родного края;</w:t>
      </w:r>
    </w:p>
    <w:p w14:paraId="6E94EAE9" w14:textId="77777777" w:rsidR="00C00847" w:rsidRDefault="00C00847">
      <w:pPr>
        <w:pStyle w:val="ConsPlusNormal"/>
        <w:spacing w:before="280"/>
        <w:ind w:firstLine="540"/>
        <w:jc w:val="both"/>
      </w:pPr>
      <w:r>
        <w:t>выражающий неприятие любой дискриминации граждан, проявлений экстремизма, терроризма, коррупции в обществе;</w:t>
      </w:r>
    </w:p>
    <w:p w14:paraId="6204DFCF" w14:textId="77777777" w:rsidR="00C00847" w:rsidRDefault="00C00847">
      <w:pPr>
        <w:pStyle w:val="ConsPlusNormal"/>
        <w:spacing w:before="280"/>
        <w:ind w:firstLine="540"/>
        <w:jc w:val="both"/>
      </w:pPr>
      <w:r>
        <w:t>знающий нормы и правила общественного поведения;</w:t>
      </w:r>
    </w:p>
    <w:p w14:paraId="700AE914" w14:textId="77777777" w:rsidR="00C00847" w:rsidRDefault="00C00847">
      <w:pPr>
        <w:pStyle w:val="ConsPlusNormal"/>
        <w:spacing w:before="280"/>
        <w:ind w:firstLine="540"/>
        <w:jc w:val="both"/>
      </w:pPr>
      <w:r>
        <w:t>знающий основные социальные роли, соответствующие возрасту;</w:t>
      </w:r>
    </w:p>
    <w:p w14:paraId="6D9C9F25" w14:textId="77777777" w:rsidR="00C00847" w:rsidRDefault="00C00847">
      <w:pPr>
        <w:pStyle w:val="ConsPlusNormal"/>
        <w:spacing w:before="280"/>
        <w:ind w:firstLine="540"/>
        <w:jc w:val="both"/>
      </w:pPr>
      <w:r>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14:paraId="2C924A73" w14:textId="77777777" w:rsidR="00C00847" w:rsidRDefault="00C00847">
      <w:pPr>
        <w:pStyle w:val="ConsPlusNormal"/>
        <w:spacing w:before="280"/>
        <w:ind w:firstLine="540"/>
        <w:jc w:val="both"/>
      </w:pPr>
      <w: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033EE8EF" w14:textId="77777777" w:rsidR="00C00847" w:rsidRDefault="00C00847">
      <w:pPr>
        <w:pStyle w:val="ConsPlusNormal"/>
        <w:spacing w:before="280"/>
        <w:ind w:firstLine="540"/>
        <w:jc w:val="both"/>
      </w:pPr>
      <w:r>
        <w:lastRenderedPageBreak/>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14:paraId="1F7AD36C" w14:textId="77777777" w:rsidR="00C00847" w:rsidRDefault="00C00847">
      <w:pPr>
        <w:pStyle w:val="ConsPlusNormal"/>
        <w:spacing w:before="280"/>
        <w:ind w:firstLine="540"/>
        <w:jc w:val="both"/>
      </w:pPr>
      <w:r>
        <w:t>14.3.2. Патриотическое воспитание:</w:t>
      </w:r>
    </w:p>
    <w:p w14:paraId="460D8B5C" w14:textId="77777777" w:rsidR="00C00847" w:rsidRDefault="00C00847">
      <w:pPr>
        <w:pStyle w:val="ConsPlusNormal"/>
        <w:spacing w:before="280"/>
        <w:ind w:firstLine="540"/>
        <w:jc w:val="both"/>
      </w:pPr>
      <w:r>
        <w:t>сознающий свою национальную, этническую принадлежность, любящий свой народ, его традиции, культуру;</w:t>
      </w:r>
    </w:p>
    <w:p w14:paraId="10A830F3" w14:textId="77777777" w:rsidR="00C00847" w:rsidRDefault="00C00847">
      <w:pPr>
        <w:pStyle w:val="ConsPlusNormal"/>
        <w:spacing w:before="280"/>
        <w:ind w:firstLine="540"/>
        <w:jc w:val="both"/>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1F6A9CAB" w14:textId="77777777" w:rsidR="00C00847" w:rsidRDefault="00C00847">
      <w:pPr>
        <w:pStyle w:val="ConsPlusNormal"/>
        <w:spacing w:before="280"/>
        <w:ind w:firstLine="540"/>
        <w:jc w:val="both"/>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808FD0C" w14:textId="77777777" w:rsidR="00C00847" w:rsidRDefault="00C00847">
      <w:pPr>
        <w:pStyle w:val="ConsPlusNormal"/>
        <w:spacing w:before="280"/>
        <w:ind w:firstLine="540"/>
        <w:jc w:val="both"/>
      </w:pPr>
      <w:r>
        <w:t>принимающий участие в мероприятиях патриотического направления.</w:t>
      </w:r>
    </w:p>
    <w:p w14:paraId="6BE0A6A6" w14:textId="77777777" w:rsidR="00C00847" w:rsidRDefault="00C00847">
      <w:pPr>
        <w:pStyle w:val="ConsPlusNormal"/>
        <w:spacing w:before="280"/>
        <w:ind w:firstLine="540"/>
        <w:jc w:val="both"/>
      </w:pPr>
      <w:r>
        <w:t>14.3.3. Духовно-нравственное воспитание:</w:t>
      </w:r>
    </w:p>
    <w:p w14:paraId="246620B9" w14:textId="77777777" w:rsidR="00C00847" w:rsidRDefault="00C00847">
      <w:pPr>
        <w:pStyle w:val="ConsPlusNormal"/>
        <w:spacing w:before="280"/>
        <w:ind w:firstLine="540"/>
        <w:jc w:val="both"/>
      </w:pPr>
      <w: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14:paraId="7D021AC4" w14:textId="77777777" w:rsidR="00C00847" w:rsidRDefault="00C00847">
      <w:pPr>
        <w:pStyle w:val="ConsPlusNormal"/>
        <w:spacing w:before="280"/>
        <w:ind w:firstLine="540"/>
        <w:jc w:val="both"/>
      </w:pPr>
      <w: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14:paraId="54C9CEEF" w14:textId="77777777" w:rsidR="00C00847" w:rsidRDefault="00C00847">
      <w:pPr>
        <w:pStyle w:val="ConsPlusNormal"/>
        <w:spacing w:before="280"/>
        <w:ind w:firstLine="540"/>
        <w:jc w:val="both"/>
      </w:pPr>
      <w: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5D1478DF" w14:textId="77777777" w:rsidR="00C00847" w:rsidRDefault="00C00847">
      <w:pPr>
        <w:pStyle w:val="ConsPlusNormal"/>
        <w:spacing w:before="280"/>
        <w:ind w:firstLine="540"/>
        <w:jc w:val="both"/>
      </w:pPr>
      <w: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756DD8E0" w14:textId="77777777" w:rsidR="00C00847" w:rsidRDefault="00C00847">
      <w:pPr>
        <w:pStyle w:val="ConsPlusNormal"/>
        <w:spacing w:before="280"/>
        <w:ind w:firstLine="540"/>
        <w:jc w:val="both"/>
      </w:pPr>
      <w: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2260FB9" w14:textId="77777777" w:rsidR="00C00847" w:rsidRDefault="00C00847">
      <w:pPr>
        <w:pStyle w:val="ConsPlusNormal"/>
        <w:spacing w:before="280"/>
        <w:ind w:firstLine="540"/>
        <w:jc w:val="both"/>
      </w:pPr>
      <w:r>
        <w:lastRenderedPageBreak/>
        <w:t>владеющий коммуникативными навыками, необходимыми для успешной адаптации, социализации и самоактуализации детей в обществе;</w:t>
      </w:r>
    </w:p>
    <w:p w14:paraId="5935F9E8" w14:textId="77777777" w:rsidR="00C00847" w:rsidRDefault="00C00847">
      <w:pPr>
        <w:pStyle w:val="ConsPlusNormal"/>
        <w:spacing w:before="280"/>
        <w:ind w:firstLine="540"/>
        <w:jc w:val="both"/>
      </w:pPr>
      <w:r>
        <w:t>проявляющий интерес к чтению, к родному языку, русскому языку и литературе как части духовной культуры своего народа, российского общества.</w:t>
      </w:r>
    </w:p>
    <w:p w14:paraId="06C120FC" w14:textId="77777777" w:rsidR="00C00847" w:rsidRDefault="00C00847">
      <w:pPr>
        <w:pStyle w:val="ConsPlusNormal"/>
        <w:spacing w:before="280"/>
        <w:ind w:firstLine="540"/>
        <w:jc w:val="both"/>
      </w:pPr>
      <w:r>
        <w:t>14.3.4. Эстетическое воспитание:</w:t>
      </w:r>
    </w:p>
    <w:p w14:paraId="3A1B2602" w14:textId="77777777" w:rsidR="00C00847" w:rsidRDefault="00C00847">
      <w:pPr>
        <w:pStyle w:val="ConsPlusNormal"/>
        <w:spacing w:before="280"/>
        <w:ind w:firstLine="540"/>
        <w:jc w:val="both"/>
      </w:pPr>
      <w: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3E8DF8FD" w14:textId="77777777" w:rsidR="00C00847" w:rsidRDefault="00C00847">
      <w:pPr>
        <w:pStyle w:val="ConsPlusNormal"/>
        <w:spacing w:before="280"/>
        <w:ind w:firstLine="540"/>
        <w:jc w:val="both"/>
      </w:pPr>
      <w:r>
        <w:t>знающий и уважающий художественное творчество своего и других народов, понимающий его значение в культуре;</w:t>
      </w:r>
    </w:p>
    <w:p w14:paraId="6795C8B7" w14:textId="77777777" w:rsidR="00C00847" w:rsidRDefault="00C00847">
      <w:pPr>
        <w:pStyle w:val="ConsPlusNormal"/>
        <w:spacing w:before="280"/>
        <w:ind w:firstLine="540"/>
        <w:jc w:val="both"/>
      </w:pPr>
      <w: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78420744" w14:textId="77777777" w:rsidR="00C00847" w:rsidRDefault="00C00847">
      <w:pPr>
        <w:pStyle w:val="ConsPlusNormal"/>
        <w:spacing w:before="280"/>
        <w:ind w:firstLine="540"/>
        <w:jc w:val="both"/>
      </w:pPr>
      <w: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181DC666" w14:textId="77777777" w:rsidR="00C00847" w:rsidRDefault="00C00847">
      <w:pPr>
        <w:pStyle w:val="ConsPlusNormal"/>
        <w:spacing w:before="280"/>
        <w:ind w:firstLine="540"/>
        <w:jc w:val="both"/>
      </w:pPr>
      <w:r>
        <w:t>ориентированный на самовыражение в разных видах искусства, художественном творчестве.</w:t>
      </w:r>
    </w:p>
    <w:p w14:paraId="4950F2EC" w14:textId="77777777" w:rsidR="00C00847" w:rsidRDefault="00C00847">
      <w:pPr>
        <w:pStyle w:val="ConsPlusNormal"/>
        <w:spacing w:before="280"/>
        <w:ind w:firstLine="540"/>
        <w:jc w:val="both"/>
      </w:pPr>
      <w:r>
        <w:t>14.3.5. Физическое воспитание, формирование культуры здорового образа жизни и эмоционального благополучия:</w:t>
      </w:r>
    </w:p>
    <w:p w14:paraId="41842698" w14:textId="77777777" w:rsidR="00C00847" w:rsidRDefault="00C00847">
      <w:pPr>
        <w:pStyle w:val="ConsPlusNormal"/>
        <w:spacing w:before="280"/>
        <w:ind w:firstLine="540"/>
        <w:jc w:val="both"/>
      </w:pPr>
      <w: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05C96D6A" w14:textId="77777777" w:rsidR="00C00847" w:rsidRDefault="00C00847">
      <w:pPr>
        <w:pStyle w:val="ConsPlusNormal"/>
        <w:spacing w:before="280"/>
        <w:ind w:firstLine="540"/>
        <w:jc w:val="both"/>
      </w:pPr>
      <w: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B7726F8" w14:textId="77777777" w:rsidR="00C00847" w:rsidRDefault="00C00847">
      <w:pPr>
        <w:pStyle w:val="ConsPlusNormal"/>
        <w:spacing w:before="280"/>
        <w:ind w:firstLine="540"/>
        <w:jc w:val="both"/>
      </w:pPr>
      <w: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451EB90E" w14:textId="77777777" w:rsidR="00C00847" w:rsidRDefault="00C00847">
      <w:pPr>
        <w:pStyle w:val="ConsPlusNormal"/>
        <w:spacing w:before="280"/>
        <w:ind w:firstLine="540"/>
        <w:jc w:val="both"/>
      </w:pPr>
      <w:r>
        <w:t>умеющий осознавать физическое и эмоциональное состояние (свое и других людей), стремящийся управлять собственным эмоциональным состоянием;</w:t>
      </w:r>
    </w:p>
    <w:p w14:paraId="46AE3A6F" w14:textId="77777777" w:rsidR="00C00847" w:rsidRDefault="00C00847">
      <w:pPr>
        <w:pStyle w:val="ConsPlusNormal"/>
        <w:spacing w:before="280"/>
        <w:ind w:firstLine="540"/>
        <w:jc w:val="both"/>
      </w:pPr>
      <w:r>
        <w:t xml:space="preserve">способный адаптироваться к меняющимся социальным, </w:t>
      </w:r>
      <w:r>
        <w:lastRenderedPageBreak/>
        <w:t>информационным и природным условиям, стрессовым ситуациям.</w:t>
      </w:r>
    </w:p>
    <w:p w14:paraId="250480D4" w14:textId="77777777" w:rsidR="00C00847" w:rsidRDefault="00C00847">
      <w:pPr>
        <w:pStyle w:val="ConsPlusNormal"/>
        <w:spacing w:before="280"/>
        <w:ind w:firstLine="540"/>
        <w:jc w:val="both"/>
      </w:pPr>
      <w:r>
        <w:t>14.3.6. Трудовое воспитание:</w:t>
      </w:r>
    </w:p>
    <w:p w14:paraId="38CF09F3" w14:textId="77777777" w:rsidR="00C00847" w:rsidRDefault="00C00847">
      <w:pPr>
        <w:pStyle w:val="ConsPlusNormal"/>
        <w:spacing w:before="280"/>
        <w:ind w:firstLine="540"/>
        <w:jc w:val="both"/>
      </w:pPr>
      <w:r>
        <w:t>уважающий труд, результаты своего труда, труда других людей;</w:t>
      </w:r>
    </w:p>
    <w:p w14:paraId="79BD8D4F" w14:textId="77777777" w:rsidR="00C00847" w:rsidRDefault="00C00847">
      <w:pPr>
        <w:pStyle w:val="ConsPlusNormal"/>
        <w:spacing w:before="280"/>
        <w:ind w:firstLine="540"/>
        <w:jc w:val="both"/>
      </w:pPr>
      <w:r>
        <w:t>проявляющий интерес к практическому изучению профессий и труда различного рода;</w:t>
      </w:r>
    </w:p>
    <w:p w14:paraId="77E30E53" w14:textId="77777777" w:rsidR="00C00847" w:rsidRDefault="00C00847">
      <w:pPr>
        <w:pStyle w:val="ConsPlusNormal"/>
        <w:spacing w:before="280"/>
        <w:ind w:firstLine="540"/>
        <w:jc w:val="both"/>
      </w:pPr>
      <w: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5CA98574" w14:textId="77777777" w:rsidR="00C00847" w:rsidRDefault="00C00847">
      <w:pPr>
        <w:pStyle w:val="ConsPlusNormal"/>
        <w:spacing w:before="280"/>
        <w:ind w:firstLine="540"/>
        <w:jc w:val="both"/>
      </w:pPr>
      <w:r>
        <w:t>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6E71A45B" w14:textId="77777777" w:rsidR="00C00847" w:rsidRDefault="00C00847">
      <w:pPr>
        <w:pStyle w:val="ConsPlusNormal"/>
        <w:spacing w:before="280"/>
        <w:ind w:firstLine="540"/>
        <w:jc w:val="both"/>
      </w:pPr>
      <w: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14:paraId="18BB2282" w14:textId="77777777" w:rsidR="00C00847" w:rsidRDefault="00C00847">
      <w:pPr>
        <w:pStyle w:val="ConsPlusNormal"/>
        <w:spacing w:before="280"/>
        <w:ind w:firstLine="540"/>
        <w:jc w:val="both"/>
      </w:pPr>
      <w:r>
        <w:t>14.3.7. Экологическое воспитание:</w:t>
      </w:r>
    </w:p>
    <w:p w14:paraId="5E279AFC" w14:textId="77777777" w:rsidR="00C00847" w:rsidRDefault="00C00847">
      <w:pPr>
        <w:pStyle w:val="ConsPlusNormal"/>
        <w:spacing w:before="280"/>
        <w:ind w:firstLine="540"/>
        <w:jc w:val="both"/>
      </w:pPr>
      <w:r>
        <w:t>понимающий значение и глобальный характер экологических проблем, путей их решения, значение экологической культуры человека, общества;</w:t>
      </w:r>
    </w:p>
    <w:p w14:paraId="30719382" w14:textId="77777777" w:rsidR="00C00847" w:rsidRDefault="00C00847">
      <w:pPr>
        <w:pStyle w:val="ConsPlusNormal"/>
        <w:spacing w:before="280"/>
        <w:ind w:firstLine="540"/>
        <w:jc w:val="both"/>
      </w:pPr>
      <w:r>
        <w:t>сознающий свою ответственность как гражданина и потребителя в условиях взаимосвязи природной, технологической и социальной сред;</w:t>
      </w:r>
    </w:p>
    <w:p w14:paraId="1034B387" w14:textId="77777777" w:rsidR="00C00847" w:rsidRDefault="00C00847">
      <w:pPr>
        <w:pStyle w:val="ConsPlusNormal"/>
        <w:spacing w:before="280"/>
        <w:ind w:firstLine="540"/>
        <w:jc w:val="both"/>
      </w:pPr>
      <w:r>
        <w:t>выражающий активное неприятие действий, приносящих вред природе;</w:t>
      </w:r>
    </w:p>
    <w:p w14:paraId="50D7F897" w14:textId="77777777" w:rsidR="00C00847" w:rsidRDefault="00C00847">
      <w:pPr>
        <w:pStyle w:val="ConsPlusNormal"/>
        <w:spacing w:before="280"/>
        <w:ind w:firstLine="540"/>
        <w:jc w:val="both"/>
      </w:pPr>
      <w: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08689BB1" w14:textId="77777777" w:rsidR="00C00847" w:rsidRDefault="00C00847">
      <w:pPr>
        <w:pStyle w:val="ConsPlusNormal"/>
        <w:spacing w:before="280"/>
        <w:ind w:firstLine="540"/>
        <w:jc w:val="both"/>
      </w:pPr>
      <w:r>
        <w:t>участвующий в практической деятельности экологической, природоохранной направленности.</w:t>
      </w:r>
    </w:p>
    <w:p w14:paraId="302978D1" w14:textId="77777777" w:rsidR="00C00847" w:rsidRDefault="00C00847">
      <w:pPr>
        <w:pStyle w:val="ConsPlusNormal"/>
        <w:spacing w:before="280"/>
        <w:ind w:firstLine="540"/>
        <w:jc w:val="both"/>
      </w:pPr>
      <w:r>
        <w:t>14.3.8. Познавательное направление воспитания:</w:t>
      </w:r>
    </w:p>
    <w:p w14:paraId="420CC783" w14:textId="77777777" w:rsidR="00C00847" w:rsidRDefault="00C00847">
      <w:pPr>
        <w:pStyle w:val="ConsPlusNormal"/>
        <w:spacing w:before="280"/>
        <w:ind w:firstLine="540"/>
        <w:jc w:val="both"/>
      </w:pPr>
      <w:r>
        <w:t>выражающий познавательные интересы в разных предметных областях с учетом индивидуальных интересов, способностей, достижений;</w:t>
      </w:r>
    </w:p>
    <w:p w14:paraId="7F4EC168" w14:textId="77777777" w:rsidR="00C00847" w:rsidRDefault="00C00847">
      <w:pPr>
        <w:pStyle w:val="ConsPlusNormal"/>
        <w:spacing w:before="280"/>
        <w:ind w:firstLine="540"/>
        <w:jc w:val="both"/>
      </w:pPr>
      <w:r>
        <w:t>ориентированный в деятельности на научные знания о природе и обществе, взаимосвязях человека с природной и социальной средой;</w:t>
      </w:r>
    </w:p>
    <w:p w14:paraId="0B5EA44D" w14:textId="77777777" w:rsidR="00C00847" w:rsidRDefault="00C00847">
      <w:pPr>
        <w:pStyle w:val="ConsPlusNormal"/>
        <w:spacing w:before="280"/>
        <w:ind w:firstLine="540"/>
        <w:jc w:val="both"/>
      </w:pPr>
      <w:r>
        <w:lastRenderedPageBreak/>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48D1D8A4" w14:textId="77777777" w:rsidR="00C00847" w:rsidRDefault="00C00847">
      <w:pPr>
        <w:pStyle w:val="ConsPlusNormal"/>
        <w:spacing w:before="280"/>
        <w:ind w:firstLine="540"/>
        <w:jc w:val="both"/>
      </w:pPr>
      <w:r>
        <w:t>14.4. Целевые ориентиры результатов воспитания юношеского возраста (15 - 17 лет)</w:t>
      </w:r>
    </w:p>
    <w:p w14:paraId="3570EE09" w14:textId="77777777" w:rsidR="00C00847" w:rsidRDefault="00C00847">
      <w:pPr>
        <w:pStyle w:val="ConsPlusNormal"/>
        <w:spacing w:before="280"/>
        <w:ind w:firstLine="540"/>
        <w:jc w:val="both"/>
      </w:pPr>
      <w:r>
        <w:t>14.4.1. Гражданское воспитание:</w:t>
      </w:r>
    </w:p>
    <w:p w14:paraId="48689CAC" w14:textId="77777777" w:rsidR="00C00847" w:rsidRDefault="00C00847">
      <w:pPr>
        <w:pStyle w:val="ConsPlusNormal"/>
        <w:spacing w:before="280"/>
        <w:ind w:firstLine="540"/>
        <w:jc w:val="both"/>
      </w:pPr>
      <w: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704F3E4F" w14:textId="77777777" w:rsidR="00C00847" w:rsidRDefault="00C00847">
      <w:pPr>
        <w:pStyle w:val="ConsPlusNormal"/>
        <w:spacing w:before="280"/>
        <w:ind w:firstLine="540"/>
        <w:jc w:val="both"/>
      </w:pPr>
      <w: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2B165602" w14:textId="77777777" w:rsidR="00C00847" w:rsidRDefault="00C00847">
      <w:pPr>
        <w:pStyle w:val="ConsPlusNormal"/>
        <w:spacing w:before="280"/>
        <w:ind w:firstLine="540"/>
        <w:jc w:val="both"/>
      </w:pPr>
      <w: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12EE6791" w14:textId="77777777" w:rsidR="00C00847" w:rsidRDefault="00C00847">
      <w:pPr>
        <w:pStyle w:val="ConsPlusNormal"/>
        <w:spacing w:before="280"/>
        <w:ind w:firstLine="540"/>
        <w:jc w:val="both"/>
      </w:pPr>
      <w:r>
        <w:t>ориентированный на активное гражданское участие на основе уважения закона и правопорядка, прав и свобод сограждан;</w:t>
      </w:r>
    </w:p>
    <w:p w14:paraId="5F07DB2C" w14:textId="77777777" w:rsidR="00C00847" w:rsidRDefault="00C00847">
      <w:pPr>
        <w:pStyle w:val="ConsPlusNormal"/>
        <w:spacing w:before="280"/>
        <w:ind w:firstLine="540"/>
        <w:jc w:val="both"/>
      </w:pPr>
      <w: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B701B59" w14:textId="77777777" w:rsidR="00C00847" w:rsidRDefault="00C00847">
      <w:pPr>
        <w:pStyle w:val="ConsPlusNormal"/>
        <w:spacing w:before="280"/>
        <w:ind w:firstLine="540"/>
        <w:jc w:val="both"/>
      </w:pPr>
      <w:r>
        <w:t>понимающий и применяющий нормы и правила общественного поведения, учитывая социальные и культурные особенности;</w:t>
      </w:r>
    </w:p>
    <w:p w14:paraId="26D6028B" w14:textId="77777777" w:rsidR="00C00847" w:rsidRDefault="00C00847">
      <w:pPr>
        <w:pStyle w:val="ConsPlusNormal"/>
        <w:spacing w:before="280"/>
        <w:ind w:firstLine="540"/>
        <w:jc w:val="both"/>
      </w:pPr>
      <w:r>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14:paraId="7B2C66D5" w14:textId="77777777" w:rsidR="00C00847" w:rsidRDefault="00C00847">
      <w:pPr>
        <w:pStyle w:val="ConsPlusNormal"/>
        <w:spacing w:before="280"/>
        <w:ind w:firstLine="540"/>
        <w:jc w:val="both"/>
      </w:pPr>
      <w:r>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7171FF7F" w14:textId="77777777" w:rsidR="00C00847" w:rsidRDefault="00C00847">
      <w:pPr>
        <w:pStyle w:val="ConsPlusNormal"/>
        <w:spacing w:before="280"/>
        <w:ind w:firstLine="540"/>
        <w:jc w:val="both"/>
      </w:pPr>
      <w:r>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14:paraId="3D63B0BC" w14:textId="77777777" w:rsidR="00C00847" w:rsidRDefault="00C00847">
      <w:pPr>
        <w:pStyle w:val="ConsPlusNormal"/>
        <w:spacing w:before="280"/>
        <w:ind w:firstLine="540"/>
        <w:jc w:val="both"/>
      </w:pPr>
      <w:r>
        <w:lastRenderedPageBreak/>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14:paraId="347FF10B" w14:textId="77777777" w:rsidR="00C00847" w:rsidRDefault="00C00847">
      <w:pPr>
        <w:pStyle w:val="ConsPlusNormal"/>
        <w:spacing w:before="280"/>
        <w:ind w:firstLine="540"/>
        <w:jc w:val="both"/>
      </w:pPr>
      <w:r>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14:paraId="2B4EF72F" w14:textId="77777777" w:rsidR="00C00847" w:rsidRDefault="00C00847">
      <w:pPr>
        <w:pStyle w:val="ConsPlusNormal"/>
        <w:spacing w:before="280"/>
        <w:ind w:firstLine="540"/>
        <w:jc w:val="both"/>
      </w:pPr>
      <w:r>
        <w:t>14.4.2. Патриотическое воспитание:</w:t>
      </w:r>
    </w:p>
    <w:p w14:paraId="0F6D84CB" w14:textId="77777777" w:rsidR="00C00847" w:rsidRDefault="00C00847">
      <w:pPr>
        <w:pStyle w:val="ConsPlusNormal"/>
        <w:spacing w:before="280"/>
        <w:ind w:firstLine="540"/>
        <w:jc w:val="both"/>
      </w:pPr>
      <w:r>
        <w:t>выражающий свою национальную, этническую принадлежность, приверженность к родной культуре, любовь к своему народу;</w:t>
      </w:r>
    </w:p>
    <w:p w14:paraId="778C147E" w14:textId="77777777" w:rsidR="00C00847" w:rsidRDefault="00C00847">
      <w:pPr>
        <w:pStyle w:val="ConsPlusNormal"/>
        <w:spacing w:before="280"/>
        <w:ind w:firstLine="540"/>
        <w:jc w:val="both"/>
      </w:pPr>
      <w:r>
        <w:t>сознающий причастность к многонациональному народу Российской Федерации, Российскому Отечеству, российскую культурную идентичность;</w:t>
      </w:r>
    </w:p>
    <w:p w14:paraId="53FB212E" w14:textId="77777777" w:rsidR="00C00847" w:rsidRDefault="00C00847">
      <w:pPr>
        <w:pStyle w:val="ConsPlusNormal"/>
        <w:spacing w:before="280"/>
        <w:ind w:firstLine="540"/>
        <w:jc w:val="both"/>
      </w:pPr>
      <w:r>
        <w:t>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6434C1D8" w14:textId="77777777" w:rsidR="00C00847" w:rsidRDefault="00C00847">
      <w:pPr>
        <w:pStyle w:val="ConsPlusNormal"/>
        <w:spacing w:before="280"/>
        <w:ind w:firstLine="540"/>
        <w:jc w:val="both"/>
      </w:pPr>
      <w:r>
        <w:t>14.4.3. Духовно-нравственное воспитание:</w:t>
      </w:r>
    </w:p>
    <w:p w14:paraId="56FD5708" w14:textId="77777777" w:rsidR="00C00847" w:rsidRDefault="00C00847">
      <w:pPr>
        <w:pStyle w:val="ConsPlusNormal"/>
        <w:spacing w:before="280"/>
        <w:ind w:firstLine="540"/>
        <w:jc w:val="both"/>
      </w:pPr>
      <w:r>
        <w:t>проявляющий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14:paraId="5000A665" w14:textId="77777777" w:rsidR="00C00847" w:rsidRDefault="00C00847">
      <w:pPr>
        <w:pStyle w:val="ConsPlusNormal"/>
        <w:spacing w:before="280"/>
        <w:ind w:firstLine="540"/>
        <w:jc w:val="both"/>
      </w:pPr>
      <w:r>
        <w:t>действующий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43FC5E63" w14:textId="77777777" w:rsidR="00C00847" w:rsidRDefault="00C00847">
      <w:pPr>
        <w:pStyle w:val="ConsPlusNormal"/>
        <w:spacing w:before="280"/>
        <w:ind w:firstLine="540"/>
        <w:jc w:val="both"/>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14:paraId="43BDD2CF" w14:textId="77777777" w:rsidR="00C00847" w:rsidRDefault="00C00847">
      <w:pPr>
        <w:pStyle w:val="ConsPlusNormal"/>
        <w:spacing w:before="280"/>
        <w:ind w:firstLine="540"/>
        <w:jc w:val="both"/>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w:t>
      </w:r>
    </w:p>
    <w:p w14:paraId="644D16AE" w14:textId="77777777" w:rsidR="00C00847" w:rsidRDefault="00C00847">
      <w:pPr>
        <w:pStyle w:val="ConsPlusNormal"/>
        <w:spacing w:before="280"/>
        <w:ind w:firstLine="540"/>
        <w:jc w:val="both"/>
      </w:pPr>
      <w:r>
        <w:t xml:space="preserve">ориентированный на создание устойчивой семьи на основе российских </w:t>
      </w:r>
      <w:r>
        <w:lastRenderedPageBreak/>
        <w:t>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7C6BF5FC" w14:textId="77777777" w:rsidR="00C00847" w:rsidRDefault="00C00847">
      <w:pPr>
        <w:pStyle w:val="ConsPlusNormal"/>
        <w:spacing w:before="280"/>
        <w:ind w:firstLine="540"/>
        <w:jc w:val="both"/>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54C8D083" w14:textId="77777777" w:rsidR="00C00847" w:rsidRDefault="00C00847">
      <w:pPr>
        <w:pStyle w:val="ConsPlusNormal"/>
        <w:spacing w:before="280"/>
        <w:ind w:firstLine="540"/>
        <w:jc w:val="both"/>
      </w:pPr>
      <w:r>
        <w:t>14.4.4. Эстетическое воспитание:</w:t>
      </w:r>
    </w:p>
    <w:p w14:paraId="36F4171E" w14:textId="77777777" w:rsidR="00C00847" w:rsidRDefault="00C00847">
      <w:pPr>
        <w:pStyle w:val="ConsPlusNormal"/>
        <w:spacing w:before="280"/>
        <w:ind w:firstLine="540"/>
        <w:jc w:val="both"/>
      </w:pPr>
      <w:r>
        <w:t>выражающий понимание ценности отечественного и мирового искусства, российского и мирового художественного наследия;</w:t>
      </w:r>
    </w:p>
    <w:p w14:paraId="4D27B875" w14:textId="77777777" w:rsidR="00C00847" w:rsidRDefault="00C00847">
      <w:pPr>
        <w:pStyle w:val="ConsPlusNormal"/>
        <w:spacing w:before="280"/>
        <w:ind w:firstLine="540"/>
        <w:jc w:val="both"/>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7DC4330" w14:textId="77777777" w:rsidR="00C00847" w:rsidRDefault="00C00847">
      <w:pPr>
        <w:pStyle w:val="ConsPlusNormal"/>
        <w:spacing w:before="280"/>
        <w:ind w:firstLine="540"/>
        <w:jc w:val="both"/>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280A4462" w14:textId="77777777" w:rsidR="00C00847" w:rsidRDefault="00C00847">
      <w:pPr>
        <w:pStyle w:val="ConsPlusNormal"/>
        <w:spacing w:before="280"/>
        <w:ind w:firstLine="540"/>
        <w:jc w:val="both"/>
      </w:pPr>
      <w:r>
        <w:t>ориентированный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p w14:paraId="2CEE2311" w14:textId="77777777" w:rsidR="00C00847" w:rsidRDefault="00C00847">
      <w:pPr>
        <w:pStyle w:val="ConsPlusNormal"/>
        <w:spacing w:before="280"/>
        <w:ind w:firstLine="540"/>
        <w:jc w:val="both"/>
      </w:pPr>
      <w:r>
        <w:t>14.4.5. Физическое воспитание, формирование культуры здорового образа жизни и эмоционального благополучия:</w:t>
      </w:r>
    </w:p>
    <w:p w14:paraId="46C4173F" w14:textId="77777777" w:rsidR="00C00847" w:rsidRDefault="00C00847">
      <w:pPr>
        <w:pStyle w:val="ConsPlusNormal"/>
        <w:spacing w:before="280"/>
        <w:ind w:firstLine="540"/>
        <w:jc w:val="both"/>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6BBC9E15" w14:textId="77777777" w:rsidR="00C00847" w:rsidRDefault="00C00847">
      <w:pPr>
        <w:pStyle w:val="ConsPlusNormal"/>
        <w:spacing w:before="280"/>
        <w:ind w:firstLine="540"/>
        <w:jc w:val="both"/>
      </w:pPr>
      <w:r>
        <w:t>соблюдающий правила личной и общественной безопасности, в том числе безопасного поведения в информационной среде;</w:t>
      </w:r>
    </w:p>
    <w:p w14:paraId="3E096F6F" w14:textId="77777777" w:rsidR="00C00847" w:rsidRDefault="00C00847">
      <w:pPr>
        <w:pStyle w:val="ConsPlusNormal"/>
        <w:spacing w:before="280"/>
        <w:ind w:firstLine="540"/>
        <w:jc w:val="both"/>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0B04CD12" w14:textId="77777777" w:rsidR="00C00847" w:rsidRDefault="00C00847">
      <w:pPr>
        <w:pStyle w:val="ConsPlusNormal"/>
        <w:spacing w:before="280"/>
        <w:ind w:firstLine="540"/>
        <w:jc w:val="both"/>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523BD38D" w14:textId="77777777" w:rsidR="00C00847" w:rsidRDefault="00C00847">
      <w:pPr>
        <w:pStyle w:val="ConsPlusNormal"/>
        <w:spacing w:before="280"/>
        <w:ind w:firstLine="540"/>
        <w:jc w:val="both"/>
      </w:pPr>
      <w:r>
        <w:lastRenderedPageBreak/>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5C2FA1E9" w14:textId="77777777" w:rsidR="00C00847" w:rsidRDefault="00C00847">
      <w:pPr>
        <w:pStyle w:val="ConsPlusNormal"/>
        <w:spacing w:before="280"/>
        <w:ind w:firstLine="540"/>
        <w:jc w:val="both"/>
      </w:pPr>
      <w: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2A6351BF" w14:textId="77777777" w:rsidR="00C00847" w:rsidRDefault="00C00847">
      <w:pPr>
        <w:pStyle w:val="ConsPlusNormal"/>
        <w:spacing w:before="280"/>
        <w:ind w:firstLine="540"/>
        <w:jc w:val="both"/>
      </w:pPr>
      <w:r>
        <w:t>14.4.6. Трудовое воспитание:</w:t>
      </w:r>
    </w:p>
    <w:p w14:paraId="3F43C7A8" w14:textId="77777777" w:rsidR="00C00847" w:rsidRDefault="00C00847">
      <w:pPr>
        <w:pStyle w:val="ConsPlusNormal"/>
        <w:spacing w:before="280"/>
        <w:ind w:firstLine="540"/>
        <w:jc w:val="both"/>
      </w:pPr>
      <w: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264F4582" w14:textId="77777777" w:rsidR="00C00847" w:rsidRDefault="00C00847">
      <w:pPr>
        <w:pStyle w:val="ConsPlusNormal"/>
        <w:spacing w:before="280"/>
        <w:ind w:firstLine="540"/>
        <w:jc w:val="both"/>
      </w:pPr>
      <w:r>
        <w:t>проявляющий сформированные навыки трудолюбия, готовность к честному труду;</w:t>
      </w:r>
    </w:p>
    <w:p w14:paraId="4A2A5F06" w14:textId="77777777" w:rsidR="00C00847" w:rsidRDefault="00C00847">
      <w:pPr>
        <w:pStyle w:val="ConsPlusNormal"/>
        <w:spacing w:before="280"/>
        <w:ind w:firstLine="540"/>
        <w:jc w:val="both"/>
      </w:pPr>
      <w:r>
        <w:t>участвующий практически в социально значимой трудовой деятельности разного вида в лагере, семье, школе, своей местности;</w:t>
      </w:r>
    </w:p>
    <w:p w14:paraId="568C3801" w14:textId="77777777" w:rsidR="00C00847" w:rsidRDefault="00C00847">
      <w:pPr>
        <w:pStyle w:val="ConsPlusNormal"/>
        <w:spacing w:before="280"/>
        <w:ind w:firstLine="540"/>
        <w:jc w:val="both"/>
      </w:pPr>
      <w:r>
        <w:t>способный к творческой созидательной социально значимой трудовой деятельности в различных социально-трудовых ролях;</w:t>
      </w:r>
    </w:p>
    <w:p w14:paraId="5C4D5B7F" w14:textId="77777777" w:rsidR="00C00847" w:rsidRDefault="00C00847">
      <w:pPr>
        <w:pStyle w:val="ConsPlusNormal"/>
        <w:spacing w:before="280"/>
        <w:ind w:firstLine="540"/>
        <w:jc w:val="both"/>
      </w:pPr>
      <w: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1EBC0EE0" w14:textId="77777777" w:rsidR="00C00847" w:rsidRDefault="00C00847">
      <w:pPr>
        <w:pStyle w:val="ConsPlusNormal"/>
        <w:spacing w:before="280"/>
        <w:ind w:firstLine="540"/>
        <w:jc w:val="both"/>
      </w:pPr>
      <w: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2F9364E4" w14:textId="77777777" w:rsidR="00C00847" w:rsidRDefault="00C00847">
      <w:pPr>
        <w:pStyle w:val="ConsPlusNormal"/>
        <w:spacing w:before="280"/>
        <w:ind w:firstLine="540"/>
        <w:jc w:val="both"/>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44925D8A" w14:textId="77777777" w:rsidR="00C00847" w:rsidRDefault="00C00847">
      <w:pPr>
        <w:pStyle w:val="ConsPlusNormal"/>
        <w:spacing w:before="280"/>
        <w:ind w:firstLine="540"/>
        <w:jc w:val="both"/>
      </w:pPr>
      <w:r>
        <w:t>14.4.7. Экологическое воспитание:</w:t>
      </w:r>
    </w:p>
    <w:p w14:paraId="3E1B4163" w14:textId="77777777" w:rsidR="00C00847" w:rsidRDefault="00C00847">
      <w:pPr>
        <w:pStyle w:val="ConsPlusNormal"/>
        <w:spacing w:before="280"/>
        <w:ind w:firstLine="540"/>
        <w:jc w:val="both"/>
      </w:pPr>
      <w: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36A84D08" w14:textId="77777777" w:rsidR="00C00847" w:rsidRDefault="00C00847">
      <w:pPr>
        <w:pStyle w:val="ConsPlusNormal"/>
        <w:spacing w:before="280"/>
        <w:ind w:firstLine="540"/>
        <w:jc w:val="both"/>
      </w:pPr>
      <w:r>
        <w:t>выражающий деятельное неприятие действий, приносящих вред природе;</w:t>
      </w:r>
    </w:p>
    <w:p w14:paraId="719FEC1E" w14:textId="77777777" w:rsidR="00C00847" w:rsidRDefault="00C00847">
      <w:pPr>
        <w:pStyle w:val="ConsPlusNormal"/>
        <w:spacing w:before="280"/>
        <w:ind w:firstLine="540"/>
        <w:jc w:val="both"/>
      </w:pPr>
      <w:r>
        <w:lastRenderedPageBreak/>
        <w:t>применяющий знания естественных и социальных наук для разумного, бережливого природопользования в быту, общественном пространстве;</w:t>
      </w:r>
    </w:p>
    <w:p w14:paraId="1F322E4A" w14:textId="77777777" w:rsidR="00C00847" w:rsidRDefault="00C00847">
      <w:pPr>
        <w:pStyle w:val="ConsPlusNormal"/>
        <w:spacing w:before="280"/>
        <w:ind w:firstLine="540"/>
        <w:jc w:val="both"/>
      </w:pPr>
      <w: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63269C3B" w14:textId="77777777" w:rsidR="00C00847" w:rsidRDefault="00C00847">
      <w:pPr>
        <w:pStyle w:val="ConsPlusNormal"/>
        <w:spacing w:before="280"/>
        <w:ind w:firstLine="540"/>
        <w:jc w:val="both"/>
      </w:pPr>
      <w:r>
        <w:t>14.4.8. Познавательное направление воспитания:</w:t>
      </w:r>
    </w:p>
    <w:p w14:paraId="5B446AFC" w14:textId="77777777" w:rsidR="00C00847" w:rsidRDefault="00C00847">
      <w:pPr>
        <w:pStyle w:val="ConsPlusNormal"/>
        <w:spacing w:before="280"/>
        <w:ind w:firstLine="540"/>
        <w:jc w:val="both"/>
      </w:pPr>
      <w:r>
        <w:t>деятельно выражающий познавательные интересы в разных предметных областях с учетом своих интересов, способностей, достижений;</w:t>
      </w:r>
    </w:p>
    <w:p w14:paraId="6AC9206F" w14:textId="77777777" w:rsidR="00C00847" w:rsidRDefault="00C00847">
      <w:pPr>
        <w:pStyle w:val="ConsPlusNormal"/>
        <w:spacing w:before="280"/>
        <w:ind w:firstLine="540"/>
        <w:jc w:val="both"/>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40EE28D4" w14:textId="77777777" w:rsidR="00C00847" w:rsidRDefault="00C00847">
      <w:pPr>
        <w:pStyle w:val="ConsPlusNormal"/>
        <w:spacing w:before="280"/>
        <w:ind w:firstLine="540"/>
        <w:jc w:val="both"/>
      </w:pPr>
      <w:r>
        <w:t>демонстрирующий навыки критического мышления, определения достоверной научной информации и критики антинаучных представлений;</w:t>
      </w:r>
    </w:p>
    <w:p w14:paraId="0BA11314" w14:textId="77777777" w:rsidR="00C00847" w:rsidRDefault="00C00847">
      <w:pPr>
        <w:pStyle w:val="ConsPlusNormal"/>
        <w:spacing w:before="280"/>
        <w:ind w:firstLine="540"/>
        <w:jc w:val="both"/>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3D65935F" w14:textId="77777777" w:rsidR="00C00847" w:rsidRDefault="00C00847">
      <w:pPr>
        <w:pStyle w:val="ConsPlusNormal"/>
        <w:jc w:val="both"/>
      </w:pPr>
    </w:p>
    <w:p w14:paraId="7CD38AAF" w14:textId="77777777" w:rsidR="00C00847" w:rsidRDefault="00C00847">
      <w:pPr>
        <w:pStyle w:val="ConsPlusTitle"/>
        <w:ind w:firstLine="540"/>
        <w:jc w:val="both"/>
        <w:outlineLvl w:val="2"/>
      </w:pPr>
      <w:r>
        <w:t>15. Цель и задачи воспитательной работы</w:t>
      </w:r>
    </w:p>
    <w:p w14:paraId="5A7C6059" w14:textId="77777777" w:rsidR="00C00847" w:rsidRDefault="00C00847">
      <w:pPr>
        <w:pStyle w:val="ConsPlusNormal"/>
        <w:spacing w:before="280"/>
        <w:ind w:firstLine="540"/>
        <w:jc w:val="both"/>
      </w:pPr>
      <w:r>
        <w:t>15.1. 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0890B13" w14:textId="77777777" w:rsidR="00C00847" w:rsidRDefault="00C00847">
      <w:pPr>
        <w:pStyle w:val="ConsPlusNormal"/>
        <w:spacing w:before="280"/>
        <w:ind w:firstLine="540"/>
        <w:jc w:val="both"/>
      </w:pPr>
      <w:r>
        <w:t>15.2. Задачи:</w:t>
      </w:r>
    </w:p>
    <w:p w14:paraId="547AC273" w14:textId="77777777" w:rsidR="00C00847" w:rsidRDefault="00C00847">
      <w:pPr>
        <w:pStyle w:val="ConsPlusNormal"/>
        <w:spacing w:before="280"/>
        <w:ind w:firstLine="540"/>
        <w:jc w:val="both"/>
      </w:pPr>
      <w:r>
        <w:t>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w:t>
      </w:r>
    </w:p>
    <w:p w14:paraId="04829B02" w14:textId="77777777" w:rsidR="00C00847" w:rsidRDefault="00C00847">
      <w:pPr>
        <w:pStyle w:val="ConsPlusNormal"/>
        <w:spacing w:before="280"/>
        <w:ind w:firstLine="540"/>
        <w:jc w:val="both"/>
      </w:pPr>
      <w:r>
        <w:t>формирование и развитие личностных отношений к этим нормам, ценностям, традициям (их освоение, принятие);</w:t>
      </w:r>
    </w:p>
    <w:p w14:paraId="21815E6A" w14:textId="77777777" w:rsidR="00C00847" w:rsidRDefault="00C00847">
      <w:pPr>
        <w:pStyle w:val="ConsPlusNormal"/>
        <w:spacing w:before="280"/>
        <w:ind w:firstLine="540"/>
        <w:jc w:val="both"/>
      </w:pPr>
      <w:r>
        <w:lastRenderedPageBreak/>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7B0FD54E" w14:textId="77777777" w:rsidR="00C00847" w:rsidRDefault="00C00847">
      <w:pPr>
        <w:pStyle w:val="ConsPlusNormal"/>
        <w:spacing w:before="280"/>
        <w:ind w:firstLine="540"/>
        <w:jc w:val="both"/>
      </w:pPr>
      <w: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14:paraId="29771882" w14:textId="77777777" w:rsidR="00C00847" w:rsidRDefault="00C00847">
      <w:pPr>
        <w:pStyle w:val="ConsPlusNormal"/>
        <w:spacing w:before="280"/>
        <w:ind w:firstLine="540"/>
        <w:jc w:val="both"/>
      </w:pPr>
      <w:r>
        <w:t>15.3.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58F400C7" w14:textId="77777777" w:rsidR="00C00847" w:rsidRDefault="00C00847">
      <w:pPr>
        <w:pStyle w:val="ConsPlusNormal"/>
        <w:spacing w:before="280"/>
        <w:ind w:firstLine="540"/>
        <w:jc w:val="both"/>
      </w:pPr>
      <w:r>
        <w:t>15.3.1.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w:t>
      </w:r>
    </w:p>
    <w:p w14:paraId="23CEAC0F" w14:textId="77777777" w:rsidR="00C00847" w:rsidRDefault="00C00847">
      <w:pPr>
        <w:pStyle w:val="ConsPlusNormal"/>
        <w:spacing w:before="280"/>
        <w:ind w:firstLine="540"/>
        <w:jc w:val="both"/>
      </w:pPr>
      <w: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AAB8627" w14:textId="77777777" w:rsidR="00C00847" w:rsidRDefault="00C00847">
      <w:pPr>
        <w:pStyle w:val="ConsPlusNormal"/>
        <w:spacing w:before="280"/>
        <w:ind w:firstLine="540"/>
        <w:jc w:val="both"/>
      </w:pPr>
      <w:r>
        <w:t>15.3.3.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314663AE" w14:textId="77777777" w:rsidR="00C00847" w:rsidRDefault="00C00847">
      <w:pPr>
        <w:pStyle w:val="ConsPlusNormal"/>
        <w:jc w:val="both"/>
      </w:pPr>
    </w:p>
    <w:p w14:paraId="746AD80F" w14:textId="77777777" w:rsidR="00C00847" w:rsidRDefault="00C00847">
      <w:pPr>
        <w:pStyle w:val="ConsPlusTitle"/>
        <w:jc w:val="center"/>
        <w:outlineLvl w:val="1"/>
      </w:pPr>
      <w:r>
        <w:t>III. Содержательный раздел</w:t>
      </w:r>
    </w:p>
    <w:p w14:paraId="41EFAD16" w14:textId="77777777" w:rsidR="00C00847" w:rsidRDefault="00C00847">
      <w:pPr>
        <w:pStyle w:val="ConsPlusNormal"/>
        <w:jc w:val="both"/>
      </w:pPr>
    </w:p>
    <w:p w14:paraId="22D005BA" w14:textId="77777777" w:rsidR="00C00847" w:rsidRDefault="00C00847">
      <w:pPr>
        <w:pStyle w:val="ConsPlusTitle"/>
        <w:ind w:firstLine="540"/>
        <w:jc w:val="both"/>
        <w:outlineLvl w:val="2"/>
      </w:pPr>
      <w:r>
        <w:t>16. Уклад организаций отдыха детей и их оздоровления: особенности и уникальные элементы</w:t>
      </w:r>
    </w:p>
    <w:p w14:paraId="21787728" w14:textId="77777777" w:rsidR="00C00847" w:rsidRDefault="00C00847">
      <w:pPr>
        <w:pStyle w:val="ConsPlusNormal"/>
        <w:spacing w:before="280"/>
        <w:ind w:firstLine="540"/>
        <w:jc w:val="both"/>
      </w:pPr>
      <w:r>
        <w:t xml:space="preserve">16.1. Уклад задает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w:t>
      </w:r>
      <w:r>
        <w:lastRenderedPageBreak/>
        <w:t>самобытный облик организации и ее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(село, город).</w:t>
      </w:r>
    </w:p>
    <w:p w14:paraId="257FF10E" w14:textId="77777777" w:rsidR="00C00847" w:rsidRDefault="00C00847">
      <w:pPr>
        <w:pStyle w:val="ConsPlusNormal"/>
        <w:spacing w:before="280"/>
        <w:ind w:firstLine="540"/>
        <w:jc w:val="both"/>
      </w:pPr>
      <w:r>
        <w:t>16.2. Уклад организации отдыха детей и их оздоровления непосредственно связан с такими характеристиками как:</w:t>
      </w:r>
    </w:p>
    <w:p w14:paraId="384F706A" w14:textId="77777777" w:rsidR="00C00847" w:rsidRDefault="00C00847">
      <w:pPr>
        <w:pStyle w:val="ConsPlusNormal"/>
        <w:spacing w:before="280"/>
        <w:ind w:firstLine="540"/>
        <w:jc w:val="both"/>
      </w:pPr>
      <w:r>
        <w:t>открытость организации, как социальной среды;</w:t>
      </w:r>
    </w:p>
    <w:p w14:paraId="5A98738A" w14:textId="77777777" w:rsidR="00C00847" w:rsidRDefault="00C00847">
      <w:pPr>
        <w:pStyle w:val="ConsPlusNormal"/>
        <w:spacing w:before="280"/>
        <w:ind w:firstLine="540"/>
        <w:jc w:val="both"/>
      </w:pPr>
      <w:r>
        <w:t>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w:t>
      </w:r>
    </w:p>
    <w:p w14:paraId="25955797" w14:textId="77777777" w:rsidR="00C00847" w:rsidRDefault="00C00847">
      <w:pPr>
        <w:pStyle w:val="ConsPlusNormal"/>
        <w:spacing w:before="280"/>
        <w:ind w:firstLine="540"/>
        <w:jc w:val="both"/>
      </w:pPr>
      <w:r>
        <w:t>временность (коллектив каждой смены различен);</w:t>
      </w:r>
    </w:p>
    <w:p w14:paraId="6D4E0941" w14:textId="77777777" w:rsidR="00C00847" w:rsidRDefault="00C00847">
      <w:pPr>
        <w:pStyle w:val="ConsPlusNormal"/>
        <w:spacing w:before="280"/>
        <w:ind w:firstLine="540"/>
        <w:jc w:val="both"/>
      </w:pPr>
      <w:r>
        <w:t>всеобщность (</w:t>
      </w:r>
      <w:proofErr w:type="spellStart"/>
      <w:r>
        <w:t>круглосуточность</w:t>
      </w:r>
      <w:proofErr w:type="spellEnd"/>
      <w:r>
        <w:t xml:space="preserve"> пребывания в организации отдыха детей и их оздоровления);</w:t>
      </w:r>
    </w:p>
    <w:p w14:paraId="65C5F4CD" w14:textId="77777777" w:rsidR="00C00847" w:rsidRDefault="00C00847">
      <w:pPr>
        <w:pStyle w:val="ConsPlusNormal"/>
        <w:spacing w:before="280"/>
        <w:ind w:firstLine="540"/>
        <w:jc w:val="both"/>
      </w:pPr>
      <w:r>
        <w:t>многопрофильность и вариативность (разнообразие видов деятельности, подвижность межличностных контактов, интенсивность отношений);</w:t>
      </w:r>
    </w:p>
    <w:p w14:paraId="764D55C7" w14:textId="77777777" w:rsidR="00C00847" w:rsidRDefault="00C00847">
      <w:pPr>
        <w:pStyle w:val="ConsPlusNormal"/>
        <w:spacing w:before="280"/>
        <w:ind w:firstLine="540"/>
        <w:jc w:val="both"/>
      </w:pPr>
      <w:r>
        <w:t>заданность законов и традиций.</w:t>
      </w:r>
    </w:p>
    <w:p w14:paraId="0FE0B66C" w14:textId="77777777" w:rsidR="00C00847" w:rsidRDefault="00C00847">
      <w:pPr>
        <w:pStyle w:val="ConsPlusNormal"/>
        <w:spacing w:before="280"/>
        <w:ind w:firstLine="540"/>
        <w:jc w:val="both"/>
      </w:pPr>
      <w:r>
        <w:t>16.3. Элементами уклада являются:</w:t>
      </w:r>
    </w:p>
    <w:p w14:paraId="3AC2FBEA" w14:textId="77777777" w:rsidR="00C00847" w:rsidRDefault="00C00847">
      <w:pPr>
        <w:pStyle w:val="ConsPlusNormal"/>
        <w:spacing w:before="280"/>
        <w:ind w:firstLine="540"/>
        <w:jc w:val="both"/>
      </w:pPr>
      <w:r>
        <w:t>16.3.1. Быт 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Быт формирует, в первую очередь,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субъективную значимость приобретают характеристики, обеспечивающие комфортность решения естественно-культурных задач социализации (самообслуживание, гигиена), а также - способствующие возможности обособления, уединения.</w:t>
      </w:r>
    </w:p>
    <w:p w14:paraId="65472010" w14:textId="77777777" w:rsidR="00C00847" w:rsidRDefault="00C00847">
      <w:pPr>
        <w:pStyle w:val="ConsPlusNormal"/>
        <w:spacing w:before="280"/>
        <w:ind w:firstLine="540"/>
        <w:jc w:val="both"/>
      </w:pPr>
      <w:r>
        <w:t xml:space="preserve">16.3.2. Режим. 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в, что закреплено в традиционных законах жизни в организации отдыха детей и их оздоровления: "закон точности" ("ноль-ноль"), </w:t>
      </w:r>
      <w:r>
        <w:lastRenderedPageBreak/>
        <w:t>"закон территории", "закон моря" и др. Это придает внешнее оформление жизнедеятельности (темпоритм) конкретной организации; способствует эффективному решению функциональных задач. Планирование программы смены должно быть соотнесено с задачей оздоровления и отдыха детей в каникулярный период: уровень учебной нагрузки (особенно в рамках профильных/тематических смен) не должен превышать норму академических часов в день, а длительность сна не должна быть сокращена из-за насыщенности мероприятиями. Учитывая интенсивность деятельности в организациях отдыха детей и их оздоровления с круглосуточным пребыванием важно предусмотреть свободное время на восстановление, а также использовать разнообразие и чередование форм деятельности.</w:t>
      </w:r>
    </w:p>
    <w:p w14:paraId="74A600C4" w14:textId="77777777" w:rsidR="00C00847" w:rsidRDefault="00C00847">
      <w:pPr>
        <w:pStyle w:val="ConsPlusNormal"/>
        <w:spacing w:before="280"/>
        <w:ind w:firstLine="540"/>
        <w:jc w:val="both"/>
      </w:pPr>
      <w:r>
        <w:t>16.3.3. Корпоративная культура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14:paraId="1F78622E" w14:textId="77777777" w:rsidR="00C00847" w:rsidRDefault="00C00847">
      <w:pPr>
        <w:pStyle w:val="ConsPlusNormal"/>
        <w:spacing w:before="280"/>
        <w:ind w:firstLine="540"/>
        <w:jc w:val="both"/>
      </w:pPr>
      <w:r>
        <w:t>16.3.4. Предметно-эстетическая среда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685B45AA" w14:textId="77777777" w:rsidR="00C00847" w:rsidRDefault="00C00847">
      <w:pPr>
        <w:pStyle w:val="ConsPlusNormal"/>
        <w:spacing w:before="280"/>
        <w:ind w:firstLine="540"/>
        <w:jc w:val="both"/>
      </w:pPr>
      <w:r>
        <w:t>16.3.5. Символы организации отдыха детей и их оздоровления: девизы, лозунги, заповеди, кодексы, летописи, символы, церемонии, программные документы, форма, сувенирная продукция с символикой лагеря.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14:paraId="108C8B7D" w14:textId="77777777" w:rsidR="00C00847" w:rsidRDefault="00C00847">
      <w:pPr>
        <w:pStyle w:val="ConsPlusNormal"/>
        <w:spacing w:before="280"/>
        <w:ind w:firstLine="540"/>
        <w:jc w:val="both"/>
      </w:pPr>
      <w:r>
        <w:t>16.3.6. Ритуалы.</w:t>
      </w:r>
    </w:p>
    <w:p w14:paraId="7ACFF021" w14:textId="77777777" w:rsidR="00C00847" w:rsidRDefault="00C00847">
      <w:pPr>
        <w:pStyle w:val="ConsPlusNormal"/>
        <w:spacing w:before="280"/>
        <w:ind w:firstLine="540"/>
        <w:jc w:val="both"/>
      </w:pPr>
      <w:r>
        <w:t>Ритуалы могут быть:</w:t>
      </w:r>
    </w:p>
    <w:p w14:paraId="163C2B43" w14:textId="77777777" w:rsidR="00C00847" w:rsidRDefault="00C00847">
      <w:pPr>
        <w:pStyle w:val="ConsPlusNormal"/>
        <w:spacing w:before="280"/>
        <w:ind w:firstLine="540"/>
        <w:jc w:val="both"/>
      </w:pPr>
      <w: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
    <w:p w14:paraId="1D5453D4" w14:textId="77777777" w:rsidR="00C00847" w:rsidRDefault="00C00847">
      <w:pPr>
        <w:pStyle w:val="ConsPlusNormal"/>
        <w:spacing w:before="280"/>
        <w:ind w:firstLine="540"/>
        <w:jc w:val="both"/>
      </w:pPr>
      <w:r>
        <w:t xml:space="preserve">ритуалы повседневной жизни, которые насыщают деятельность организации эмоционально-игровой атмосферой. Они регулируют самые </w:t>
      </w:r>
      <w:r>
        <w:lastRenderedPageBreak/>
        <w:t>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А могут представлять эмоциональный (романтический) фон повседневной жизни организации: "тайный знак" - ритуал приветствия для членов лагеря или игровой ситуации в лагере; передача "наказа" (обращение) от смены к смене и пр.</w:t>
      </w:r>
    </w:p>
    <w:p w14:paraId="47209F1E" w14:textId="77777777" w:rsidR="00C00847" w:rsidRDefault="00C00847">
      <w:pPr>
        <w:pStyle w:val="ConsPlusNormal"/>
        <w:spacing w:before="280"/>
        <w:ind w:firstLine="540"/>
        <w:jc w:val="both"/>
      </w:pPr>
      <w:r>
        <w:t>16.3.7. Символическое пространство организации отдыха детей и их оздоровления включает в себя традиции, законы, легенды, кричалки, песенно-музыкальную культуру, ритуалы и пр. 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w:t>
      </w:r>
    </w:p>
    <w:p w14:paraId="49851717" w14:textId="77777777" w:rsidR="00C00847" w:rsidRDefault="00C00847">
      <w:pPr>
        <w:pStyle w:val="ConsPlusNormal"/>
        <w:jc w:val="both"/>
      </w:pPr>
    </w:p>
    <w:p w14:paraId="11D3BB5A" w14:textId="77777777" w:rsidR="00C00847" w:rsidRDefault="00C00847">
      <w:pPr>
        <w:pStyle w:val="ConsPlusTitle"/>
        <w:ind w:firstLine="540"/>
        <w:jc w:val="both"/>
        <w:outlineLvl w:val="2"/>
      </w:pPr>
      <w:r>
        <w:t>17. Особенности воспитательной работы в разных типах организаций отдыха детей и их оздоровления</w:t>
      </w:r>
    </w:p>
    <w:p w14:paraId="02C7380D" w14:textId="77777777" w:rsidR="00C00847" w:rsidRDefault="00C00847">
      <w:pPr>
        <w:pStyle w:val="ConsPlusNormal"/>
        <w:spacing w:before="280"/>
        <w:ind w:firstLine="540"/>
        <w:jc w:val="both"/>
      </w:pPr>
      <w:r>
        <w:t>17.1.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14:paraId="2FBE01B9" w14:textId="77777777" w:rsidR="00C00847" w:rsidRDefault="00C00847">
      <w:pPr>
        <w:pStyle w:val="ConsPlusNormal"/>
        <w:spacing w:before="280"/>
        <w:ind w:firstLine="540"/>
        <w:jc w:val="both"/>
      </w:pPr>
      <w:r>
        <w:t>17.1.1. Детский оздоровительный лагерь с дневным пребыванием детей 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ее укладом, традициями и особенностями.</w:t>
      </w:r>
    </w:p>
    <w:p w14:paraId="2754D620" w14:textId="77777777" w:rsidR="00C00847" w:rsidRDefault="00C00847">
      <w:pPr>
        <w:pStyle w:val="ConsPlusNormal"/>
        <w:spacing w:before="280"/>
        <w:ind w:firstLine="540"/>
        <w:jc w:val="both"/>
      </w:pPr>
      <w:r>
        <w:t xml:space="preserve">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Одной из особенностей также является то, что, как правило, </w:t>
      </w:r>
      <w:r>
        <w:lastRenderedPageBreak/>
        <w:t>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14:paraId="7CA751C7" w14:textId="77777777" w:rsidR="00C00847" w:rsidRDefault="00C00847">
      <w:pPr>
        <w:pStyle w:val="ConsPlusNormal"/>
        <w:spacing w:before="280"/>
        <w:ind w:firstLine="540"/>
        <w:jc w:val="both"/>
      </w:pPr>
      <w:r>
        <w:t>17.1.2.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часто большое значение уделяется системе самоуправления и чередованию творческих поручений. Также большинство программ палаточных лагерей предполагает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 и так далее.</w:t>
      </w:r>
    </w:p>
    <w:p w14:paraId="39F93C6D" w14:textId="77777777" w:rsidR="00C00847" w:rsidRDefault="00C00847">
      <w:pPr>
        <w:pStyle w:val="ConsPlusNormal"/>
        <w:spacing w:before="280"/>
        <w:ind w:firstLine="540"/>
        <w:jc w:val="both"/>
      </w:pPr>
      <w:r>
        <w:t xml:space="preserve">17.1.3. Воспитательная работа и образовательная деятельность в профильных/тематических детских лагерях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именно на обучение по профилю программы смены. Далее возможно два варианта построения календарного графика воспитательной работы. Первый, когда комплекс мероприятий дополняет материал, изучаемый на смене. Например, </w:t>
      </w:r>
      <w:proofErr w:type="gramStart"/>
      <w:r>
        <w:t>на смене</w:t>
      </w:r>
      <w:proofErr w:type="gramEnd"/>
      <w:r>
        <w:t xml:space="preserve"> посвященной классическому балету могут быть мероприятия, посвященные истории театра, балетного искусства, музыкальные конкурсы, конкурсы гримеров, костюмеров, художников, а также музыкально-поэтические композиции, "Великие поэты об искусстве танца" и так далее. Второй вариант, когда комплекс мероприятий предлагает альтернативу, так, если смена посвящена отработке и совершенствованию индивидуальных, спортивных навыков, в комплексе мероприятий возможны интеллектуальные, творческие события, на командное взаимодействие.</w:t>
      </w:r>
    </w:p>
    <w:p w14:paraId="298FE243" w14:textId="77777777" w:rsidR="00C00847" w:rsidRDefault="00C00847">
      <w:pPr>
        <w:pStyle w:val="ConsPlusNormal"/>
        <w:spacing w:before="280"/>
        <w:ind w:firstLine="540"/>
        <w:jc w:val="both"/>
      </w:pPr>
      <w:r>
        <w:t xml:space="preserve">17.1.4. Детские лагеря труда и отдыха, как правило организуются для подростков с 14 лет и предполагают ежедневную работу в течение нескольких часов. В большинстве случаев </w:t>
      </w:r>
      <w:proofErr w:type="gramStart"/>
      <w:r>
        <w:t>- это</w:t>
      </w:r>
      <w:proofErr w:type="gramEnd"/>
      <w:r>
        <w:t xml:space="preserve"> физический труд, чаще всего на свежем воздухе.</w:t>
      </w:r>
    </w:p>
    <w:p w14:paraId="0FE7F4D1" w14:textId="77777777" w:rsidR="00C00847" w:rsidRDefault="00C00847">
      <w:pPr>
        <w:pStyle w:val="ConsPlusNormal"/>
        <w:spacing w:before="280"/>
        <w:ind w:firstLine="540"/>
        <w:jc w:val="both"/>
      </w:pPr>
      <w:r>
        <w:t>Программа воспитательной работы такого лагеря должна учитывать как возраст воспитанников, так и то, что у них возможна физическая усталость. Поэтому форматы, с одной стороны, не должны требовать длительной подготовки, а с другой, не должны приводить к перенапряжению физических сил. Таким образом, здесь характерны дискуссионные форматы, ролевые игры, квизы и другие интеллектуальные конкурсы.</w:t>
      </w:r>
    </w:p>
    <w:p w14:paraId="50A7AC8C" w14:textId="77777777" w:rsidR="00C00847" w:rsidRDefault="00C00847">
      <w:pPr>
        <w:pStyle w:val="ConsPlusNormal"/>
        <w:jc w:val="both"/>
      </w:pPr>
    </w:p>
    <w:p w14:paraId="4B9360A8" w14:textId="77777777" w:rsidR="00C00847" w:rsidRDefault="00C00847">
      <w:pPr>
        <w:pStyle w:val="ConsPlusTitle"/>
        <w:ind w:firstLine="540"/>
        <w:jc w:val="both"/>
        <w:outlineLvl w:val="2"/>
      </w:pPr>
      <w:r>
        <w:t xml:space="preserve">18. Уровни реализация содержания: </w:t>
      </w:r>
      <w:proofErr w:type="spellStart"/>
      <w:r>
        <w:t>общелагерный</w:t>
      </w:r>
      <w:proofErr w:type="spellEnd"/>
      <w:r>
        <w:t xml:space="preserve">, </w:t>
      </w:r>
      <w:proofErr w:type="spellStart"/>
      <w:r>
        <w:t>межотрядный</w:t>
      </w:r>
      <w:proofErr w:type="spellEnd"/>
      <w:r>
        <w:t xml:space="preserve">, </w:t>
      </w:r>
      <w:r>
        <w:lastRenderedPageBreak/>
        <w:t>групповой, отрядный, индивидуальный</w:t>
      </w:r>
    </w:p>
    <w:p w14:paraId="6FEFF926" w14:textId="77777777" w:rsidR="00C00847" w:rsidRDefault="00C00847">
      <w:pPr>
        <w:pStyle w:val="ConsPlusNormal"/>
        <w:spacing w:before="280"/>
        <w:ind w:firstLine="540"/>
        <w:jc w:val="both"/>
      </w:pPr>
      <w:r>
        <w:t>18.1.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ребенок совместно с коллективом реализует и развивает свои способности.</w:t>
      </w:r>
    </w:p>
    <w:p w14:paraId="64362B20" w14:textId="77777777" w:rsidR="00C00847" w:rsidRDefault="00C00847">
      <w:pPr>
        <w:pStyle w:val="ConsPlusNormal"/>
        <w:spacing w:before="280"/>
        <w:ind w:firstLine="540"/>
        <w:jc w:val="both"/>
      </w:pPr>
      <w:r>
        <w:t xml:space="preserve">18.1.1. </w:t>
      </w:r>
      <w:proofErr w:type="spellStart"/>
      <w:r>
        <w:t>Общелагерный</w:t>
      </w:r>
      <w:proofErr w:type="spellEnd"/>
      <w:r>
        <w:t xml:space="preserve"> уровень 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w:t>
      </w:r>
      <w:proofErr w:type="gramStart"/>
      <w:r>
        <w:t>СО-бытие</w:t>
      </w:r>
      <w:proofErr w:type="gramEnd"/>
      <w:r>
        <w:t>,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w:t>
      </w:r>
    </w:p>
    <w:p w14:paraId="0D216270" w14:textId="77777777" w:rsidR="00C00847" w:rsidRDefault="00C00847">
      <w:pPr>
        <w:pStyle w:val="ConsPlusNormal"/>
        <w:spacing w:before="280"/>
        <w:ind w:firstLine="540"/>
        <w:jc w:val="both"/>
      </w:pPr>
      <w:r>
        <w:t xml:space="preserve">18.1.2. </w:t>
      </w:r>
      <w:proofErr w:type="spellStart"/>
      <w:r>
        <w:t>Межотрядный</w:t>
      </w:r>
      <w:proofErr w:type="spellEnd"/>
      <w:r>
        <w:t xml:space="preserve"> уровень позволяет расширить спектр коммуникативного пространства для ребенка.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4CA272C" w14:textId="77777777" w:rsidR="00C00847" w:rsidRDefault="00C00847">
      <w:pPr>
        <w:pStyle w:val="ConsPlusNormal"/>
        <w:spacing w:before="280"/>
        <w:ind w:firstLine="540"/>
        <w:jc w:val="both"/>
      </w:pPr>
      <w:r>
        <w:t xml:space="preserve">18.1.3. 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деятельности.</w:t>
      </w:r>
    </w:p>
    <w:p w14:paraId="6A4D9D92" w14:textId="77777777" w:rsidR="00C00847" w:rsidRDefault="00C00847">
      <w:pPr>
        <w:pStyle w:val="ConsPlusNormal"/>
        <w:spacing w:before="280"/>
        <w:ind w:firstLine="540"/>
        <w:jc w:val="both"/>
      </w:pPr>
      <w:r>
        <w:t>18.1.4. Отрядный уровень - ключевое воспитывающее пространство, создающее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3EA2DB08" w14:textId="77777777" w:rsidR="00C00847" w:rsidRDefault="00C00847">
      <w:pPr>
        <w:pStyle w:val="ConsPlusNormal"/>
        <w:spacing w:before="280"/>
        <w:ind w:firstLine="540"/>
        <w:jc w:val="both"/>
      </w:pPr>
      <w:r>
        <w:t>планирование и проведение отрядной деятельности;</w:t>
      </w:r>
    </w:p>
    <w:p w14:paraId="08B99874" w14:textId="77777777" w:rsidR="00C00847" w:rsidRDefault="00C00847">
      <w:pPr>
        <w:pStyle w:val="ConsPlusNormal"/>
        <w:spacing w:before="280"/>
        <w:ind w:firstLine="540"/>
        <w:jc w:val="both"/>
      </w:pPr>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531A45C0" w14:textId="77777777" w:rsidR="00C00847" w:rsidRDefault="00C00847">
      <w:pPr>
        <w:pStyle w:val="ConsPlusNormal"/>
        <w:spacing w:before="280"/>
        <w:ind w:firstLine="540"/>
        <w:jc w:val="both"/>
      </w:pPr>
      <w:r>
        <w:lastRenderedPageBreak/>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корреспондентов и редакторов, ведущих, декораторов и так далее;</w:t>
      </w:r>
    </w:p>
    <w:p w14:paraId="31F2A5A7" w14:textId="77777777" w:rsidR="00C00847" w:rsidRDefault="00C00847">
      <w:pPr>
        <w:pStyle w:val="ConsPlusNormal"/>
        <w:spacing w:before="280"/>
        <w:ind w:firstLine="540"/>
        <w:jc w:val="both"/>
      </w:pPr>
      <w: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44C9B569" w14:textId="77777777" w:rsidR="00C00847" w:rsidRDefault="00C00847">
      <w:pPr>
        <w:pStyle w:val="ConsPlusNormal"/>
        <w:spacing w:before="280"/>
        <w:ind w:firstLine="540"/>
        <w:jc w:val="both"/>
      </w:pPr>
      <w: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14:paraId="09414A66" w14:textId="77777777" w:rsidR="00C00847" w:rsidRDefault="00C00847">
      <w:pPr>
        <w:pStyle w:val="ConsPlusNormal"/>
        <w:spacing w:before="280"/>
        <w:ind w:firstLine="540"/>
        <w:jc w:val="both"/>
      </w:pPr>
      <w: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14:paraId="28CFE8F2" w14:textId="77777777" w:rsidR="00C00847" w:rsidRDefault="00C00847">
      <w:pPr>
        <w:pStyle w:val="ConsPlusNormal"/>
        <w:spacing w:before="280"/>
        <w:ind w:firstLine="540"/>
        <w:jc w:val="both"/>
      </w:pPr>
      <w:r>
        <w:t>диагностику интересов, склонностей, ценностных ориентаций, выявление лидеров, аутсайдеров через наблюдение, игры, анкеты;</w:t>
      </w:r>
    </w:p>
    <w:p w14:paraId="4B28671A" w14:textId="77777777" w:rsidR="00C00847" w:rsidRDefault="00C00847">
      <w:pPr>
        <w:pStyle w:val="ConsPlusNormal"/>
        <w:spacing w:before="280"/>
        <w:ind w:firstLine="540"/>
        <w:jc w:val="both"/>
      </w:pPr>
      <w:r>
        <w:t>аналитическую работу с детьми: анализ дня, анализ ситуации, мероприятия, анализ смены, результатов;</w:t>
      </w:r>
    </w:p>
    <w:p w14:paraId="68082C75" w14:textId="77777777" w:rsidR="00C00847" w:rsidRDefault="00C00847">
      <w:pPr>
        <w:pStyle w:val="ConsPlusNormal"/>
        <w:spacing w:before="280"/>
        <w:ind w:firstLine="540"/>
        <w:jc w:val="both"/>
      </w:pPr>
      <w: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14:paraId="1C9E6072" w14:textId="77777777" w:rsidR="00C00847" w:rsidRDefault="00C00847">
      <w:pPr>
        <w:pStyle w:val="ConsPlusNormal"/>
        <w:spacing w:before="280"/>
        <w:ind w:firstLine="540"/>
        <w:jc w:val="both"/>
      </w:pPr>
      <w:r>
        <w:t>проведение сбора отряда: хозяйственный сбор, организационный сбор, утренний информационный сбор отряда и др.;</w:t>
      </w:r>
    </w:p>
    <w:p w14:paraId="02E6A406" w14:textId="77777777" w:rsidR="00C00847" w:rsidRDefault="00C00847">
      <w:pPr>
        <w:pStyle w:val="ConsPlusNormal"/>
        <w:spacing w:before="280"/>
        <w:ind w:firstLine="540"/>
        <w:jc w:val="both"/>
      </w:pPr>
      <w:r>
        <w:t xml:space="preserve">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w:t>
      </w:r>
      <w:proofErr w:type="gramStart"/>
      <w:r>
        <w:t xml:space="preserve">- </w:t>
      </w:r>
      <w:r>
        <w:lastRenderedPageBreak/>
        <w:t>это особое межличностное внутригрупповое камерное общение</w:t>
      </w:r>
      <w:proofErr w:type="gramEnd"/>
      <w:r>
        <w:t xml:space="preserve">, отличающееся откровенностью, доброжелательностью, </w:t>
      </w:r>
      <w:proofErr w:type="spellStart"/>
      <w:r>
        <w:t>эмпатичностью</w:t>
      </w:r>
      <w:proofErr w:type="spellEnd"/>
      <w:r>
        <w:t xml:space="preserve"> и поддержкой;</w:t>
      </w:r>
    </w:p>
    <w:p w14:paraId="652F2CE7" w14:textId="77777777" w:rsidR="00C00847" w:rsidRDefault="00C00847">
      <w:pPr>
        <w:pStyle w:val="ConsPlusNormal"/>
        <w:spacing w:before="280"/>
        <w:ind w:firstLine="540"/>
        <w:jc w:val="both"/>
      </w:pPr>
      <w:r>
        <w:t>организация коллективно-творческих дел (КТД). 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5DDA98FF" w14:textId="77777777" w:rsidR="00C00847" w:rsidRDefault="00C00847">
      <w:pPr>
        <w:pStyle w:val="ConsPlusNormal"/>
        <w:spacing w:before="280"/>
        <w:ind w:firstLine="540"/>
        <w:jc w:val="both"/>
      </w:pPr>
      <w:r>
        <w:t>18.5.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14:paraId="262C61E1" w14:textId="77777777" w:rsidR="00C00847" w:rsidRDefault="00C00847">
      <w:pPr>
        <w:pStyle w:val="ConsPlusNormal"/>
        <w:spacing w:before="280"/>
        <w:ind w:firstLine="540"/>
        <w:jc w:val="both"/>
      </w:pPr>
      <w:r>
        <w:t>развитие у детей и подростков осознанного отношения к своему поведению, поступкам, которые они совершают, и их последствиям;</w:t>
      </w:r>
    </w:p>
    <w:p w14:paraId="0FB3B627" w14:textId="77777777" w:rsidR="00C00847" w:rsidRDefault="00C00847">
      <w:pPr>
        <w:pStyle w:val="ConsPlusNormal"/>
        <w:spacing w:before="280"/>
        <w:ind w:firstLine="540"/>
        <w:jc w:val="both"/>
      </w:pPr>
      <w:r>
        <w:t>создание психологически комфортных условий для развития коммуникативной компетенции у детей и подростков;</w:t>
      </w:r>
    </w:p>
    <w:p w14:paraId="7C5FBF98" w14:textId="77777777" w:rsidR="00C00847" w:rsidRDefault="00C00847">
      <w:pPr>
        <w:pStyle w:val="ConsPlusNormal"/>
        <w:spacing w:before="280"/>
        <w:ind w:firstLine="540"/>
        <w:jc w:val="both"/>
      </w:pPr>
      <w:r>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14:paraId="00462ABA" w14:textId="77777777" w:rsidR="00C00847" w:rsidRDefault="00C00847">
      <w:pPr>
        <w:pStyle w:val="ConsPlusNormal"/>
        <w:jc w:val="both"/>
      </w:pPr>
    </w:p>
    <w:p w14:paraId="1EE1C277" w14:textId="77777777" w:rsidR="00C00847" w:rsidRDefault="00C00847">
      <w:pPr>
        <w:pStyle w:val="ConsPlusTitle"/>
        <w:ind w:firstLine="540"/>
        <w:jc w:val="both"/>
        <w:outlineLvl w:val="2"/>
      </w:pPr>
      <w:r>
        <w:t>19. Подготовительный этап</w:t>
      </w:r>
    </w:p>
    <w:p w14:paraId="55EE1F1B" w14:textId="77777777" w:rsidR="00C00847" w:rsidRDefault="00C00847">
      <w:pPr>
        <w:pStyle w:val="ConsPlusNormal"/>
        <w:spacing w:before="280"/>
        <w:ind w:firstLine="540"/>
        <w:jc w:val="both"/>
      </w:pPr>
      <w:r>
        <w:t>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w:t>
      </w:r>
    </w:p>
    <w:p w14:paraId="2B2C28CD" w14:textId="77777777" w:rsidR="00C00847" w:rsidRDefault="00C00847">
      <w:pPr>
        <w:pStyle w:val="ConsPlusNormal"/>
        <w:jc w:val="both"/>
      </w:pPr>
    </w:p>
    <w:p w14:paraId="5825F9B7" w14:textId="77777777" w:rsidR="00C00847" w:rsidRDefault="00C00847">
      <w:pPr>
        <w:pStyle w:val="ConsPlusTitle"/>
        <w:ind w:firstLine="540"/>
        <w:jc w:val="both"/>
        <w:outlineLvl w:val="2"/>
      </w:pPr>
      <w:r>
        <w:t>20. Организационный период смены</w:t>
      </w:r>
    </w:p>
    <w:p w14:paraId="43E9D8FE" w14:textId="77777777" w:rsidR="00C00847" w:rsidRDefault="00C00847">
      <w:pPr>
        <w:pStyle w:val="ConsPlusNormal"/>
        <w:spacing w:before="280"/>
        <w:ind w:firstLine="540"/>
        <w:jc w:val="both"/>
      </w:pPr>
      <w:r>
        <w:t>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14:paraId="7D36573F" w14:textId="77777777" w:rsidR="00C00847" w:rsidRDefault="00C00847">
      <w:pPr>
        <w:pStyle w:val="ConsPlusNormal"/>
        <w:spacing w:before="280"/>
        <w:ind w:firstLine="540"/>
        <w:jc w:val="both"/>
      </w:pPr>
      <w:r>
        <w:t xml:space="preserve">20.2. Содержание организационного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w:t>
      </w:r>
    </w:p>
    <w:p w14:paraId="28BDF6F6" w14:textId="77777777" w:rsidR="00C00847" w:rsidRDefault="00C00847">
      <w:pPr>
        <w:pStyle w:val="ConsPlusNormal"/>
        <w:jc w:val="both"/>
      </w:pPr>
    </w:p>
    <w:p w14:paraId="1AB80493" w14:textId="77777777" w:rsidR="00C00847" w:rsidRDefault="00C00847">
      <w:pPr>
        <w:pStyle w:val="ConsPlusNormal"/>
        <w:sectPr w:rsidR="00C00847" w:rsidSect="00C00847">
          <w:pgSz w:w="11906" w:h="16838" w:code="9"/>
          <w:pgMar w:top="1134" w:right="851"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4"/>
        <w:gridCol w:w="4251"/>
        <w:gridCol w:w="3231"/>
      </w:tblGrid>
      <w:tr w:rsidR="00C00847" w14:paraId="728080C2" w14:textId="77777777">
        <w:tc>
          <w:tcPr>
            <w:tcW w:w="10186" w:type="dxa"/>
            <w:gridSpan w:val="3"/>
          </w:tcPr>
          <w:p w14:paraId="209440A3" w14:textId="77777777" w:rsidR="00C00847" w:rsidRDefault="00C00847">
            <w:pPr>
              <w:pStyle w:val="ConsPlusNormal"/>
              <w:jc w:val="center"/>
            </w:pPr>
            <w:r>
              <w:lastRenderedPageBreak/>
              <w:t>Организационный период смены (1 - 4 дни)</w:t>
            </w:r>
          </w:p>
        </w:tc>
      </w:tr>
      <w:tr w:rsidR="00C00847" w14:paraId="7ACB2E32" w14:textId="77777777">
        <w:tc>
          <w:tcPr>
            <w:tcW w:w="10186" w:type="dxa"/>
            <w:gridSpan w:val="3"/>
          </w:tcPr>
          <w:p w14:paraId="46D8809F" w14:textId="77777777" w:rsidR="00C00847" w:rsidRDefault="00C00847">
            <w:pPr>
              <w:pStyle w:val="ConsPlusNormal"/>
              <w:jc w:val="center"/>
            </w:pPr>
            <w:proofErr w:type="spellStart"/>
            <w:r>
              <w:t>Общелагерный</w:t>
            </w:r>
            <w:proofErr w:type="spellEnd"/>
            <w:r>
              <w:t xml:space="preserve"> уровень (инвариантные формы)</w:t>
            </w:r>
          </w:p>
        </w:tc>
      </w:tr>
      <w:tr w:rsidR="00C00847" w14:paraId="21610E29" w14:textId="77777777">
        <w:tc>
          <w:tcPr>
            <w:tcW w:w="2704" w:type="dxa"/>
          </w:tcPr>
          <w:p w14:paraId="5FB83D95" w14:textId="77777777" w:rsidR="00C00847" w:rsidRDefault="00C00847">
            <w:pPr>
              <w:pStyle w:val="ConsPlusNormal"/>
              <w:jc w:val="center"/>
            </w:pPr>
            <w:r>
              <w:t>Форма работы</w:t>
            </w:r>
          </w:p>
        </w:tc>
        <w:tc>
          <w:tcPr>
            <w:tcW w:w="4251" w:type="dxa"/>
          </w:tcPr>
          <w:p w14:paraId="3A1F5C10" w14:textId="77777777" w:rsidR="00C00847" w:rsidRDefault="00C00847">
            <w:pPr>
              <w:pStyle w:val="ConsPlusNormal"/>
              <w:jc w:val="center"/>
            </w:pPr>
            <w:r>
              <w:t>Содержание/Ключевые компоненты/Ценностные основы</w:t>
            </w:r>
          </w:p>
        </w:tc>
        <w:tc>
          <w:tcPr>
            <w:tcW w:w="3231" w:type="dxa"/>
          </w:tcPr>
          <w:p w14:paraId="601BB0F8" w14:textId="77777777" w:rsidR="00C00847" w:rsidRDefault="00C00847">
            <w:pPr>
              <w:pStyle w:val="ConsPlusNormal"/>
              <w:jc w:val="center"/>
            </w:pPr>
            <w:r>
              <w:t>Комментарии, исходя из специфики формы организации отдыха детей и их оздоровления</w:t>
            </w:r>
          </w:p>
        </w:tc>
      </w:tr>
      <w:tr w:rsidR="00C00847" w14:paraId="57AC14B3" w14:textId="77777777">
        <w:tc>
          <w:tcPr>
            <w:tcW w:w="2704" w:type="dxa"/>
          </w:tcPr>
          <w:p w14:paraId="2368FC3C" w14:textId="77777777" w:rsidR="00C00847" w:rsidRDefault="00C00847">
            <w:pPr>
              <w:pStyle w:val="ConsPlusNormal"/>
              <w:jc w:val="both"/>
            </w:pPr>
            <w:r>
              <w:t>Линейка/Церемония открытия смены</w:t>
            </w:r>
          </w:p>
        </w:tc>
        <w:tc>
          <w:tcPr>
            <w:tcW w:w="4251" w:type="dxa"/>
          </w:tcPr>
          <w:p w14:paraId="0DA14C43" w14:textId="77777777" w:rsidR="00C00847" w:rsidRDefault="00C00847">
            <w:pPr>
              <w:pStyle w:val="ConsPlusNormal"/>
              <w:jc w:val="both"/>
            </w:pPr>
            <w:r>
              <w:t>Торжественный старт смены, образец отношения к государственным символам. Ключевые категории: Родина, Россия, малая родина, дом.</w:t>
            </w:r>
          </w:p>
          <w:p w14:paraId="7FF75E3C" w14:textId="77777777" w:rsidR="00C00847" w:rsidRDefault="00C00847">
            <w:pPr>
              <w:pStyle w:val="ConsPlusNormal"/>
              <w:jc w:val="both"/>
            </w:pPr>
            <w:r>
              <w:t>Блок о России</w:t>
            </w:r>
          </w:p>
          <w:p w14:paraId="4FE710F7" w14:textId="77777777" w:rsidR="00C00847" w:rsidRDefault="00C00847">
            <w:pPr>
              <w:pStyle w:val="ConsPlusNormal"/>
              <w:jc w:val="both"/>
            </w:pPr>
            <w:r>
              <w:t>Вынос Государственного флага Российской Федерации</w:t>
            </w:r>
          </w:p>
          <w:p w14:paraId="6E82C698" w14:textId="77777777" w:rsidR="00C00847" w:rsidRDefault="00C00847">
            <w:pPr>
              <w:pStyle w:val="ConsPlusNormal"/>
              <w:jc w:val="both"/>
            </w:pPr>
            <w:r>
              <w:t>Гимн Российской Федерации</w:t>
            </w:r>
          </w:p>
          <w:p w14:paraId="2A09A085" w14:textId="77777777" w:rsidR="00C00847" w:rsidRDefault="00C00847">
            <w:pPr>
              <w:pStyle w:val="ConsPlusNormal"/>
              <w:jc w:val="both"/>
            </w:pPr>
            <w:r>
              <w:t>Приветственное слово представителей администрации</w:t>
            </w:r>
          </w:p>
          <w:p w14:paraId="4E5FC5FD" w14:textId="77777777" w:rsidR="00C00847" w:rsidRDefault="00C00847">
            <w:pPr>
              <w:pStyle w:val="ConsPlusNormal"/>
              <w:jc w:val="both"/>
            </w:pPr>
            <w:r>
              <w:t>Блок о содержании программы смены, игровой модели</w:t>
            </w:r>
          </w:p>
          <w:p w14:paraId="4B3B532D" w14:textId="77777777" w:rsidR="00C00847" w:rsidRDefault="00C00847">
            <w:pPr>
              <w:pStyle w:val="ConsPlusNormal"/>
              <w:jc w:val="both"/>
            </w:pPr>
            <w:r>
              <w:t>Творческие номера с участием педагогического состава и детей</w:t>
            </w:r>
          </w:p>
          <w:p w14:paraId="3DF2BE23" w14:textId="77777777" w:rsidR="00C00847" w:rsidRDefault="00C00847">
            <w:pPr>
              <w:pStyle w:val="ConsPlusNormal"/>
              <w:jc w:val="both"/>
            </w:pPr>
            <w:r>
              <w:t xml:space="preserve">Возможно включение традиции и ритуалов организации отдыха детей и их оздоровления, например, передача ключа от Города начальников детского </w:t>
            </w:r>
            <w:r>
              <w:lastRenderedPageBreak/>
              <w:t>лагеря представителю детской Мэрии (в соответствии с игровой моделью) и/или пожеланий от участников предыдущих смен т.п.</w:t>
            </w:r>
          </w:p>
        </w:tc>
        <w:tc>
          <w:tcPr>
            <w:tcW w:w="3231" w:type="dxa"/>
          </w:tcPr>
          <w:p w14:paraId="247527EC" w14:textId="77777777" w:rsidR="00C00847" w:rsidRDefault="00C00847">
            <w:pPr>
              <w:pStyle w:val="ConsPlusNormal"/>
              <w:jc w:val="both"/>
            </w:pPr>
            <w:r>
              <w:lastRenderedPageBreak/>
              <w:t>Обязательно включение регионального компонента через музыкальное сопровождение, перечисление населенных пунктов - малой Родины детей и т.п.</w:t>
            </w:r>
          </w:p>
          <w:p w14:paraId="3D894F18" w14:textId="77777777" w:rsidR="00C00847" w:rsidRDefault="00C00847">
            <w:pPr>
              <w:pStyle w:val="ConsPlusNormal"/>
              <w:jc w:val="both"/>
            </w:pPr>
            <w:r>
              <w:t>Приветствуется исполнение Гимна/песни региона/города</w:t>
            </w:r>
          </w:p>
        </w:tc>
      </w:tr>
      <w:tr w:rsidR="00C00847" w14:paraId="4BAC351B" w14:textId="77777777">
        <w:tc>
          <w:tcPr>
            <w:tcW w:w="2704" w:type="dxa"/>
          </w:tcPr>
          <w:p w14:paraId="7FA2EDB7" w14:textId="77777777" w:rsidR="00C00847" w:rsidRDefault="00C00847">
            <w:pPr>
              <w:pStyle w:val="ConsPlusNormal"/>
              <w:jc w:val="both"/>
            </w:pPr>
            <w:r>
              <w:t>Хозяйственный сбор лагеря</w:t>
            </w:r>
          </w:p>
        </w:tc>
        <w:tc>
          <w:tcPr>
            <w:tcW w:w="4251" w:type="dxa"/>
          </w:tcPr>
          <w:p w14:paraId="28868BC1" w14:textId="77777777" w:rsidR="00C00847" w:rsidRDefault="00C00847">
            <w:pPr>
              <w:pStyle w:val="ConsPlusNormal"/>
              <w:jc w:val="both"/>
            </w:pPr>
            <w:r>
              <w:t>Формирование правил безопасного поведения. Демонстрация ценности труда.</w:t>
            </w:r>
          </w:p>
          <w:p w14:paraId="4CAC31C5" w14:textId="77777777" w:rsidR="00C00847" w:rsidRDefault="00C00847">
            <w:pPr>
              <w:pStyle w:val="ConsPlusNormal"/>
              <w:jc w:val="both"/>
            </w:pPr>
            <w:r>
              <w:t>Общий сбор лагеря</w:t>
            </w:r>
          </w:p>
          <w:p w14:paraId="04FE376C" w14:textId="77777777" w:rsidR="00C00847" w:rsidRDefault="00C00847">
            <w:pPr>
              <w:pStyle w:val="ConsPlusNormal"/>
              <w:jc w:val="both"/>
            </w:pPr>
            <w:r>
              <w:t>Знакомство с территорией</w:t>
            </w:r>
          </w:p>
          <w:p w14:paraId="27A0F072" w14:textId="77777777" w:rsidR="00C00847" w:rsidRDefault="00C00847">
            <w:pPr>
              <w:pStyle w:val="ConsPlusNormal"/>
              <w:jc w:val="both"/>
            </w:pPr>
            <w:r>
              <w:t>Знакомство с сотрудниками</w:t>
            </w:r>
          </w:p>
          <w:p w14:paraId="64350075" w14:textId="77777777" w:rsidR="00C00847" w:rsidRDefault="00C00847">
            <w:pPr>
              <w:pStyle w:val="ConsPlusNormal"/>
              <w:jc w:val="both"/>
            </w:pPr>
            <w:r>
              <w:t>Знакомство с правилами и традициями</w:t>
            </w:r>
          </w:p>
          <w:p w14:paraId="605F6770" w14:textId="77777777" w:rsidR="00C00847" w:rsidRDefault="00C00847">
            <w:pPr>
              <w:pStyle w:val="ConsPlusNormal"/>
              <w:jc w:val="both"/>
            </w:pPr>
            <w:r>
              <w:t>Подведение итогов</w:t>
            </w:r>
          </w:p>
          <w:p w14:paraId="471012D9" w14:textId="77777777" w:rsidR="00C00847" w:rsidRDefault="00C00847">
            <w:pPr>
              <w:pStyle w:val="ConsPlusNormal"/>
              <w:jc w:val="both"/>
            </w:pPr>
            <w:r>
              <w:t>Итог: договоренность о правилах совместной жизни, которая может быть закреплена в виде свода на отрядных уголках</w:t>
            </w:r>
          </w:p>
        </w:tc>
        <w:tc>
          <w:tcPr>
            <w:tcW w:w="3231" w:type="dxa"/>
          </w:tcPr>
          <w:p w14:paraId="4EAFDC88" w14:textId="77777777" w:rsidR="00C00847" w:rsidRDefault="00C00847">
            <w:pPr>
              <w:pStyle w:val="ConsPlusNormal"/>
              <w:jc w:val="both"/>
            </w:pPr>
            <w: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C00847" w14:paraId="23FFCD5A" w14:textId="77777777">
        <w:tc>
          <w:tcPr>
            <w:tcW w:w="2704" w:type="dxa"/>
          </w:tcPr>
          <w:p w14:paraId="287E35A3" w14:textId="77777777" w:rsidR="00C00847" w:rsidRDefault="00C00847">
            <w:pPr>
              <w:pStyle w:val="ConsPlusNormal"/>
              <w:jc w:val="both"/>
            </w:pPr>
            <w:r>
              <w:t>Презентация программы смены/Введение в игровую модель смены</w:t>
            </w:r>
          </w:p>
        </w:tc>
        <w:tc>
          <w:tcPr>
            <w:tcW w:w="4251" w:type="dxa"/>
          </w:tcPr>
          <w:p w14:paraId="0CDC661D" w14:textId="77777777" w:rsidR="00C00847" w:rsidRDefault="00C00847">
            <w:pPr>
              <w:pStyle w:val="ConsPlusNormal"/>
              <w:jc w:val="both"/>
            </w:pPr>
            <w:r>
              <w:t>Знакомство и идеей программы, игровым маршрутом</w:t>
            </w:r>
          </w:p>
          <w:p w14:paraId="7E462D57" w14:textId="77777777" w:rsidR="00C00847" w:rsidRDefault="00C00847">
            <w:pPr>
              <w:pStyle w:val="ConsPlusNormal"/>
              <w:jc w:val="both"/>
            </w:pPr>
            <w:r>
              <w:t>Представление объединений по интересам (дополнительное образование) в игровом контексте</w:t>
            </w:r>
          </w:p>
          <w:p w14:paraId="65465565" w14:textId="77777777" w:rsidR="00C00847" w:rsidRDefault="00C00847">
            <w:pPr>
              <w:pStyle w:val="ConsPlusNormal"/>
              <w:jc w:val="both"/>
            </w:pPr>
            <w:r>
              <w:t>Старт сюжета (задания для отрядов, появление героев/персонажей)</w:t>
            </w:r>
          </w:p>
          <w:p w14:paraId="5646E805" w14:textId="77777777" w:rsidR="00C00847" w:rsidRDefault="00C00847">
            <w:pPr>
              <w:pStyle w:val="ConsPlusNormal"/>
              <w:jc w:val="both"/>
            </w:pPr>
            <w:r>
              <w:t xml:space="preserve">Итог: понимание детьми-участниками смен плана смены, </w:t>
            </w:r>
            <w:r>
              <w:lastRenderedPageBreak/>
              <w:t>своих возможностей и перспектив в рамках смены</w:t>
            </w:r>
          </w:p>
        </w:tc>
        <w:tc>
          <w:tcPr>
            <w:tcW w:w="3231" w:type="dxa"/>
          </w:tcPr>
          <w:p w14:paraId="793FE9F8" w14:textId="77777777" w:rsidR="00C00847" w:rsidRDefault="00C00847">
            <w:pPr>
              <w:pStyle w:val="ConsPlusNormal"/>
              <w:jc w:val="both"/>
            </w:pPr>
            <w:r>
              <w:lastRenderedPageBreak/>
              <w:t>Обязателен интерактивный формат, отличающийся от классно-урочной системы</w:t>
            </w:r>
          </w:p>
        </w:tc>
      </w:tr>
      <w:tr w:rsidR="00C00847" w14:paraId="68498A42" w14:textId="77777777">
        <w:tc>
          <w:tcPr>
            <w:tcW w:w="10186" w:type="dxa"/>
            <w:gridSpan w:val="3"/>
          </w:tcPr>
          <w:p w14:paraId="2775ABB8" w14:textId="77777777" w:rsidR="00C00847" w:rsidRDefault="00C00847">
            <w:pPr>
              <w:pStyle w:val="ConsPlusNormal"/>
              <w:jc w:val="center"/>
            </w:pPr>
            <w:r>
              <w:t>Отрядный уровень (инвариантные формы)</w:t>
            </w:r>
          </w:p>
        </w:tc>
      </w:tr>
      <w:tr w:rsidR="00C00847" w14:paraId="6C64B2BD" w14:textId="77777777">
        <w:tc>
          <w:tcPr>
            <w:tcW w:w="2704" w:type="dxa"/>
          </w:tcPr>
          <w:p w14:paraId="6849ECB3" w14:textId="77777777" w:rsidR="00C00847" w:rsidRDefault="00C00847">
            <w:pPr>
              <w:pStyle w:val="ConsPlusNormal"/>
            </w:pPr>
            <w:r>
              <w:t>Инструктажи</w:t>
            </w:r>
          </w:p>
        </w:tc>
        <w:tc>
          <w:tcPr>
            <w:tcW w:w="4251" w:type="dxa"/>
          </w:tcPr>
          <w:p w14:paraId="770A905A" w14:textId="77777777" w:rsidR="00C00847" w:rsidRDefault="00C00847">
            <w:pPr>
              <w:pStyle w:val="ConsPlusNormal"/>
              <w:jc w:val="both"/>
            </w:pPr>
            <w:r>
              <w:t>Обозначение ценностей жизни, здоровья и безопасности.</w:t>
            </w:r>
          </w:p>
          <w:p w14:paraId="6B50BA2A" w14:textId="77777777" w:rsidR="00C00847" w:rsidRDefault="00C00847">
            <w:pPr>
              <w:pStyle w:val="ConsPlusNormal"/>
              <w:jc w:val="both"/>
            </w:pPr>
            <w: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3231" w:type="dxa"/>
          </w:tcPr>
          <w:p w14:paraId="1302C5A3" w14:textId="77777777" w:rsidR="00C00847" w:rsidRDefault="00C00847">
            <w:pPr>
              <w:pStyle w:val="ConsPlusNormal"/>
            </w:pPr>
            <w:r>
              <w:t>Обязательно ведение журнала инструктажей, включение необходимых инструкций, исходя из специфики формы организации отдыха детей и их оздоровления</w:t>
            </w:r>
          </w:p>
        </w:tc>
      </w:tr>
      <w:tr w:rsidR="00C00847" w14:paraId="25763E3E" w14:textId="77777777">
        <w:tc>
          <w:tcPr>
            <w:tcW w:w="2704" w:type="dxa"/>
          </w:tcPr>
          <w:p w14:paraId="6E29E329" w14:textId="77777777" w:rsidR="00C00847" w:rsidRDefault="00C00847">
            <w:pPr>
              <w:pStyle w:val="ConsPlusNormal"/>
            </w:pPr>
            <w:r>
              <w:t>Игры на знакомство</w:t>
            </w:r>
          </w:p>
        </w:tc>
        <w:tc>
          <w:tcPr>
            <w:tcW w:w="4251" w:type="dxa"/>
            <w:vMerge w:val="restart"/>
          </w:tcPr>
          <w:p w14:paraId="57FC8851" w14:textId="77777777" w:rsidR="00C00847" w:rsidRDefault="00C00847">
            <w:pPr>
              <w:pStyle w:val="ConsPlusNormal"/>
              <w:jc w:val="both"/>
            </w:pPr>
            <w:r>
              <w:t>Выбор игр соотносится с формированием уважительного отношения к личности ребенка, способствует развитию коммуникации и созданию комфортного эмоционально-психологической атмосферы в отряде</w:t>
            </w:r>
          </w:p>
        </w:tc>
        <w:tc>
          <w:tcPr>
            <w:tcW w:w="3231" w:type="dxa"/>
            <w:vMerge w:val="restart"/>
          </w:tcPr>
          <w:p w14:paraId="0E065EF9" w14:textId="77777777" w:rsidR="00C00847" w:rsidRDefault="00C00847">
            <w:pPr>
              <w:pStyle w:val="ConsPlusNormal"/>
            </w:pPr>
            <w:r>
              <w:t>Условия проведения игр могут варьироваться, включая элементы веревочного курса или подвижных форм деятельности, в зависимости от условий и специфики</w:t>
            </w:r>
          </w:p>
        </w:tc>
      </w:tr>
      <w:tr w:rsidR="00C00847" w14:paraId="624FB0D1" w14:textId="77777777">
        <w:tc>
          <w:tcPr>
            <w:tcW w:w="2704" w:type="dxa"/>
          </w:tcPr>
          <w:p w14:paraId="443E8473" w14:textId="77777777" w:rsidR="00C00847" w:rsidRDefault="00C00847">
            <w:pPr>
              <w:pStyle w:val="ConsPlusNormal"/>
            </w:pPr>
            <w:r>
              <w:t>Игры на командообразование</w:t>
            </w:r>
          </w:p>
        </w:tc>
        <w:tc>
          <w:tcPr>
            <w:tcW w:w="4251" w:type="dxa"/>
            <w:vMerge/>
          </w:tcPr>
          <w:p w14:paraId="2D6C04E6" w14:textId="77777777" w:rsidR="00C00847" w:rsidRDefault="00C00847">
            <w:pPr>
              <w:pStyle w:val="ConsPlusNormal"/>
            </w:pPr>
          </w:p>
        </w:tc>
        <w:tc>
          <w:tcPr>
            <w:tcW w:w="3231" w:type="dxa"/>
            <w:vMerge/>
          </w:tcPr>
          <w:p w14:paraId="2404AC38" w14:textId="77777777" w:rsidR="00C00847" w:rsidRDefault="00C00847">
            <w:pPr>
              <w:pStyle w:val="ConsPlusNormal"/>
            </w:pPr>
          </w:p>
        </w:tc>
      </w:tr>
      <w:tr w:rsidR="00C00847" w14:paraId="002B0EF3" w14:textId="77777777">
        <w:tc>
          <w:tcPr>
            <w:tcW w:w="2704" w:type="dxa"/>
          </w:tcPr>
          <w:p w14:paraId="263F1EEA" w14:textId="77777777" w:rsidR="00C00847" w:rsidRDefault="00C00847">
            <w:pPr>
              <w:pStyle w:val="ConsPlusNormal"/>
            </w:pPr>
            <w:r>
              <w:t>Игры на выявление лидеров</w:t>
            </w:r>
          </w:p>
        </w:tc>
        <w:tc>
          <w:tcPr>
            <w:tcW w:w="4251" w:type="dxa"/>
            <w:vMerge/>
          </w:tcPr>
          <w:p w14:paraId="5E91BA71" w14:textId="77777777" w:rsidR="00C00847" w:rsidRDefault="00C00847">
            <w:pPr>
              <w:pStyle w:val="ConsPlusNormal"/>
            </w:pPr>
          </w:p>
        </w:tc>
        <w:tc>
          <w:tcPr>
            <w:tcW w:w="3231" w:type="dxa"/>
            <w:vMerge/>
          </w:tcPr>
          <w:p w14:paraId="17AA6D2D" w14:textId="77777777" w:rsidR="00C00847" w:rsidRDefault="00C00847">
            <w:pPr>
              <w:pStyle w:val="ConsPlusNormal"/>
            </w:pPr>
          </w:p>
        </w:tc>
      </w:tr>
      <w:tr w:rsidR="00C00847" w14:paraId="51E45C92" w14:textId="77777777">
        <w:tc>
          <w:tcPr>
            <w:tcW w:w="2704" w:type="dxa"/>
          </w:tcPr>
          <w:p w14:paraId="0EE92B37" w14:textId="77777777" w:rsidR="00C00847" w:rsidRDefault="00C00847">
            <w:pPr>
              <w:pStyle w:val="ConsPlusNormal"/>
              <w:jc w:val="both"/>
            </w:pPr>
            <w:r>
              <w:t>Организационный сбор отряда</w:t>
            </w:r>
          </w:p>
        </w:tc>
        <w:tc>
          <w:tcPr>
            <w:tcW w:w="4251" w:type="dxa"/>
          </w:tcPr>
          <w:p w14:paraId="222B9388" w14:textId="77777777" w:rsidR="00C00847" w:rsidRDefault="00C00847">
            <w:pPr>
              <w:pStyle w:val="ConsPlusNormal"/>
              <w:jc w:val="both"/>
            </w:pPr>
            <w:r>
              <w:t xml:space="preserve">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w:t>
            </w:r>
            <w:r>
              <w:lastRenderedPageBreak/>
              <w:t>ценностей российского общества</w:t>
            </w:r>
          </w:p>
          <w:p w14:paraId="7CC7933D" w14:textId="77777777" w:rsidR="00C00847" w:rsidRDefault="00C00847">
            <w:pPr>
              <w:pStyle w:val="ConsPlusNormal"/>
              <w:jc w:val="both"/>
            </w:pPr>
            <w:r>
              <w:t xml:space="preserve">Выборы представителей органов самоуправления, включая </w:t>
            </w:r>
            <w:proofErr w:type="spellStart"/>
            <w:r>
              <w:t>общелагерный</w:t>
            </w:r>
            <w:proofErr w:type="spellEnd"/>
            <w:r>
              <w:t xml:space="preserve"> уровень и отрядный</w:t>
            </w:r>
          </w:p>
          <w:p w14:paraId="0F687E7A" w14:textId="77777777" w:rsidR="00C00847" w:rsidRDefault="00C00847">
            <w:pPr>
              <w:pStyle w:val="ConsPlusNormal"/>
              <w:jc w:val="both"/>
            </w:pPr>
            <w:r>
              <w:t>Постановка общей цели и договоренность о правилах совместной жизни и деятельности</w:t>
            </w:r>
          </w:p>
        </w:tc>
        <w:tc>
          <w:tcPr>
            <w:tcW w:w="3231" w:type="dxa"/>
          </w:tcPr>
          <w:p w14:paraId="36C8D6C7" w14:textId="77777777" w:rsidR="00C00847" w:rsidRDefault="00C00847">
            <w:pPr>
              <w:pStyle w:val="ConsPlusNormal"/>
              <w:jc w:val="both"/>
            </w:pPr>
            <w:r>
              <w:lastRenderedPageBreak/>
              <w:t>Форма универсальна и органична для любого типа организации отдыха детей и их оздоровления</w:t>
            </w:r>
          </w:p>
        </w:tc>
      </w:tr>
      <w:tr w:rsidR="00C00847" w14:paraId="0091E06B" w14:textId="77777777">
        <w:tc>
          <w:tcPr>
            <w:tcW w:w="2704" w:type="dxa"/>
          </w:tcPr>
          <w:p w14:paraId="40C0236F" w14:textId="77777777" w:rsidR="00C00847" w:rsidRDefault="00C00847">
            <w:pPr>
              <w:pStyle w:val="ConsPlusNormal"/>
              <w:jc w:val="both"/>
            </w:pPr>
            <w:r>
              <w:t>Огонек знакомства</w:t>
            </w:r>
          </w:p>
        </w:tc>
        <w:tc>
          <w:tcPr>
            <w:tcW w:w="4251" w:type="dxa"/>
          </w:tcPr>
          <w:p w14:paraId="261C1D5C" w14:textId="77777777" w:rsidR="00C00847" w:rsidRDefault="00C00847">
            <w:pPr>
              <w:pStyle w:val="ConsPlusNormal"/>
              <w:jc w:val="both"/>
            </w:pPr>
            <w:r>
              <w:t>Уважение к личности. Формирование ценности Человека, Команды и Дружбы.</w:t>
            </w:r>
          </w:p>
          <w:p w14:paraId="1F9F2991" w14:textId="77777777" w:rsidR="00C00847" w:rsidRDefault="00C00847">
            <w:pPr>
              <w:pStyle w:val="ConsPlusNormal"/>
              <w:jc w:val="both"/>
            </w:pPr>
            <w:r>
              <w:t>Рассказ о себе: интересы, ожидания от смены. Доверительный диалог в тематике смены. Традиции и правила отрядного огонька.</w:t>
            </w:r>
          </w:p>
        </w:tc>
        <w:tc>
          <w:tcPr>
            <w:tcW w:w="3231" w:type="dxa"/>
          </w:tcPr>
          <w:p w14:paraId="380A5CAB" w14:textId="77777777" w:rsidR="00C00847" w:rsidRDefault="00C00847">
            <w:pPr>
              <w:pStyle w:val="ConsPlusNormal"/>
              <w:jc w:val="both"/>
            </w:pPr>
            <w: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C00847" w14:paraId="2BF65142" w14:textId="77777777">
        <w:tc>
          <w:tcPr>
            <w:tcW w:w="2704" w:type="dxa"/>
          </w:tcPr>
          <w:p w14:paraId="775B299B" w14:textId="77777777" w:rsidR="00C00847" w:rsidRDefault="00C00847">
            <w:pPr>
              <w:pStyle w:val="ConsPlusNormal"/>
              <w:jc w:val="both"/>
            </w:pPr>
            <w:r>
              <w:t>Огонек организационного периода</w:t>
            </w:r>
          </w:p>
        </w:tc>
        <w:tc>
          <w:tcPr>
            <w:tcW w:w="4251" w:type="dxa"/>
          </w:tcPr>
          <w:p w14:paraId="7F581D1C" w14:textId="77777777" w:rsidR="00C00847" w:rsidRDefault="00C00847">
            <w:pPr>
              <w:pStyle w:val="ConsPlusNormal"/>
              <w:jc w:val="both"/>
            </w:pPr>
            <w:r>
              <w:t>Обсуждение достижения поставленных целей, диагностика педагогом/вожатым реализации задача организационного периода</w:t>
            </w:r>
          </w:p>
        </w:tc>
        <w:tc>
          <w:tcPr>
            <w:tcW w:w="3231" w:type="dxa"/>
          </w:tcPr>
          <w:p w14:paraId="7261C603" w14:textId="77777777" w:rsidR="00C00847" w:rsidRDefault="00C00847">
            <w:pPr>
              <w:pStyle w:val="ConsPlusNormal"/>
              <w:jc w:val="both"/>
            </w:pPr>
            <w:r>
              <w:t>Для пришкольных детских лагерей возможен формат дискуссии или дебатов (старшие подростки).</w:t>
            </w:r>
          </w:p>
        </w:tc>
      </w:tr>
    </w:tbl>
    <w:p w14:paraId="239827AC" w14:textId="77777777" w:rsidR="00C00847" w:rsidRDefault="00C00847">
      <w:pPr>
        <w:pStyle w:val="ConsPlusNormal"/>
        <w:jc w:val="both"/>
      </w:pPr>
    </w:p>
    <w:p w14:paraId="1F36AB08" w14:textId="77777777" w:rsidR="00C00847" w:rsidRDefault="00C00847">
      <w:pPr>
        <w:pStyle w:val="ConsPlusTitle"/>
        <w:ind w:firstLine="540"/>
        <w:jc w:val="both"/>
        <w:outlineLvl w:val="2"/>
      </w:pPr>
      <w:r>
        <w:t>21. Основной период смены</w:t>
      </w:r>
    </w:p>
    <w:p w14:paraId="0F4C1891" w14:textId="77777777" w:rsidR="00C00847" w:rsidRDefault="00C00847">
      <w:pPr>
        <w:pStyle w:val="ConsPlusNormal"/>
        <w:spacing w:before="280"/>
        <w:ind w:firstLine="540"/>
        <w:jc w:val="both"/>
      </w:pPr>
      <w:r>
        <w:lastRenderedPageBreak/>
        <w:t>Основные задачи: развитие личностного потенциала каждого ребенка посредством коллективной деятельности.</w:t>
      </w:r>
    </w:p>
    <w:p w14:paraId="7557312A" w14:textId="77777777" w:rsidR="00C00847" w:rsidRDefault="00C008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4"/>
        <w:gridCol w:w="4251"/>
        <w:gridCol w:w="3231"/>
      </w:tblGrid>
      <w:tr w:rsidR="00C00847" w14:paraId="5AF41A7F" w14:textId="77777777">
        <w:tc>
          <w:tcPr>
            <w:tcW w:w="10186" w:type="dxa"/>
            <w:gridSpan w:val="3"/>
          </w:tcPr>
          <w:p w14:paraId="2D0604D5" w14:textId="77777777" w:rsidR="00C00847" w:rsidRDefault="00C00847">
            <w:pPr>
              <w:pStyle w:val="ConsPlusNormal"/>
              <w:jc w:val="center"/>
            </w:pPr>
            <w:r>
              <w:t>Основной период смены (5 - 17 дни)</w:t>
            </w:r>
          </w:p>
        </w:tc>
      </w:tr>
      <w:tr w:rsidR="00C00847" w14:paraId="39D63AAC" w14:textId="77777777">
        <w:tc>
          <w:tcPr>
            <w:tcW w:w="10186" w:type="dxa"/>
            <w:gridSpan w:val="3"/>
          </w:tcPr>
          <w:p w14:paraId="61A9600A" w14:textId="77777777" w:rsidR="00C00847" w:rsidRDefault="00C00847">
            <w:pPr>
              <w:pStyle w:val="ConsPlusNormal"/>
              <w:jc w:val="center"/>
            </w:pPr>
            <w:proofErr w:type="spellStart"/>
            <w:r>
              <w:t>Общелагерный</w:t>
            </w:r>
            <w:proofErr w:type="spellEnd"/>
            <w:r>
              <w:t xml:space="preserve"> уровень (инвариантные формы)</w:t>
            </w:r>
          </w:p>
        </w:tc>
      </w:tr>
      <w:tr w:rsidR="00C00847" w14:paraId="37065F63" w14:textId="77777777">
        <w:tc>
          <w:tcPr>
            <w:tcW w:w="2704" w:type="dxa"/>
          </w:tcPr>
          <w:p w14:paraId="6A95A68F" w14:textId="77777777" w:rsidR="00C00847" w:rsidRDefault="00C00847">
            <w:pPr>
              <w:pStyle w:val="ConsPlusNormal"/>
              <w:jc w:val="center"/>
            </w:pPr>
            <w:r>
              <w:t>Форма работы</w:t>
            </w:r>
          </w:p>
        </w:tc>
        <w:tc>
          <w:tcPr>
            <w:tcW w:w="4251" w:type="dxa"/>
          </w:tcPr>
          <w:p w14:paraId="0A23A022" w14:textId="77777777" w:rsidR="00C00847" w:rsidRDefault="00C00847">
            <w:pPr>
              <w:pStyle w:val="ConsPlusNormal"/>
              <w:jc w:val="center"/>
            </w:pPr>
            <w:r>
              <w:t>Содержание/Ключевые компоненты/Ценностные основы</w:t>
            </w:r>
          </w:p>
        </w:tc>
        <w:tc>
          <w:tcPr>
            <w:tcW w:w="3231" w:type="dxa"/>
          </w:tcPr>
          <w:p w14:paraId="13C2E636" w14:textId="77777777" w:rsidR="00C00847" w:rsidRDefault="00C00847">
            <w:pPr>
              <w:pStyle w:val="ConsPlusNormal"/>
              <w:jc w:val="center"/>
            </w:pPr>
            <w:r>
              <w:t>Комментарии, исходя из специфики формы организации</w:t>
            </w:r>
          </w:p>
        </w:tc>
      </w:tr>
      <w:tr w:rsidR="00C00847" w14:paraId="5B8B1A36" w14:textId="77777777">
        <w:tc>
          <w:tcPr>
            <w:tcW w:w="2704" w:type="dxa"/>
          </w:tcPr>
          <w:p w14:paraId="0A863488" w14:textId="77777777" w:rsidR="00C00847" w:rsidRDefault="00C00847">
            <w:pPr>
              <w:pStyle w:val="ConsPlusNormal"/>
              <w:jc w:val="both"/>
            </w:pPr>
            <w:r>
              <w:t>Утренний подъем Государственного флага Российской Федерации</w:t>
            </w:r>
          </w:p>
        </w:tc>
        <w:tc>
          <w:tcPr>
            <w:tcW w:w="4251" w:type="dxa"/>
          </w:tcPr>
          <w:p w14:paraId="5999F788" w14:textId="77777777" w:rsidR="00C00847" w:rsidRDefault="00C00847">
            <w:pPr>
              <w:pStyle w:val="ConsPlusNormal"/>
              <w:jc w:val="both"/>
            </w:pPr>
            <w:r>
              <w:t>Ключевая задача: формирование уважительного отношения и чувства сопричастности к Государственным символам.</w:t>
            </w:r>
          </w:p>
          <w:p w14:paraId="02BA0A1B" w14:textId="77777777" w:rsidR="00C00847" w:rsidRDefault="00C00847">
            <w:pPr>
              <w:pStyle w:val="ConsPlusNormal"/>
              <w:jc w:val="both"/>
            </w:pPr>
            <w:r>
              <w:t>Право поднять Государственный флаг предоставляется одному из участников смены, оглашаются его успехи/достижения</w:t>
            </w:r>
          </w:p>
          <w:p w14:paraId="36225E4A" w14:textId="77777777" w:rsidR="00C00847" w:rsidRDefault="00C00847">
            <w:pPr>
              <w:pStyle w:val="ConsPlusNormal"/>
              <w:jc w:val="both"/>
            </w:pPr>
            <w:r>
              <w:t>Исполнение Гимна Российской Федерации</w:t>
            </w:r>
          </w:p>
          <w:p w14:paraId="5F88045D" w14:textId="77777777" w:rsidR="00C00847" w:rsidRDefault="00C00847">
            <w:pPr>
              <w:pStyle w:val="ConsPlusNormal"/>
              <w:jc w:val="both"/>
            </w:pPr>
            <w:r>
              <w:t>Старт дня</w:t>
            </w:r>
          </w:p>
        </w:tc>
        <w:tc>
          <w:tcPr>
            <w:tcW w:w="3231" w:type="dxa"/>
          </w:tcPr>
          <w:p w14:paraId="001C5F92" w14:textId="77777777" w:rsidR="00C00847" w:rsidRDefault="00C00847">
            <w:pPr>
              <w:pStyle w:val="ConsPlusNormal"/>
              <w:jc w:val="both"/>
            </w:pPr>
            <w: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C00847" w14:paraId="62B1EA2D" w14:textId="77777777">
        <w:tc>
          <w:tcPr>
            <w:tcW w:w="2704" w:type="dxa"/>
          </w:tcPr>
          <w:p w14:paraId="02796FFA" w14:textId="77777777" w:rsidR="00C00847" w:rsidRDefault="00C00847">
            <w:pPr>
              <w:pStyle w:val="ConsPlusNormal"/>
              <w:jc w:val="both"/>
            </w:pPr>
            <w:r>
              <w:t>Тематические дни</w:t>
            </w:r>
          </w:p>
        </w:tc>
        <w:tc>
          <w:tcPr>
            <w:tcW w:w="4251" w:type="dxa"/>
          </w:tcPr>
          <w:p w14:paraId="07C969F8" w14:textId="77777777" w:rsidR="00C00847" w:rsidRDefault="00C00847">
            <w:pPr>
              <w:pStyle w:val="ConsPlusNormal"/>
              <w:jc w:val="both"/>
            </w:pPr>
            <w:r>
              <w:t>День Памяти: линейка, Зарница, смотр строя и песни, литературно-музыкальной постановка (возможно, в форме Концерта Вожатых)</w:t>
            </w:r>
          </w:p>
          <w:p w14:paraId="54F2FFA6" w14:textId="77777777" w:rsidR="00C00847" w:rsidRDefault="00C00847">
            <w:pPr>
              <w:pStyle w:val="ConsPlusNormal"/>
              <w:jc w:val="both"/>
            </w:pPr>
            <w:r>
              <w:t xml:space="preserve">День Семьи: активности для детей и родителей (законных </w:t>
            </w:r>
            <w:r>
              <w:lastRenderedPageBreak/>
              <w:t>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094668C0" w14:textId="77777777" w:rsidR="00C00847" w:rsidRDefault="00C00847">
            <w:pPr>
              <w:pStyle w:val="ConsPlusNormal"/>
              <w:jc w:val="both"/>
            </w:pPr>
            <w:r>
              <w:t>День Единства/День России: линейка, отрядные дела, концерт, творческие и вдохновляющие встречи, кинопросмотр и т.п.</w:t>
            </w:r>
          </w:p>
          <w:p w14:paraId="6D2D560E" w14:textId="77777777" w:rsidR="00C00847" w:rsidRDefault="00C00847">
            <w:pPr>
              <w:pStyle w:val="ConsPlusNormal"/>
              <w:jc w:val="both"/>
            </w:pPr>
            <w:r>
              <w:t>День Здоровья и Спорта: открытие, веселые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14:paraId="7F4B3BC9" w14:textId="77777777" w:rsidR="00C00847" w:rsidRDefault="00C00847">
            <w:pPr>
              <w:pStyle w:val="ConsPlusNormal"/>
              <w:jc w:val="both"/>
            </w:pPr>
            <w: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3231" w:type="dxa"/>
          </w:tcPr>
          <w:p w14:paraId="04419305" w14:textId="77777777" w:rsidR="00C00847" w:rsidRDefault="00C00847">
            <w:pPr>
              <w:pStyle w:val="ConsPlusNormal"/>
              <w:jc w:val="both"/>
            </w:pPr>
            <w:r>
              <w:lastRenderedPageBreak/>
              <w:t>Дополняются в соответствии с план-сетками, учитывая Дни единых действий</w:t>
            </w:r>
          </w:p>
        </w:tc>
      </w:tr>
      <w:tr w:rsidR="00C00847" w14:paraId="36FB889B" w14:textId="77777777">
        <w:tc>
          <w:tcPr>
            <w:tcW w:w="2704" w:type="dxa"/>
          </w:tcPr>
          <w:p w14:paraId="5E71A580" w14:textId="77777777" w:rsidR="00C00847" w:rsidRDefault="00C00847">
            <w:pPr>
              <w:pStyle w:val="ConsPlusNormal"/>
              <w:jc w:val="both"/>
            </w:pPr>
            <w:r>
              <w:t>Деятельность органов самоуправления</w:t>
            </w:r>
          </w:p>
        </w:tc>
        <w:tc>
          <w:tcPr>
            <w:tcW w:w="4251" w:type="dxa"/>
          </w:tcPr>
          <w:p w14:paraId="48E70195" w14:textId="77777777" w:rsidR="00C00847" w:rsidRDefault="00C00847">
            <w:pPr>
              <w:pStyle w:val="ConsPlusNormal"/>
              <w:jc w:val="both"/>
            </w:pPr>
            <w:r>
              <w:t xml:space="preserve">Деятельность раскрывает ценности, обозначенные Программой: здоровье, </w:t>
            </w:r>
            <w:r>
              <w:lastRenderedPageBreak/>
              <w:t>безопасность, творчество, развитие и пр.</w:t>
            </w:r>
          </w:p>
          <w:p w14:paraId="6134820D" w14:textId="77777777" w:rsidR="00C00847" w:rsidRDefault="00C00847">
            <w:pPr>
              <w:pStyle w:val="ConsPlusNormal"/>
              <w:jc w:val="both"/>
            </w:pPr>
            <w:r>
              <w:t xml:space="preserve">Организация работы происходит на </w:t>
            </w:r>
            <w:proofErr w:type="spellStart"/>
            <w:r>
              <w:t>общелагерном</w:t>
            </w:r>
            <w:proofErr w:type="spellEnd"/>
            <w:r>
              <w:t xml:space="preserve"> уровне (представители каждого отряда), так и дополняются отрядным уровнем в связке с игровой моделью смены.</w:t>
            </w:r>
          </w:p>
        </w:tc>
        <w:tc>
          <w:tcPr>
            <w:tcW w:w="3231" w:type="dxa"/>
          </w:tcPr>
          <w:p w14:paraId="366E0D28" w14:textId="77777777" w:rsidR="00C00847" w:rsidRDefault="00C00847">
            <w:pPr>
              <w:pStyle w:val="ConsPlusNormal"/>
              <w:jc w:val="both"/>
            </w:pPr>
            <w:r>
              <w:lastRenderedPageBreak/>
              <w:t xml:space="preserve">Интеграция с игровой моделью обязательна, в т.ч., включая выбор </w:t>
            </w:r>
            <w:r>
              <w:lastRenderedPageBreak/>
              <w:t>формы и наименований объединений</w:t>
            </w:r>
          </w:p>
        </w:tc>
      </w:tr>
      <w:tr w:rsidR="00C00847" w14:paraId="16C84312" w14:textId="77777777">
        <w:tc>
          <w:tcPr>
            <w:tcW w:w="2704" w:type="dxa"/>
          </w:tcPr>
          <w:p w14:paraId="6AB46A50" w14:textId="77777777" w:rsidR="00C00847" w:rsidRDefault="00C00847">
            <w:pPr>
              <w:pStyle w:val="ConsPlusNormal"/>
              <w:jc w:val="both"/>
            </w:pPr>
            <w:r>
              <w:lastRenderedPageBreak/>
              <w:t>Деятельность секций, студий и кружков</w:t>
            </w:r>
          </w:p>
        </w:tc>
        <w:tc>
          <w:tcPr>
            <w:tcW w:w="4251" w:type="dxa"/>
          </w:tcPr>
          <w:p w14:paraId="265F6E42" w14:textId="77777777" w:rsidR="00C00847" w:rsidRDefault="00C00847">
            <w:pPr>
              <w:pStyle w:val="ConsPlusNormal"/>
              <w:jc w:val="both"/>
            </w:pPr>
            <w:r>
              <w:t>Культура и история России</w:t>
            </w:r>
          </w:p>
          <w:p w14:paraId="3615A2BC" w14:textId="77777777" w:rsidR="00C00847" w:rsidRDefault="00C00847">
            <w:pPr>
              <w:pStyle w:val="ConsPlusNormal"/>
              <w:jc w:val="both"/>
            </w:pPr>
            <w:r>
              <w:t>Научные достижения и открытия</w:t>
            </w:r>
          </w:p>
          <w:p w14:paraId="7710C815" w14:textId="77777777" w:rsidR="00C00847" w:rsidRDefault="00C00847">
            <w:pPr>
              <w:pStyle w:val="ConsPlusNormal"/>
              <w:jc w:val="both"/>
            </w:pPr>
            <w:r>
              <w:t>Спортивная гордость страны</w:t>
            </w:r>
          </w:p>
          <w:p w14:paraId="59D8B9E6" w14:textId="77777777" w:rsidR="00C00847" w:rsidRDefault="00C00847">
            <w:pPr>
              <w:pStyle w:val="ConsPlusNormal"/>
              <w:jc w:val="both"/>
            </w:pPr>
            <w:r>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3231" w:type="dxa"/>
          </w:tcPr>
          <w:p w14:paraId="6A609886" w14:textId="77777777" w:rsidR="00C00847" w:rsidRDefault="00C00847">
            <w:pPr>
              <w:pStyle w:val="ConsPlusNormal"/>
              <w:jc w:val="both"/>
            </w:pPr>
            <w:r>
              <w:t>Подробнее п. 2.10</w:t>
            </w:r>
          </w:p>
        </w:tc>
      </w:tr>
      <w:tr w:rsidR="00C00847" w14:paraId="248BBD5C" w14:textId="77777777">
        <w:tc>
          <w:tcPr>
            <w:tcW w:w="2704" w:type="dxa"/>
          </w:tcPr>
          <w:p w14:paraId="1BC1BCB8" w14:textId="77777777" w:rsidR="00C00847" w:rsidRDefault="00C00847">
            <w:pPr>
              <w:pStyle w:val="ConsPlusNormal"/>
              <w:jc w:val="both"/>
            </w:pPr>
            <w:r>
              <w:t>Утренняя гигиеническая гимнастика</w:t>
            </w:r>
          </w:p>
        </w:tc>
        <w:tc>
          <w:tcPr>
            <w:tcW w:w="4251" w:type="dxa"/>
          </w:tcPr>
          <w:p w14:paraId="727194A4" w14:textId="77777777" w:rsidR="00C00847" w:rsidRDefault="00C00847">
            <w:pPr>
              <w:pStyle w:val="ConsPlusNormal"/>
              <w:jc w:val="both"/>
            </w:pPr>
            <w:r>
              <w:t>Ценность здоровья, развития</w:t>
            </w:r>
          </w:p>
          <w:p w14:paraId="0A604175" w14:textId="77777777" w:rsidR="00C00847" w:rsidRDefault="00C00847">
            <w:pPr>
              <w:pStyle w:val="ConsPlusNormal"/>
              <w:jc w:val="both"/>
            </w:pPr>
            <w:r>
              <w:t xml:space="preserve">Демонстрация позитивного личного примера со стороны </w:t>
            </w:r>
            <w:proofErr w:type="spellStart"/>
            <w:r>
              <w:t>вожатско</w:t>
            </w:r>
            <w:proofErr w:type="spellEnd"/>
            <w:r>
              <w:t>-педагогического коллектива</w:t>
            </w:r>
          </w:p>
        </w:tc>
        <w:tc>
          <w:tcPr>
            <w:tcW w:w="3231" w:type="dxa"/>
          </w:tcPr>
          <w:p w14:paraId="29BBCBF2" w14:textId="77777777" w:rsidR="00C00847" w:rsidRDefault="00C00847">
            <w:pPr>
              <w:pStyle w:val="ConsPlusNormal"/>
              <w:jc w:val="both"/>
            </w:pPr>
            <w:r>
              <w:t>Форма универсальна и органична для любого типа организации отдыха детей и их оздоровления.</w:t>
            </w:r>
          </w:p>
        </w:tc>
      </w:tr>
      <w:tr w:rsidR="00C00847" w14:paraId="75C38DE1" w14:textId="77777777">
        <w:tc>
          <w:tcPr>
            <w:tcW w:w="2704" w:type="dxa"/>
          </w:tcPr>
          <w:p w14:paraId="1FEC3FFA" w14:textId="77777777" w:rsidR="00C00847" w:rsidRDefault="00C00847">
            <w:pPr>
              <w:pStyle w:val="ConsPlusNormal"/>
              <w:jc w:val="both"/>
            </w:pPr>
            <w:r>
              <w:t>Тематические конкурсы и соревнования</w:t>
            </w:r>
          </w:p>
        </w:tc>
        <w:tc>
          <w:tcPr>
            <w:tcW w:w="4251" w:type="dxa"/>
          </w:tcPr>
          <w:p w14:paraId="455F0D39" w14:textId="77777777" w:rsidR="00C00847" w:rsidRDefault="00C00847">
            <w:pPr>
              <w:pStyle w:val="ConsPlusNormal"/>
              <w:jc w:val="both"/>
            </w:pPr>
            <w:r>
              <w:t xml:space="preserve">Расширение спектра возможностей для развития способностей детей, демонстрации талантов и </w:t>
            </w:r>
            <w:r>
              <w:lastRenderedPageBreak/>
              <w:t>проявления инициативы (при реализации конкурсов и соревнования детско-вожатской творческой группой)</w:t>
            </w:r>
          </w:p>
          <w:p w14:paraId="6A8B0E69" w14:textId="77777777" w:rsidR="00C00847" w:rsidRDefault="00C00847">
            <w:pPr>
              <w:pStyle w:val="ConsPlusNormal"/>
              <w:jc w:val="both"/>
            </w:pPr>
            <w:r>
              <w:t>Обязательны принципы справедливости, открытости и непредвзятости</w:t>
            </w:r>
          </w:p>
        </w:tc>
        <w:tc>
          <w:tcPr>
            <w:tcW w:w="3231" w:type="dxa"/>
          </w:tcPr>
          <w:p w14:paraId="73B4AFA7" w14:textId="77777777" w:rsidR="00C00847" w:rsidRDefault="00C00847">
            <w:pPr>
              <w:pStyle w:val="ConsPlusNormal"/>
              <w:jc w:val="both"/>
            </w:pPr>
            <w:r>
              <w:lastRenderedPageBreak/>
              <w:t>Форма универсальна и органична для любого типа организации отдыха детей и их оздоровления.</w:t>
            </w:r>
          </w:p>
        </w:tc>
      </w:tr>
      <w:tr w:rsidR="00C00847" w14:paraId="7163B167" w14:textId="77777777">
        <w:tc>
          <w:tcPr>
            <w:tcW w:w="10186" w:type="dxa"/>
            <w:gridSpan w:val="3"/>
          </w:tcPr>
          <w:p w14:paraId="6A26E673" w14:textId="77777777" w:rsidR="00C00847" w:rsidRDefault="00C00847">
            <w:pPr>
              <w:pStyle w:val="ConsPlusNormal"/>
              <w:jc w:val="center"/>
            </w:pPr>
            <w:r>
              <w:t>Отрядный уровень (инвариантные формы)</w:t>
            </w:r>
          </w:p>
        </w:tc>
      </w:tr>
      <w:tr w:rsidR="00C00847" w14:paraId="4C9EA5E7" w14:textId="77777777">
        <w:tc>
          <w:tcPr>
            <w:tcW w:w="2704" w:type="dxa"/>
          </w:tcPr>
          <w:p w14:paraId="18999E47" w14:textId="77777777" w:rsidR="00C00847" w:rsidRDefault="00C00847">
            <w:pPr>
              <w:pStyle w:val="ConsPlusNormal"/>
              <w:jc w:val="both"/>
            </w:pPr>
            <w:r>
              <w:t>Утренний информационный сбор отряда</w:t>
            </w:r>
          </w:p>
        </w:tc>
        <w:tc>
          <w:tcPr>
            <w:tcW w:w="4251" w:type="dxa"/>
          </w:tcPr>
          <w:p w14:paraId="5859C5F6" w14:textId="77777777" w:rsidR="00C00847" w:rsidRDefault="00C00847">
            <w:pPr>
              <w:pStyle w:val="ConsPlusNormal"/>
              <w:jc w:val="both"/>
            </w:pPr>
            <w:r>
              <w:t>Эмоциональный и информативный старт дня, который определяет тон и настроение, а также позволяет каждому ребенку увидеть и понять свой собственный маршрут в рамках дня, поставить цели и план по их исполнению.</w:t>
            </w:r>
          </w:p>
          <w:p w14:paraId="070C42BE" w14:textId="77777777" w:rsidR="00C00847" w:rsidRDefault="00C00847">
            <w:pPr>
              <w:pStyle w:val="ConsPlusNormal"/>
              <w:jc w:val="both"/>
            </w:pPr>
            <w:r>
              <w:t>План на день</w:t>
            </w:r>
          </w:p>
          <w:p w14:paraId="7C69145D" w14:textId="77777777" w:rsidR="00C00847" w:rsidRDefault="00C00847">
            <w:pPr>
              <w:pStyle w:val="ConsPlusNormal"/>
              <w:jc w:val="both"/>
            </w:pPr>
            <w:r>
              <w:t>Распределение поручений</w:t>
            </w:r>
          </w:p>
          <w:p w14:paraId="663F2D77" w14:textId="77777777" w:rsidR="00C00847" w:rsidRDefault="00C00847">
            <w:pPr>
              <w:pStyle w:val="ConsPlusNormal"/>
              <w:jc w:val="both"/>
            </w:pPr>
            <w:r>
              <w:t>Определение цели отряда на день</w:t>
            </w:r>
          </w:p>
          <w:p w14:paraId="20C02DD6" w14:textId="77777777" w:rsidR="00C00847" w:rsidRDefault="00C00847">
            <w:pPr>
              <w:pStyle w:val="ConsPlusNormal"/>
              <w:jc w:val="both"/>
            </w:pPr>
            <w:r>
              <w:t>Исполнение песни отряда</w:t>
            </w:r>
          </w:p>
        </w:tc>
        <w:tc>
          <w:tcPr>
            <w:tcW w:w="3231" w:type="dxa"/>
          </w:tcPr>
          <w:p w14:paraId="07AB2B09" w14:textId="77777777" w:rsidR="00C00847" w:rsidRDefault="00C00847">
            <w:pPr>
              <w:pStyle w:val="ConsPlusNormal"/>
              <w:jc w:val="both"/>
            </w:pPr>
            <w:r>
              <w:t>Форма универсальна и органична для любого типа организации отдыха детей и их оздоровления.</w:t>
            </w:r>
          </w:p>
        </w:tc>
      </w:tr>
      <w:tr w:rsidR="00C00847" w14:paraId="6C514004" w14:textId="77777777">
        <w:tc>
          <w:tcPr>
            <w:tcW w:w="2704" w:type="dxa"/>
          </w:tcPr>
          <w:p w14:paraId="7D4F5A24" w14:textId="77777777" w:rsidR="00C00847" w:rsidRDefault="00C00847">
            <w:pPr>
              <w:pStyle w:val="ConsPlusNormal"/>
              <w:jc w:val="both"/>
            </w:pPr>
            <w:r>
              <w:t>Вечерний сбор отряда</w:t>
            </w:r>
          </w:p>
        </w:tc>
        <w:tc>
          <w:tcPr>
            <w:tcW w:w="4251" w:type="dxa"/>
          </w:tcPr>
          <w:p w14:paraId="6842255D" w14:textId="77777777" w:rsidR="00C00847" w:rsidRDefault="00C00847">
            <w:pPr>
              <w:pStyle w:val="ConsPlusNormal"/>
              <w:jc w:val="both"/>
            </w:pPr>
            <w:r>
              <w:t xml:space="preserve">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w:t>
            </w:r>
            <w:r>
              <w:lastRenderedPageBreak/>
              <w:t>уважение к мнению других людей.</w:t>
            </w:r>
          </w:p>
          <w:p w14:paraId="4CA05E97" w14:textId="77777777" w:rsidR="00C00847" w:rsidRDefault="00C00847">
            <w:pPr>
              <w:pStyle w:val="ConsPlusNormal"/>
              <w:jc w:val="both"/>
            </w:pPr>
            <w: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231" w:type="dxa"/>
          </w:tcPr>
          <w:p w14:paraId="3F599FB9" w14:textId="77777777" w:rsidR="00C00847" w:rsidRDefault="00C00847">
            <w:pPr>
              <w:pStyle w:val="ConsPlusNormal"/>
              <w:jc w:val="both"/>
            </w:pPr>
            <w:r>
              <w:lastRenderedPageBreak/>
              <w:t>Форма универсальна и органична для любого типа организации отдыха детей и их оздоровления.</w:t>
            </w:r>
          </w:p>
        </w:tc>
      </w:tr>
      <w:tr w:rsidR="00C00847" w14:paraId="4290979F" w14:textId="77777777">
        <w:tc>
          <w:tcPr>
            <w:tcW w:w="2704" w:type="dxa"/>
          </w:tcPr>
          <w:p w14:paraId="0411C20F" w14:textId="77777777" w:rsidR="00C00847" w:rsidRDefault="00C00847">
            <w:pPr>
              <w:pStyle w:val="ConsPlusNormal"/>
              <w:jc w:val="both"/>
            </w:pPr>
            <w:r>
              <w:t>Огонек середины смены</w:t>
            </w:r>
          </w:p>
        </w:tc>
        <w:tc>
          <w:tcPr>
            <w:tcW w:w="4251" w:type="dxa"/>
          </w:tcPr>
          <w:p w14:paraId="384E5C71" w14:textId="77777777" w:rsidR="00C00847" w:rsidRDefault="00C00847">
            <w:pPr>
              <w:pStyle w:val="ConsPlusNormal"/>
              <w:jc w:val="both"/>
            </w:pPr>
            <w:r>
              <w:t>Снятия эмоционального напряжения (пик "привыкания"), мотивация на вторую половину смены, предварительные итоги и успехи каждого в отряде</w:t>
            </w:r>
          </w:p>
          <w:p w14:paraId="313D2E39" w14:textId="77777777" w:rsidR="00C00847" w:rsidRDefault="00C00847">
            <w:pPr>
              <w:pStyle w:val="ConsPlusNormal"/>
              <w:jc w:val="both"/>
            </w:pPr>
            <w:r>
              <w:t>Возможен формат "Расскажи мне обо мне" и т.п.</w:t>
            </w:r>
          </w:p>
        </w:tc>
        <w:tc>
          <w:tcPr>
            <w:tcW w:w="3231" w:type="dxa"/>
          </w:tcPr>
          <w:p w14:paraId="13230C03" w14:textId="77777777" w:rsidR="00C00847" w:rsidRDefault="00C00847">
            <w:pPr>
              <w:pStyle w:val="ConsPlusNormal"/>
              <w:jc w:val="both"/>
            </w:pPr>
            <w:r>
              <w:t>Для пришкольных детских лагерей возможен формат интерактивного театра или эссе/рассказов друг о друге с целью демонстрации сильных сторон и талантов друг друга, благодарности</w:t>
            </w:r>
          </w:p>
        </w:tc>
      </w:tr>
      <w:tr w:rsidR="00C00847" w14:paraId="1603A4C4" w14:textId="77777777">
        <w:tc>
          <w:tcPr>
            <w:tcW w:w="2704" w:type="dxa"/>
          </w:tcPr>
          <w:p w14:paraId="40158202" w14:textId="77777777" w:rsidR="00C00847" w:rsidRDefault="00C00847">
            <w:pPr>
              <w:pStyle w:val="ConsPlusNormal"/>
              <w:jc w:val="both"/>
            </w:pPr>
            <w:r>
              <w:t>Тематические огоньки</w:t>
            </w:r>
          </w:p>
        </w:tc>
        <w:tc>
          <w:tcPr>
            <w:tcW w:w="4251" w:type="dxa"/>
          </w:tcPr>
          <w:p w14:paraId="14295900" w14:textId="77777777" w:rsidR="00C00847" w:rsidRDefault="00C00847">
            <w:pPr>
              <w:pStyle w:val="ConsPlusNormal"/>
              <w:jc w:val="both"/>
            </w:pPr>
            <w:r>
              <w:t>Обсуждение нравственных вопросов, усиление воспитательного эффекта и закрепление личного принятия общечеловеческих ценностей</w:t>
            </w:r>
          </w:p>
        </w:tc>
        <w:tc>
          <w:tcPr>
            <w:tcW w:w="3231" w:type="dxa"/>
          </w:tcPr>
          <w:p w14:paraId="1148196A" w14:textId="77777777" w:rsidR="00C00847" w:rsidRDefault="00C00847">
            <w:pPr>
              <w:pStyle w:val="ConsPlusNormal"/>
            </w:pPr>
          </w:p>
        </w:tc>
      </w:tr>
    </w:tbl>
    <w:p w14:paraId="24D4C1F4" w14:textId="77777777" w:rsidR="00C00847" w:rsidRDefault="00C00847">
      <w:pPr>
        <w:pStyle w:val="ConsPlusNormal"/>
        <w:sectPr w:rsidR="00C00847" w:rsidSect="00C00847">
          <w:pgSz w:w="16838" w:h="11905" w:orient="landscape"/>
          <w:pgMar w:top="1701" w:right="1134" w:bottom="850" w:left="1134" w:header="0" w:footer="0" w:gutter="0"/>
          <w:cols w:space="720"/>
          <w:titlePg/>
        </w:sectPr>
      </w:pPr>
    </w:p>
    <w:p w14:paraId="112183D0" w14:textId="77777777" w:rsidR="00C00847" w:rsidRDefault="00C00847">
      <w:pPr>
        <w:pStyle w:val="ConsPlusNormal"/>
        <w:jc w:val="both"/>
      </w:pPr>
    </w:p>
    <w:p w14:paraId="4DCA71B1" w14:textId="77777777" w:rsidR="00C00847" w:rsidRDefault="00C00847">
      <w:pPr>
        <w:pStyle w:val="ConsPlusTitle"/>
        <w:ind w:firstLine="540"/>
        <w:jc w:val="both"/>
        <w:outlineLvl w:val="2"/>
      </w:pPr>
      <w:r>
        <w:t>22. Итоговый период смены</w:t>
      </w:r>
    </w:p>
    <w:p w14:paraId="6A7876CE" w14:textId="77777777" w:rsidR="00C00847" w:rsidRDefault="00C00847">
      <w:pPr>
        <w:pStyle w:val="ConsPlusNormal"/>
        <w:spacing w:before="280"/>
        <w:ind w:firstLine="540"/>
        <w:jc w:val="both"/>
      </w:pPr>
      <w:r>
        <w:t>Основные задачи: подвести итоги совместной деятельности, зафиксировать позитивный опыт и способствовать профилактике расставания</w:t>
      </w:r>
    </w:p>
    <w:p w14:paraId="2A729F12" w14:textId="77777777" w:rsidR="00C00847" w:rsidRDefault="00C008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4"/>
        <w:gridCol w:w="4251"/>
        <w:gridCol w:w="3231"/>
      </w:tblGrid>
      <w:tr w:rsidR="00C00847" w14:paraId="4DEBE776" w14:textId="77777777">
        <w:tc>
          <w:tcPr>
            <w:tcW w:w="10186" w:type="dxa"/>
            <w:gridSpan w:val="3"/>
          </w:tcPr>
          <w:p w14:paraId="0A4D2E0A" w14:textId="77777777" w:rsidR="00C00847" w:rsidRDefault="00C00847">
            <w:pPr>
              <w:pStyle w:val="ConsPlusNormal"/>
              <w:jc w:val="center"/>
            </w:pPr>
            <w:r>
              <w:t>Итоговый период смены (18 - 21 дни)</w:t>
            </w:r>
          </w:p>
        </w:tc>
      </w:tr>
      <w:tr w:rsidR="00C00847" w14:paraId="2CFF2644" w14:textId="77777777">
        <w:tc>
          <w:tcPr>
            <w:tcW w:w="10186" w:type="dxa"/>
            <w:gridSpan w:val="3"/>
          </w:tcPr>
          <w:p w14:paraId="6E1B6BB0" w14:textId="77777777" w:rsidR="00C00847" w:rsidRDefault="00C00847">
            <w:pPr>
              <w:pStyle w:val="ConsPlusNormal"/>
              <w:jc w:val="center"/>
            </w:pPr>
            <w:proofErr w:type="spellStart"/>
            <w:r>
              <w:t>Общелагерный</w:t>
            </w:r>
            <w:proofErr w:type="spellEnd"/>
            <w:r>
              <w:t xml:space="preserve"> уровень (инвариантные формы)</w:t>
            </w:r>
          </w:p>
        </w:tc>
      </w:tr>
      <w:tr w:rsidR="00C00847" w14:paraId="505358C9" w14:textId="77777777">
        <w:tc>
          <w:tcPr>
            <w:tcW w:w="2704" w:type="dxa"/>
          </w:tcPr>
          <w:p w14:paraId="536BC4C3" w14:textId="77777777" w:rsidR="00C00847" w:rsidRDefault="00C00847">
            <w:pPr>
              <w:pStyle w:val="ConsPlusNormal"/>
              <w:jc w:val="center"/>
            </w:pPr>
            <w:r>
              <w:t>Форма работы</w:t>
            </w:r>
          </w:p>
        </w:tc>
        <w:tc>
          <w:tcPr>
            <w:tcW w:w="4251" w:type="dxa"/>
          </w:tcPr>
          <w:p w14:paraId="6868404F" w14:textId="77777777" w:rsidR="00C00847" w:rsidRDefault="00C00847">
            <w:pPr>
              <w:pStyle w:val="ConsPlusNormal"/>
              <w:jc w:val="center"/>
            </w:pPr>
            <w:r>
              <w:t>Содержание/Ключевые компоненты/Ценностные основы</w:t>
            </w:r>
          </w:p>
        </w:tc>
        <w:tc>
          <w:tcPr>
            <w:tcW w:w="3231" w:type="dxa"/>
          </w:tcPr>
          <w:p w14:paraId="0277FDE1" w14:textId="77777777" w:rsidR="00C00847" w:rsidRDefault="00C00847">
            <w:pPr>
              <w:pStyle w:val="ConsPlusNormal"/>
              <w:jc w:val="center"/>
            </w:pPr>
            <w:r>
              <w:t>Комментарии, исходя из специфики формы организации</w:t>
            </w:r>
          </w:p>
        </w:tc>
      </w:tr>
      <w:tr w:rsidR="00C00847" w14:paraId="47A17F81" w14:textId="77777777">
        <w:tc>
          <w:tcPr>
            <w:tcW w:w="2704" w:type="dxa"/>
          </w:tcPr>
          <w:p w14:paraId="2881EBC4" w14:textId="77777777" w:rsidR="00C00847" w:rsidRDefault="00C00847">
            <w:pPr>
              <w:pStyle w:val="ConsPlusNormal"/>
              <w:jc w:val="both"/>
            </w:pPr>
            <w:r>
              <w:t>Линейка/Церемония закрытия смены</w:t>
            </w:r>
          </w:p>
        </w:tc>
        <w:tc>
          <w:tcPr>
            <w:tcW w:w="4251" w:type="dxa"/>
          </w:tcPr>
          <w:p w14:paraId="1B3E9965" w14:textId="77777777" w:rsidR="00C00847" w:rsidRDefault="00C00847">
            <w:pPr>
              <w:pStyle w:val="ConsPlusNormal"/>
              <w:jc w:val="both"/>
            </w:pPr>
            <w:r>
              <w:t>Торжественное подведение итогов, демонстрация лучшего опыта, которые получили участники смены. Определение перспектив и новых целей.</w:t>
            </w:r>
          </w:p>
          <w:p w14:paraId="4B8F6D57" w14:textId="77777777" w:rsidR="00C00847" w:rsidRDefault="00C00847">
            <w:pPr>
              <w:pStyle w:val="ConsPlusNormal"/>
              <w:jc w:val="both"/>
            </w:pPr>
            <w:r>
              <w:t>Вынос Государственного флага Российской Федерации</w:t>
            </w:r>
          </w:p>
          <w:p w14:paraId="58627E8B" w14:textId="77777777" w:rsidR="00C00847" w:rsidRDefault="00C00847">
            <w:pPr>
              <w:pStyle w:val="ConsPlusNormal"/>
              <w:jc w:val="both"/>
            </w:pPr>
            <w:r>
              <w:t>Содержательное подведение итогов</w:t>
            </w:r>
          </w:p>
          <w:p w14:paraId="559D6F77" w14:textId="77777777" w:rsidR="00C00847" w:rsidRDefault="00C00847">
            <w:pPr>
              <w:pStyle w:val="ConsPlusNormal"/>
              <w:jc w:val="both"/>
            </w:pPr>
            <w:r>
              <w:t>Награждение отрядное, индивидуальное, включая сотрудников</w:t>
            </w:r>
          </w:p>
        </w:tc>
        <w:tc>
          <w:tcPr>
            <w:tcW w:w="3231" w:type="dxa"/>
          </w:tcPr>
          <w:p w14:paraId="13CA0153" w14:textId="77777777" w:rsidR="00C00847" w:rsidRDefault="00C00847">
            <w:pPr>
              <w:pStyle w:val="ConsPlusNormal"/>
              <w:jc w:val="both"/>
            </w:pPr>
            <w:r>
              <w:t>Важно обеспечить торжественность формы работы: общий сбор, музыкальное и визуальное сопровождение</w:t>
            </w:r>
          </w:p>
        </w:tc>
      </w:tr>
      <w:tr w:rsidR="00C00847" w14:paraId="58C93A54" w14:textId="77777777">
        <w:tc>
          <w:tcPr>
            <w:tcW w:w="2704" w:type="dxa"/>
          </w:tcPr>
          <w:p w14:paraId="19A5541A" w14:textId="77777777" w:rsidR="00C00847" w:rsidRDefault="00C00847">
            <w:pPr>
              <w:pStyle w:val="ConsPlusNormal"/>
              <w:jc w:val="both"/>
            </w:pPr>
            <w:r>
              <w:t xml:space="preserve">Презентация результатов </w:t>
            </w:r>
            <w:r>
              <w:lastRenderedPageBreak/>
              <w:t>деятельности кружков/секций</w:t>
            </w:r>
          </w:p>
        </w:tc>
        <w:tc>
          <w:tcPr>
            <w:tcW w:w="4251" w:type="dxa"/>
          </w:tcPr>
          <w:p w14:paraId="769833EC" w14:textId="77777777" w:rsidR="00C00847" w:rsidRDefault="00C00847">
            <w:pPr>
              <w:pStyle w:val="ConsPlusNormal"/>
              <w:jc w:val="both"/>
            </w:pPr>
            <w:r>
              <w:lastRenderedPageBreak/>
              <w:t xml:space="preserve">Культурное и научное наследие мира и страны. Имена, </w:t>
            </w:r>
            <w:r>
              <w:lastRenderedPageBreak/>
              <w:t>прославившие Россию</w:t>
            </w:r>
          </w:p>
          <w:p w14:paraId="480CD3B4" w14:textId="77777777" w:rsidR="00C00847" w:rsidRDefault="00C00847">
            <w:pPr>
              <w:pStyle w:val="ConsPlusNormal"/>
              <w:jc w:val="both"/>
            </w:pPr>
            <w:r>
              <w:t>Великие мастера. Творчество и мастерство</w:t>
            </w:r>
          </w:p>
        </w:tc>
        <w:tc>
          <w:tcPr>
            <w:tcW w:w="3231" w:type="dxa"/>
          </w:tcPr>
          <w:p w14:paraId="2F227AAE" w14:textId="77777777" w:rsidR="00C00847" w:rsidRDefault="00C00847">
            <w:pPr>
              <w:pStyle w:val="ConsPlusNormal"/>
              <w:jc w:val="both"/>
            </w:pPr>
            <w:r>
              <w:lastRenderedPageBreak/>
              <w:t xml:space="preserve">Возможен формат ярмарки, выставки, </w:t>
            </w:r>
            <w:r>
              <w:lastRenderedPageBreak/>
              <w:t>фестиваля. Приветствуется включение руководителей объединений.</w:t>
            </w:r>
          </w:p>
        </w:tc>
      </w:tr>
      <w:tr w:rsidR="00C00847" w14:paraId="47C297F8" w14:textId="77777777">
        <w:tc>
          <w:tcPr>
            <w:tcW w:w="10186" w:type="dxa"/>
            <w:gridSpan w:val="3"/>
          </w:tcPr>
          <w:p w14:paraId="3ACF8F8B" w14:textId="77777777" w:rsidR="00C00847" w:rsidRDefault="00C00847">
            <w:pPr>
              <w:pStyle w:val="ConsPlusNormal"/>
              <w:jc w:val="center"/>
            </w:pPr>
            <w:r>
              <w:lastRenderedPageBreak/>
              <w:t>Отрядный уровень (инвариантные формы)</w:t>
            </w:r>
          </w:p>
        </w:tc>
      </w:tr>
      <w:tr w:rsidR="00C00847" w14:paraId="5F8BCE51" w14:textId="77777777">
        <w:tc>
          <w:tcPr>
            <w:tcW w:w="2704" w:type="dxa"/>
          </w:tcPr>
          <w:p w14:paraId="0F4CE215" w14:textId="77777777" w:rsidR="00C00847" w:rsidRDefault="00C00847">
            <w:pPr>
              <w:pStyle w:val="ConsPlusNormal"/>
              <w:jc w:val="both"/>
            </w:pPr>
            <w:r>
              <w:t>Итоговый сбор отряда</w:t>
            </w:r>
          </w:p>
        </w:tc>
        <w:tc>
          <w:tcPr>
            <w:tcW w:w="4251" w:type="dxa"/>
          </w:tcPr>
          <w:p w14:paraId="138A0311" w14:textId="77777777" w:rsidR="00C00847" w:rsidRDefault="00C00847">
            <w:pPr>
              <w:pStyle w:val="ConsPlusNormal"/>
              <w:jc w:val="both"/>
            </w:pPr>
            <w:r>
              <w:t>Закрепление ценности Команды и Дружбы. Помощь каждому участнику смену увидеть свой рост и позитивные изменения.</w:t>
            </w:r>
          </w:p>
          <w:p w14:paraId="30A468EF" w14:textId="77777777" w:rsidR="00C00847" w:rsidRDefault="00C00847">
            <w:pPr>
              <w:pStyle w:val="ConsPlusNormal"/>
              <w:jc w:val="both"/>
            </w:pPr>
            <w:r>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231" w:type="dxa"/>
          </w:tcPr>
          <w:p w14:paraId="2E5A76C9" w14:textId="77777777" w:rsidR="00C00847" w:rsidRDefault="00C00847">
            <w:pPr>
              <w:pStyle w:val="ConsPlusNormal"/>
              <w:jc w:val="both"/>
            </w:pPr>
            <w:r>
              <w:t>Форма универсальна и органична для любого типа организации отдыха детей и их оздоровления.</w:t>
            </w:r>
          </w:p>
        </w:tc>
      </w:tr>
      <w:tr w:rsidR="00C00847" w14:paraId="2B99A358" w14:textId="77777777">
        <w:tc>
          <w:tcPr>
            <w:tcW w:w="2704" w:type="dxa"/>
          </w:tcPr>
          <w:p w14:paraId="1176D657" w14:textId="77777777" w:rsidR="00C00847" w:rsidRDefault="00C00847">
            <w:pPr>
              <w:pStyle w:val="ConsPlusNormal"/>
              <w:jc w:val="both"/>
            </w:pPr>
            <w:r>
              <w:t>Прощальный огонек</w:t>
            </w:r>
          </w:p>
        </w:tc>
        <w:tc>
          <w:tcPr>
            <w:tcW w:w="4251" w:type="dxa"/>
          </w:tcPr>
          <w:p w14:paraId="17098413" w14:textId="77777777" w:rsidR="00C00847" w:rsidRDefault="00C00847">
            <w:pPr>
              <w:pStyle w:val="ConsPlusNormal"/>
              <w:jc w:val="both"/>
            </w:pPr>
            <w:r>
              <w:t>Самый ценный опыт, полученный в смене каждым ребенком</w:t>
            </w:r>
          </w:p>
          <w:p w14:paraId="631C96C8" w14:textId="77777777" w:rsidR="00C00847" w:rsidRDefault="00C00847">
            <w:pPr>
              <w:pStyle w:val="ConsPlusNormal"/>
              <w:jc w:val="both"/>
            </w:pPr>
            <w:r>
              <w:t>Благодарность команде Определение перспектив дальнейшего развития</w:t>
            </w:r>
          </w:p>
        </w:tc>
        <w:tc>
          <w:tcPr>
            <w:tcW w:w="3231" w:type="dxa"/>
          </w:tcPr>
          <w:p w14:paraId="5AD1543E" w14:textId="77777777" w:rsidR="00C00847" w:rsidRDefault="00C00847">
            <w:pPr>
              <w:pStyle w:val="ConsPlusNormal"/>
              <w:jc w:val="both"/>
            </w:pPr>
            <w:r>
              <w:t xml:space="preserve">Для пришкольных детских лагерей возможен формат эмоциональной творческой встречи в новом для участников </w:t>
            </w:r>
            <w:r>
              <w:lastRenderedPageBreak/>
              <w:t>смены месте.</w:t>
            </w:r>
          </w:p>
        </w:tc>
      </w:tr>
    </w:tbl>
    <w:p w14:paraId="401C321F" w14:textId="77777777" w:rsidR="00C00847" w:rsidRDefault="00C00847">
      <w:pPr>
        <w:pStyle w:val="ConsPlusNormal"/>
        <w:sectPr w:rsidR="00C00847" w:rsidSect="00C00847">
          <w:pgSz w:w="16838" w:h="11905" w:orient="landscape"/>
          <w:pgMar w:top="1701" w:right="1134" w:bottom="850" w:left="1134" w:header="0" w:footer="0" w:gutter="0"/>
          <w:cols w:space="720"/>
          <w:titlePg/>
        </w:sectPr>
      </w:pPr>
    </w:p>
    <w:p w14:paraId="14BBB039" w14:textId="77777777" w:rsidR="00C00847" w:rsidRDefault="00C00847">
      <w:pPr>
        <w:pStyle w:val="ConsPlusNormal"/>
        <w:jc w:val="both"/>
      </w:pPr>
    </w:p>
    <w:p w14:paraId="7F642FD4" w14:textId="77777777" w:rsidR="00C00847" w:rsidRDefault="00C00847">
      <w:pPr>
        <w:pStyle w:val="ConsPlusTitle"/>
        <w:ind w:firstLine="540"/>
        <w:jc w:val="both"/>
        <w:outlineLvl w:val="2"/>
      </w:pPr>
      <w:r>
        <w:t>23. Этап последействия</w:t>
      </w:r>
    </w:p>
    <w:p w14:paraId="418BCFE7" w14:textId="77777777" w:rsidR="00C00847" w:rsidRDefault="00C00847">
      <w:pPr>
        <w:pStyle w:val="ConsPlusNormal"/>
        <w:spacing w:before="280"/>
        <w:ind w:firstLine="540"/>
        <w:jc w:val="both"/>
      </w:pPr>
      <w:r>
        <w:t>23.1. 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w:t>
      </w:r>
    </w:p>
    <w:p w14:paraId="2BB39C5F" w14:textId="77777777" w:rsidR="00C00847" w:rsidRDefault="00C00847">
      <w:pPr>
        <w:pStyle w:val="ConsPlusNormal"/>
        <w:spacing w:before="280"/>
        <w:ind w:firstLine="540"/>
        <w:jc w:val="both"/>
      </w:pPr>
      <w:r>
        <w:t>23.2.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2482BEFB" w14:textId="77777777" w:rsidR="00C00847" w:rsidRDefault="00C00847">
      <w:pPr>
        <w:pStyle w:val="ConsPlusNormal"/>
        <w:spacing w:before="280"/>
        <w:ind w:firstLine="540"/>
        <w:jc w:val="both"/>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46E56E30" w14:textId="77777777" w:rsidR="00C00847" w:rsidRDefault="00C00847">
      <w:pPr>
        <w:pStyle w:val="ConsPlusNormal"/>
        <w:spacing w:before="280"/>
        <w:ind w:firstLine="540"/>
        <w:jc w:val="both"/>
      </w:pPr>
      <w:r>
        <w:t>Планирование анализа воспитательной работы включается в календарный план воспитательной работы.</w:t>
      </w:r>
    </w:p>
    <w:p w14:paraId="6AC0FA75" w14:textId="77777777" w:rsidR="00C00847" w:rsidRDefault="00C00847">
      <w:pPr>
        <w:pStyle w:val="ConsPlusNormal"/>
        <w:spacing w:before="280"/>
        <w:ind w:firstLine="540"/>
        <w:jc w:val="both"/>
      </w:pPr>
      <w:r>
        <w:t xml:space="preserve">Анализ проводится совместно с </w:t>
      </w:r>
      <w:proofErr w:type="spellStart"/>
      <w:r>
        <w:t>вожатско</w:t>
      </w:r>
      <w:proofErr w:type="spellEnd"/>
      <w: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08553E3D" w14:textId="77777777" w:rsidR="00C00847" w:rsidRDefault="00C00847">
      <w:pPr>
        <w:pStyle w:val="ConsPlusNormal"/>
        <w:spacing w:before="280"/>
        <w:ind w:firstLine="540"/>
        <w:jc w:val="both"/>
      </w:pPr>
      <w:r>
        <w:t>Основное внимание сосредотачивается на вопросах, связанных с качеством:</w:t>
      </w:r>
    </w:p>
    <w:p w14:paraId="49415492" w14:textId="77777777" w:rsidR="00C00847" w:rsidRDefault="00C00847">
      <w:pPr>
        <w:pStyle w:val="ConsPlusNormal"/>
        <w:spacing w:before="280"/>
        <w:ind w:firstLine="540"/>
        <w:jc w:val="both"/>
      </w:pPr>
      <w:r>
        <w:t>реализации программы воспитательной работы в лагере в целом;</w:t>
      </w:r>
    </w:p>
    <w:p w14:paraId="6A563788" w14:textId="77777777" w:rsidR="00C00847" w:rsidRDefault="00C00847">
      <w:pPr>
        <w:pStyle w:val="ConsPlusNormal"/>
        <w:spacing w:before="280"/>
        <w:ind w:firstLine="540"/>
        <w:jc w:val="both"/>
      </w:pPr>
      <w:r>
        <w:t>работы конкретных структурных звеньев лагеря (отрядов, органов самоуправления, кружков и секций);</w:t>
      </w:r>
    </w:p>
    <w:p w14:paraId="089D5C16" w14:textId="77777777" w:rsidR="00C00847" w:rsidRDefault="00C00847">
      <w:pPr>
        <w:pStyle w:val="ConsPlusNormal"/>
        <w:spacing w:before="280"/>
        <w:ind w:firstLine="540"/>
        <w:jc w:val="both"/>
      </w:pPr>
      <w:r>
        <w:t>деятельности педагогического коллектива;</w:t>
      </w:r>
    </w:p>
    <w:p w14:paraId="17E27F40" w14:textId="77777777" w:rsidR="00C00847" w:rsidRDefault="00C00847">
      <w:pPr>
        <w:pStyle w:val="ConsPlusNormal"/>
        <w:spacing w:before="280"/>
        <w:ind w:firstLine="540"/>
        <w:jc w:val="both"/>
      </w:pPr>
      <w:r>
        <w:t>работы с родителями;</w:t>
      </w:r>
    </w:p>
    <w:p w14:paraId="67388A1F" w14:textId="77777777" w:rsidR="00C00847" w:rsidRDefault="00C00847">
      <w:pPr>
        <w:pStyle w:val="ConsPlusNormal"/>
        <w:spacing w:before="280"/>
        <w:ind w:firstLine="540"/>
        <w:jc w:val="both"/>
      </w:pPr>
      <w:r>
        <w:t>работы с партнерами.</w:t>
      </w:r>
    </w:p>
    <w:p w14:paraId="7F17B939" w14:textId="77777777" w:rsidR="00C00847" w:rsidRDefault="00C00847">
      <w:pPr>
        <w:pStyle w:val="ConsPlusNormal"/>
        <w:spacing w:before="280"/>
        <w:ind w:firstLine="540"/>
        <w:jc w:val="both"/>
      </w:pPr>
      <w: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w:t>
      </w:r>
      <w:r>
        <w:lastRenderedPageBreak/>
        <w:t>возраста и индивидуальных особенностей детей.</w:t>
      </w:r>
    </w:p>
    <w:p w14:paraId="4C29CA79" w14:textId="77777777" w:rsidR="00C00847" w:rsidRDefault="00C00847">
      <w:pPr>
        <w:pStyle w:val="ConsPlusNormal"/>
        <w:spacing w:before="280"/>
        <w:ind w:firstLine="540"/>
        <w:jc w:val="both"/>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вожатско</w:t>
      </w:r>
      <w:proofErr w:type="spellEnd"/>
      <w:r>
        <w:t>-педагогическому коллективу.</w:t>
      </w:r>
    </w:p>
    <w:p w14:paraId="7A496D14" w14:textId="77777777" w:rsidR="00C00847" w:rsidRDefault="00C00847">
      <w:pPr>
        <w:pStyle w:val="ConsPlusNormal"/>
        <w:spacing w:before="280"/>
        <w:ind w:firstLine="540"/>
        <w:jc w:val="both"/>
      </w:pPr>
      <w: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14:paraId="6DEA9265" w14:textId="77777777" w:rsidR="00C00847" w:rsidRDefault="00C00847">
      <w:pPr>
        <w:pStyle w:val="ConsPlusNormal"/>
        <w:jc w:val="both"/>
      </w:pPr>
    </w:p>
    <w:p w14:paraId="5AFF2FE4" w14:textId="77777777" w:rsidR="00C00847" w:rsidRDefault="00C00847">
      <w:pPr>
        <w:pStyle w:val="ConsPlusTitle"/>
        <w:ind w:firstLine="540"/>
        <w:jc w:val="both"/>
        <w:outlineLvl w:val="2"/>
      </w:pPr>
      <w:r>
        <w:t>24. Инвариантные общие содержательные модули</w:t>
      </w:r>
    </w:p>
    <w:p w14:paraId="0ADD19C5" w14:textId="77777777" w:rsidR="00C00847" w:rsidRDefault="00C00847">
      <w:pPr>
        <w:pStyle w:val="ConsPlusNormal"/>
        <w:spacing w:before="280"/>
        <w:ind w:firstLine="540"/>
        <w:jc w:val="both"/>
      </w:pPr>
      <w:r>
        <w:t>24.1. МОДУЛЬ "Спортивно-оздоровительная работа"</w:t>
      </w:r>
    </w:p>
    <w:p w14:paraId="5F32492C" w14:textId="77777777" w:rsidR="00C00847" w:rsidRDefault="00C00847">
      <w:pPr>
        <w:pStyle w:val="ConsPlusNormal"/>
        <w:spacing w:before="280"/>
        <w:ind w:firstLine="540"/>
        <w:jc w:val="both"/>
      </w:pPr>
      <w:r>
        <w:t>Спортивно-оздоровительная работа в организации отдыха детей и их оздоровления включает в себя:</w:t>
      </w:r>
    </w:p>
    <w:p w14:paraId="272DF613" w14:textId="77777777" w:rsidR="00C00847" w:rsidRDefault="00C00847">
      <w:pPr>
        <w:pStyle w:val="ConsPlusNormal"/>
        <w:spacing w:before="280"/>
        <w:ind w:firstLine="540"/>
        <w:jc w:val="both"/>
      </w:pPr>
      <w:r>
        <w:t>организацию оптимального режима дня;</w:t>
      </w:r>
    </w:p>
    <w:p w14:paraId="29460F9F" w14:textId="77777777" w:rsidR="00C00847" w:rsidRDefault="00C00847">
      <w:pPr>
        <w:pStyle w:val="ConsPlusNormal"/>
        <w:spacing w:before="280"/>
        <w:ind w:firstLine="540"/>
        <w:jc w:val="both"/>
      </w:pPr>
      <w:r>
        <w:t>расчет двигательной активности;</w:t>
      </w:r>
    </w:p>
    <w:p w14:paraId="7FD1FCA2" w14:textId="77777777" w:rsidR="00C00847" w:rsidRDefault="00C00847">
      <w:pPr>
        <w:pStyle w:val="ConsPlusNormal"/>
        <w:spacing w:before="280"/>
        <w:ind w:firstLine="540"/>
        <w:jc w:val="both"/>
      </w:pPr>
      <w:r>
        <w:t>обеспечение рационального питания;</w:t>
      </w:r>
    </w:p>
    <w:p w14:paraId="35D5C3B2" w14:textId="77777777" w:rsidR="00C00847" w:rsidRDefault="00C00847">
      <w:pPr>
        <w:pStyle w:val="ConsPlusNormal"/>
        <w:spacing w:before="280"/>
        <w:ind w:firstLine="540"/>
        <w:jc w:val="both"/>
      </w:pPr>
      <w:r>
        <w:t>физическое воспитание.</w:t>
      </w:r>
    </w:p>
    <w:p w14:paraId="64C14C6B" w14:textId="77777777" w:rsidR="00C00847" w:rsidRDefault="00C00847">
      <w:pPr>
        <w:pStyle w:val="ConsPlusNormal"/>
        <w:spacing w:before="280"/>
        <w:ind w:firstLine="540"/>
        <w:jc w:val="both"/>
      </w:pPr>
      <w:r>
        <w:t>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w:t>
      </w:r>
    </w:p>
    <w:p w14:paraId="669D8D05" w14:textId="77777777" w:rsidR="00C00847" w:rsidRDefault="00C00847">
      <w:pPr>
        <w:pStyle w:val="ConsPlusNormal"/>
        <w:spacing w:before="280"/>
        <w:ind w:firstLine="540"/>
        <w:jc w:val="both"/>
      </w:pPr>
      <w: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14:paraId="4537E516" w14:textId="77777777" w:rsidR="00C00847" w:rsidRDefault="00C00847">
      <w:pPr>
        <w:pStyle w:val="ConsPlusNormal"/>
        <w:spacing w:before="280"/>
        <w:ind w:firstLine="540"/>
        <w:jc w:val="both"/>
      </w:pPr>
      <w:r>
        <w:t>Физическое воспитание представляет собой:</w:t>
      </w:r>
    </w:p>
    <w:p w14:paraId="0C5C68E4" w14:textId="77777777" w:rsidR="00C00847" w:rsidRDefault="00C00847">
      <w:pPr>
        <w:pStyle w:val="ConsPlusNormal"/>
        <w:spacing w:before="280"/>
        <w:ind w:firstLine="540"/>
        <w:jc w:val="both"/>
      </w:pPr>
      <w:r>
        <w:t>физкультурно-оздоровительные занятия, которые проводятся с детьми по графику, максимально на открытых площадках;</w:t>
      </w:r>
    </w:p>
    <w:p w14:paraId="5030BBE2" w14:textId="77777777" w:rsidR="00C00847" w:rsidRDefault="00C00847">
      <w:pPr>
        <w:pStyle w:val="ConsPlusNormal"/>
        <w:spacing w:before="280"/>
        <w:ind w:firstLine="540"/>
        <w:jc w:val="both"/>
      </w:pPr>
      <w:r>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14:paraId="78A4AAC2" w14:textId="77777777" w:rsidR="00C00847" w:rsidRDefault="00C00847">
      <w:pPr>
        <w:pStyle w:val="ConsPlusNormal"/>
        <w:spacing w:before="280"/>
        <w:ind w:firstLine="540"/>
        <w:jc w:val="both"/>
      </w:pPr>
      <w:r>
        <w:t xml:space="preserve">различные виды гимнастик, утренняя вариативная зарядка (спортивная, </w:t>
      </w:r>
      <w:r>
        <w:lastRenderedPageBreak/>
        <w:t>танцевальная, дыхательная, беговая, игровая);</w:t>
      </w:r>
    </w:p>
    <w:p w14:paraId="6037D6A0" w14:textId="77777777" w:rsidR="00C00847" w:rsidRDefault="00C00847">
      <w:pPr>
        <w:pStyle w:val="ConsPlusNormal"/>
        <w:spacing w:before="280"/>
        <w:ind w:firstLine="540"/>
        <w:jc w:val="both"/>
      </w:pPr>
      <w:r>
        <w:t>динамические паузы в организации образовательной деятельности и режимных моментов;</w:t>
      </w:r>
    </w:p>
    <w:p w14:paraId="5931A598" w14:textId="77777777" w:rsidR="00C00847" w:rsidRDefault="00C00847">
      <w:pPr>
        <w:pStyle w:val="ConsPlusNormal"/>
        <w:spacing w:before="280"/>
        <w:ind w:firstLine="540"/>
        <w:jc w:val="both"/>
      </w:pPr>
      <w:r>
        <w:t>спортивно-массовые мероприятия, предполагающие спартакиады, спортивные соревнования, праздники, викторины, конкурсы.</w:t>
      </w:r>
    </w:p>
    <w:p w14:paraId="60AAA084" w14:textId="77777777" w:rsidR="00C00847" w:rsidRDefault="00C00847">
      <w:pPr>
        <w:pStyle w:val="ConsPlusNormal"/>
        <w:spacing w:before="280"/>
        <w:ind w:firstLine="540"/>
        <w:jc w:val="both"/>
      </w:pPr>
      <w:r>
        <w:t>При любой возможности физкультурные занятия проводятся на свежем воздухе.</w:t>
      </w:r>
    </w:p>
    <w:p w14:paraId="0CDCE22A" w14:textId="77777777" w:rsidR="00C00847" w:rsidRDefault="00C00847">
      <w:pPr>
        <w:pStyle w:val="ConsPlusNormal"/>
        <w:spacing w:before="280"/>
        <w:ind w:firstLine="540"/>
        <w:jc w:val="both"/>
      </w:pPr>
      <w:r>
        <w:t>Оздоровительная деятельность предполагает организацию лечебно-профилактической работы, которая включает в себя следующие направления:</w:t>
      </w:r>
    </w:p>
    <w:p w14:paraId="10DD228D" w14:textId="77777777" w:rsidR="00C00847" w:rsidRDefault="00C00847">
      <w:pPr>
        <w:pStyle w:val="ConsPlusNormal"/>
        <w:spacing w:before="280"/>
        <w:ind w:firstLine="540"/>
        <w:jc w:val="both"/>
      </w:pPr>
      <w:r>
        <w:t>мониторинг здоровья детей;</w:t>
      </w:r>
    </w:p>
    <w:p w14:paraId="0E834508" w14:textId="77777777" w:rsidR="00C00847" w:rsidRDefault="00C00847">
      <w:pPr>
        <w:pStyle w:val="ConsPlusNormal"/>
        <w:spacing w:before="280"/>
        <w:ind w:firstLine="540"/>
        <w:jc w:val="both"/>
      </w:pPr>
      <w:r>
        <w:t>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w:t>
      </w:r>
    </w:p>
    <w:p w14:paraId="5CFBF429" w14:textId="77777777" w:rsidR="00C00847" w:rsidRDefault="00C00847">
      <w:pPr>
        <w:pStyle w:val="ConsPlusNormal"/>
        <w:spacing w:before="280"/>
        <w:ind w:firstLine="540"/>
        <w:jc w:val="both"/>
      </w:pPr>
      <w:r>
        <w:t>организация медицинских консультаций профильными специалистами по показаниям;</w:t>
      </w:r>
    </w:p>
    <w:p w14:paraId="48D2A1D6" w14:textId="77777777" w:rsidR="00C00847" w:rsidRDefault="00C00847">
      <w:pPr>
        <w:pStyle w:val="ConsPlusNormal"/>
        <w:spacing w:before="280"/>
        <w:ind w:firstLine="540"/>
        <w:jc w:val="both"/>
      </w:pPr>
      <w: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14:paraId="53975985" w14:textId="77777777" w:rsidR="00C00847" w:rsidRDefault="00C00847">
      <w:pPr>
        <w:pStyle w:val="ConsPlusNormal"/>
        <w:spacing w:before="280"/>
        <w:ind w:firstLine="540"/>
        <w:jc w:val="both"/>
      </w:pPr>
      <w:r>
        <w:t>оздоровительные процедуры;</w:t>
      </w:r>
    </w:p>
    <w:p w14:paraId="705227CB" w14:textId="77777777" w:rsidR="00C00847" w:rsidRDefault="00C00847">
      <w:pPr>
        <w:pStyle w:val="ConsPlusNormal"/>
        <w:spacing w:before="280"/>
        <w:ind w:firstLine="540"/>
        <w:jc w:val="both"/>
      </w:pPr>
      <w: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 просмотр мультипликационного сериала "Смешарики: Азбука здоровья" о здоровом образе жизни;</w:t>
      </w:r>
    </w:p>
    <w:p w14:paraId="1ACD86D7" w14:textId="77777777" w:rsidR="00C00847" w:rsidRDefault="00C00847">
      <w:pPr>
        <w:pStyle w:val="ConsPlusNormal"/>
        <w:spacing w:before="280"/>
        <w:ind w:firstLine="540"/>
        <w:jc w:val="both"/>
      </w:pPr>
      <w:r>
        <w:t xml:space="preserve">другие направления: </w:t>
      </w:r>
      <w:proofErr w:type="spellStart"/>
      <w:r>
        <w:t>фитопрофилактика</w:t>
      </w:r>
      <w:proofErr w:type="spellEnd"/>
      <w:r>
        <w:t>, витаминизация, кислородный коктейль, полоскание полости рта и горла минеральной водой, иная профилактическая работа, контроль питания, условий проживания, питьевого режима.</w:t>
      </w:r>
    </w:p>
    <w:p w14:paraId="59BAB5C1" w14:textId="77777777" w:rsidR="00C00847" w:rsidRDefault="00C00847">
      <w:pPr>
        <w:pStyle w:val="ConsPlusNormal"/>
        <w:spacing w:before="280"/>
        <w:ind w:firstLine="540"/>
        <w:jc w:val="both"/>
      </w:pPr>
      <w:r>
        <w:t>Физкультурно-оздоровительная работа строится во взаимодействии с медицинской службой, с учетом возраста детей и показателей здоровья.</w:t>
      </w:r>
    </w:p>
    <w:p w14:paraId="6ADB8A2C" w14:textId="77777777" w:rsidR="00C00847" w:rsidRDefault="00C00847">
      <w:pPr>
        <w:pStyle w:val="ConsPlusNormal"/>
        <w:spacing w:before="280"/>
        <w:ind w:firstLine="540"/>
        <w:jc w:val="both"/>
      </w:pPr>
      <w:r>
        <w:t>24.2. МОДУЛЬ "Психолого-педагогическое сопровождение"</w:t>
      </w:r>
    </w:p>
    <w:p w14:paraId="0350AAC1" w14:textId="77777777" w:rsidR="00C00847" w:rsidRDefault="00C00847">
      <w:pPr>
        <w:pStyle w:val="ConsPlusNormal"/>
        <w:spacing w:before="280"/>
        <w:ind w:firstLine="540"/>
        <w:jc w:val="both"/>
      </w:pPr>
      <w:r>
        <w:lastRenderedPageBreak/>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14:paraId="48B36FD3" w14:textId="77777777" w:rsidR="00C00847" w:rsidRDefault="00C00847">
      <w:pPr>
        <w:pStyle w:val="ConsPlusNormal"/>
        <w:spacing w:before="280"/>
        <w:ind w:firstLine="540"/>
        <w:jc w:val="both"/>
      </w:pPr>
      <w:r>
        <w:t>принцип индивидуального подхода к ребенку любого возраста на основе безоговорочного признания его уникальности и ценности;</w:t>
      </w:r>
    </w:p>
    <w:p w14:paraId="26D5D6F6" w14:textId="77777777" w:rsidR="00C00847" w:rsidRDefault="00C00847">
      <w:pPr>
        <w:pStyle w:val="ConsPlusNormal"/>
        <w:spacing w:before="280"/>
        <w:ind w:firstLine="540"/>
        <w:jc w:val="both"/>
      </w:pPr>
      <w: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14:paraId="74A455A9" w14:textId="77777777" w:rsidR="00C00847" w:rsidRDefault="00C00847">
      <w:pPr>
        <w:pStyle w:val="ConsPlusNormal"/>
        <w:spacing w:before="280"/>
        <w:ind w:firstLine="540"/>
        <w:jc w:val="both"/>
      </w:pPr>
      <w:r>
        <w:t>принцип компетентности (психолог несет ответственность за выбор методов);</w:t>
      </w:r>
    </w:p>
    <w:p w14:paraId="5F771A5F" w14:textId="77777777" w:rsidR="00C00847" w:rsidRDefault="00C00847">
      <w:pPr>
        <w:pStyle w:val="ConsPlusNormal"/>
        <w:spacing w:before="280"/>
        <w:ind w:firstLine="540"/>
        <w:jc w:val="both"/>
      </w:pPr>
      <w: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14:paraId="773B9097" w14:textId="77777777" w:rsidR="00C00847" w:rsidRDefault="00C00847">
      <w:pPr>
        <w:pStyle w:val="ConsPlusNormal"/>
        <w:spacing w:before="280"/>
        <w:ind w:firstLine="540"/>
        <w:jc w:val="both"/>
      </w:pPr>
      <w: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14:paraId="4326E824" w14:textId="77777777" w:rsidR="00C00847" w:rsidRDefault="00C00847">
      <w:pPr>
        <w:pStyle w:val="ConsPlusNormal"/>
        <w:spacing w:before="280"/>
        <w:ind w:firstLine="540"/>
        <w:jc w:val="both"/>
      </w:pPr>
      <w: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14:paraId="46A48D83" w14:textId="77777777" w:rsidR="00C00847" w:rsidRDefault="00C00847">
      <w:pPr>
        <w:pStyle w:val="ConsPlusNormal"/>
        <w:spacing w:before="280"/>
        <w:ind w:firstLine="540"/>
        <w:jc w:val="both"/>
      </w:pPr>
      <w: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14:paraId="31D5ABAA" w14:textId="77777777" w:rsidR="00C00847" w:rsidRDefault="00C00847">
      <w:pPr>
        <w:pStyle w:val="ConsPlusNormal"/>
        <w:spacing w:before="280"/>
        <w:ind w:firstLine="540"/>
        <w:jc w:val="both"/>
      </w:pPr>
      <w:r>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w:t>
      </w:r>
      <w:hyperlink r:id="rId12">
        <w:r>
          <w:rPr>
            <w:color w:val="0000FF"/>
          </w:rPr>
          <w:t>Конституцией</w:t>
        </w:r>
      </w:hyperlink>
      <w:r>
        <w:t xml:space="preserve"> Российской Федерации.</w:t>
      </w:r>
    </w:p>
    <w:p w14:paraId="6D2760C3" w14:textId="77777777" w:rsidR="00C00847" w:rsidRDefault="00C00847">
      <w:pPr>
        <w:pStyle w:val="ConsPlusNormal"/>
        <w:spacing w:before="280"/>
        <w:ind w:firstLine="540"/>
        <w:jc w:val="both"/>
      </w:pPr>
      <w:r>
        <w:t>Данные принципы согласуются с профессиональными стандартами, принятыми в работе психологов в международном сообществе.</w:t>
      </w:r>
    </w:p>
    <w:p w14:paraId="1AB80809" w14:textId="77777777" w:rsidR="00C00847" w:rsidRDefault="00C00847">
      <w:pPr>
        <w:pStyle w:val="ConsPlusNormal"/>
        <w:spacing w:before="280"/>
        <w:ind w:firstLine="540"/>
        <w:jc w:val="both"/>
      </w:pPr>
      <w: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14:paraId="21190A07" w14:textId="77777777" w:rsidR="00C00847" w:rsidRDefault="00C00847">
      <w:pPr>
        <w:pStyle w:val="ConsPlusNormal"/>
        <w:spacing w:before="280"/>
        <w:ind w:firstLine="540"/>
        <w:jc w:val="both"/>
      </w:pPr>
      <w:r>
        <w:t>Формы сопровождения: консультирование; диагностика; коррекционно-</w:t>
      </w:r>
      <w:r>
        <w:lastRenderedPageBreak/>
        <w:t>развивающая работа; профилактика; просвещение; экспертиза.</w:t>
      </w:r>
    </w:p>
    <w:p w14:paraId="58A27054" w14:textId="77777777" w:rsidR="00C00847" w:rsidRDefault="00C00847">
      <w:pPr>
        <w:pStyle w:val="ConsPlusNormal"/>
        <w:spacing w:before="280"/>
        <w:ind w:firstLine="540"/>
        <w:jc w:val="both"/>
      </w:pPr>
      <w:r>
        <w:t>24.3. МОДУЛЬ "Детское самоуправление"</w:t>
      </w:r>
    </w:p>
    <w:p w14:paraId="6ABC32C9" w14:textId="77777777" w:rsidR="00C00847" w:rsidRDefault="00C00847">
      <w:pPr>
        <w:pStyle w:val="ConsPlusNormal"/>
        <w:spacing w:before="280"/>
        <w:ind w:firstLine="540"/>
        <w:jc w:val="both"/>
      </w:pPr>
      <w:r>
        <w:t>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w:t>
      </w:r>
    </w:p>
    <w:p w14:paraId="50F534EA" w14:textId="77777777" w:rsidR="00C00847" w:rsidRDefault="00C00847">
      <w:pPr>
        <w:pStyle w:val="ConsPlusNormal"/>
        <w:spacing w:before="280"/>
        <w:ind w:firstLine="540"/>
        <w:jc w:val="both"/>
      </w:pPr>
      <w:r>
        <w:t>24.3.1.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w:t>
      </w:r>
    </w:p>
    <w:p w14:paraId="69FBE46D" w14:textId="77777777" w:rsidR="00C00847" w:rsidRDefault="00C00847">
      <w:pPr>
        <w:pStyle w:val="ConsPlusNormal"/>
        <w:spacing w:before="280"/>
        <w:ind w:firstLine="540"/>
        <w:jc w:val="both"/>
      </w:pPr>
      <w: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7F770741" w14:textId="77777777" w:rsidR="00C00847" w:rsidRDefault="00C00847">
      <w:pPr>
        <w:pStyle w:val="ConsPlusNormal"/>
        <w:spacing w:before="280"/>
        <w:ind w:firstLine="540"/>
        <w:jc w:val="both"/>
      </w:pPr>
      <w:r>
        <w:t>24.3.2. 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14:paraId="145E4AC4" w14:textId="77777777" w:rsidR="00C00847" w:rsidRDefault="00C00847">
      <w:pPr>
        <w:pStyle w:val="ConsPlusNormal"/>
        <w:spacing w:before="280"/>
        <w:ind w:firstLine="540"/>
        <w:jc w:val="both"/>
      </w:pPr>
      <w:r>
        <w:t xml:space="preserve">Участие в самоуправлении на различных уровнях (отрядном и </w:t>
      </w:r>
      <w:proofErr w:type="spellStart"/>
      <w:r>
        <w:t>общелагерном</w:t>
      </w:r>
      <w:proofErr w:type="spellEnd"/>
      <w:r>
        <w:t>) помогает ребенку проявить и развивать свою социальную активность и быть социально успешным.</w:t>
      </w:r>
    </w:p>
    <w:p w14:paraId="00670850" w14:textId="77777777" w:rsidR="00C00847" w:rsidRDefault="00C00847">
      <w:pPr>
        <w:pStyle w:val="ConsPlusNormal"/>
        <w:spacing w:before="280"/>
        <w:ind w:firstLine="540"/>
        <w:jc w:val="both"/>
      </w:pPr>
      <w: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14:paraId="0BB6A701" w14:textId="77777777" w:rsidR="00C00847" w:rsidRDefault="00C00847">
      <w:pPr>
        <w:pStyle w:val="ConsPlusNormal"/>
        <w:spacing w:before="280"/>
        <w:ind w:firstLine="540"/>
        <w:jc w:val="both"/>
      </w:pPr>
      <w:r>
        <w:t>Система проявлений активной жизненной позиции и поощрения социальной успешности детей строится на принципах:</w:t>
      </w:r>
    </w:p>
    <w:p w14:paraId="79317ED8" w14:textId="77777777" w:rsidR="00C00847" w:rsidRDefault="00C00847">
      <w:pPr>
        <w:pStyle w:val="ConsPlusNormal"/>
        <w:spacing w:before="280"/>
        <w:ind w:firstLine="540"/>
        <w:jc w:val="both"/>
      </w:pPr>
      <w: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7ADC167F" w14:textId="77777777" w:rsidR="00C00847" w:rsidRDefault="00C00847">
      <w:pPr>
        <w:pStyle w:val="ConsPlusNormal"/>
        <w:spacing w:before="280"/>
        <w:ind w:firstLine="540"/>
        <w:jc w:val="both"/>
      </w:pPr>
      <w:r>
        <w:lastRenderedPageBreak/>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685808BC" w14:textId="77777777" w:rsidR="00C00847" w:rsidRDefault="00C00847">
      <w:pPr>
        <w:pStyle w:val="ConsPlusNormal"/>
        <w:spacing w:before="28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14540538" w14:textId="77777777" w:rsidR="00C00847" w:rsidRDefault="00C00847">
      <w:pPr>
        <w:pStyle w:val="ConsPlusNormal"/>
        <w:spacing w:before="280"/>
        <w:ind w:firstLine="540"/>
        <w:jc w:val="both"/>
      </w:pPr>
      <w:r>
        <w:t>регулирования частоты награждений (недопущение избыточности в поощрениях, чрезмерно больших групп поощряемых и другое);</w:t>
      </w:r>
    </w:p>
    <w:p w14:paraId="7658DE8D" w14:textId="77777777" w:rsidR="00C00847" w:rsidRDefault="00C00847">
      <w:pPr>
        <w:pStyle w:val="ConsPlusNormal"/>
        <w:spacing w:before="28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14:paraId="4A5EC3AE" w14:textId="77777777" w:rsidR="00C00847" w:rsidRDefault="00C00847">
      <w:pPr>
        <w:pStyle w:val="ConsPlusNormal"/>
        <w:spacing w:before="28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14:paraId="3085B8D0" w14:textId="77777777" w:rsidR="00C00847" w:rsidRDefault="00C00847">
      <w:pPr>
        <w:pStyle w:val="ConsPlusNormal"/>
        <w:spacing w:before="280"/>
        <w:ind w:firstLine="540"/>
        <w:jc w:val="both"/>
      </w:pPr>
      <w:r>
        <w:t>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w:t>
      </w:r>
    </w:p>
    <w:p w14:paraId="150FCBCC" w14:textId="77777777" w:rsidR="00C00847" w:rsidRDefault="00C00847">
      <w:pPr>
        <w:pStyle w:val="ConsPlusNormal"/>
        <w:spacing w:before="280"/>
        <w:ind w:firstLine="540"/>
        <w:jc w:val="both"/>
      </w:pPr>
      <w:r>
        <w:t>В программе необходимо предусмотреть, как отмечать индивидуальные заслуги ребенка и коллективные достижения отрядов.</w:t>
      </w:r>
    </w:p>
    <w:p w14:paraId="1A0A087C" w14:textId="77777777" w:rsidR="00C00847" w:rsidRDefault="00C00847">
      <w:pPr>
        <w:pStyle w:val="ConsPlusNormal"/>
        <w:spacing w:before="280"/>
        <w:ind w:firstLine="540"/>
        <w:jc w:val="both"/>
      </w:pPr>
      <w:r>
        <w:t>Поощрения социальной успешности и проявлений активной жизненной позиции детей происходит на:</w:t>
      </w:r>
    </w:p>
    <w:p w14:paraId="0DF43971" w14:textId="77777777" w:rsidR="00C00847" w:rsidRDefault="00C00847">
      <w:pPr>
        <w:pStyle w:val="ConsPlusNormal"/>
        <w:spacing w:before="280"/>
        <w:ind w:firstLine="540"/>
        <w:jc w:val="both"/>
      </w:pPr>
      <w: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14:paraId="6D4C66F6" w14:textId="77777777" w:rsidR="00C00847" w:rsidRDefault="00C00847">
      <w:pPr>
        <w:pStyle w:val="ConsPlusNormal"/>
        <w:spacing w:before="280"/>
        <w:ind w:firstLine="540"/>
        <w:jc w:val="both"/>
      </w:pPr>
      <w: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14:paraId="2716CD13" w14:textId="77777777" w:rsidR="00C00847" w:rsidRDefault="00C00847">
      <w:pPr>
        <w:pStyle w:val="ConsPlusNormal"/>
        <w:spacing w:before="280"/>
        <w:ind w:firstLine="540"/>
        <w:jc w:val="both"/>
      </w:pPr>
      <w:r>
        <w:lastRenderedPageBreak/>
        <w:t>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w:t>
      </w:r>
    </w:p>
    <w:p w14:paraId="30C62659" w14:textId="77777777" w:rsidR="00C00847" w:rsidRDefault="00C00847">
      <w:pPr>
        <w:pStyle w:val="ConsPlusNormal"/>
        <w:spacing w:before="280"/>
        <w:ind w:firstLine="540"/>
        <w:jc w:val="both"/>
      </w:pPr>
      <w:r>
        <w:t>Формы поощрения проявлений активной жизненной позиции детей и социальной успешности могут быть изменены, а их состав расширен.</w:t>
      </w:r>
    </w:p>
    <w:p w14:paraId="3CB9F302" w14:textId="77777777" w:rsidR="00C00847" w:rsidRDefault="00C00847">
      <w:pPr>
        <w:pStyle w:val="ConsPlusNormal"/>
        <w:spacing w:before="280"/>
        <w:ind w:firstLine="540"/>
        <w:jc w:val="both"/>
      </w:pPr>
      <w:r>
        <w:t>24.4. МОДУЛЬ "Инклюзивное пространство"</w:t>
      </w:r>
    </w:p>
    <w:p w14:paraId="44AC62ED" w14:textId="77777777" w:rsidR="00C00847" w:rsidRDefault="00C00847">
      <w:pPr>
        <w:pStyle w:val="ConsPlusNormal"/>
        <w:spacing w:before="280"/>
        <w:ind w:firstLine="540"/>
        <w:jc w:val="both"/>
      </w:pPr>
      <w:r>
        <w:t xml:space="preserve">Инклюзивное пространство </w:t>
      </w:r>
      <w:proofErr w:type="gramStart"/>
      <w:r>
        <w:t>- это</w:t>
      </w:r>
      <w:proofErr w:type="gramEnd"/>
      <w:r>
        <w:t xml:space="preserve">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 Описание данного модуля наполняется конкретными материалами с учетом наличия детей с особыми образовательными потребностями.</w:t>
      </w:r>
    </w:p>
    <w:p w14:paraId="245BF7B7" w14:textId="77777777" w:rsidR="00C00847" w:rsidRDefault="00C00847">
      <w:pPr>
        <w:pStyle w:val="ConsPlusNormal"/>
        <w:spacing w:before="280"/>
        <w:ind w:firstLine="540"/>
        <w:jc w:val="both"/>
      </w:pPr>
      <w: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14:paraId="773AE43F" w14:textId="77777777" w:rsidR="00C00847" w:rsidRDefault="00C00847">
      <w:pPr>
        <w:pStyle w:val="ConsPlusNormal"/>
        <w:spacing w:before="280"/>
        <w:ind w:firstLine="540"/>
        <w:jc w:val="both"/>
      </w:pPr>
      <w:r>
        <w:t>Специальными задачами воспитания детей с особыми образовательными потребностями являются:</w:t>
      </w:r>
    </w:p>
    <w:p w14:paraId="29532AA4" w14:textId="77777777" w:rsidR="00C00847" w:rsidRDefault="00C00847">
      <w:pPr>
        <w:pStyle w:val="ConsPlusNormal"/>
        <w:spacing w:before="280"/>
        <w:ind w:firstLine="540"/>
        <w:jc w:val="both"/>
      </w:pPr>
      <w: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14:paraId="7697A2D4" w14:textId="77777777" w:rsidR="00C00847" w:rsidRDefault="00C00847">
      <w:pPr>
        <w:pStyle w:val="ConsPlusNormal"/>
        <w:spacing w:before="280"/>
        <w:ind w:firstLine="540"/>
        <w:jc w:val="both"/>
      </w:pPr>
      <w:r>
        <w:t>формирование доброжелательного отношения к детям и их семьям со стороны всех участников воспитательного процесса;</w:t>
      </w:r>
    </w:p>
    <w:p w14:paraId="324E8345" w14:textId="77777777" w:rsidR="00C00847" w:rsidRDefault="00C00847">
      <w:pPr>
        <w:pStyle w:val="ConsPlusNormal"/>
        <w:spacing w:before="280"/>
        <w:ind w:firstLine="540"/>
        <w:jc w:val="both"/>
      </w:pPr>
      <w:r>
        <w:t>построение воспитательной работы с учетом индивидуальных особенностей и возможностей каждого ребенка.</w:t>
      </w:r>
    </w:p>
    <w:p w14:paraId="090EC968" w14:textId="77777777" w:rsidR="00C00847" w:rsidRDefault="00C00847">
      <w:pPr>
        <w:pStyle w:val="ConsPlusNormal"/>
        <w:spacing w:before="280"/>
        <w:ind w:firstLine="540"/>
        <w:jc w:val="both"/>
      </w:pPr>
      <w:r>
        <w:t>При организации воспитания детей с особыми образовательными потребностями необходимо ориентироваться на:</w:t>
      </w:r>
    </w:p>
    <w:p w14:paraId="17515E5F" w14:textId="77777777" w:rsidR="00C00847" w:rsidRDefault="00C00847">
      <w:pPr>
        <w:pStyle w:val="ConsPlusNormal"/>
        <w:spacing w:before="28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279E0FD8" w14:textId="77777777" w:rsidR="00C00847" w:rsidRDefault="00C00847">
      <w:pPr>
        <w:pStyle w:val="ConsPlusNormal"/>
        <w:spacing w:before="280"/>
        <w:ind w:firstLine="540"/>
        <w:jc w:val="both"/>
      </w:pPr>
      <w:r>
        <w:lastRenderedPageBreak/>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вожатых, воспитателей, педагогов-психологов, логопедов, дефектологов и других специалистов;</w:t>
      </w:r>
    </w:p>
    <w:p w14:paraId="75D2A72F" w14:textId="77777777" w:rsidR="00C00847" w:rsidRDefault="00C00847">
      <w:pPr>
        <w:pStyle w:val="ConsPlusNormal"/>
        <w:spacing w:before="280"/>
        <w:ind w:firstLine="540"/>
        <w:jc w:val="both"/>
      </w:pPr>
      <w:r>
        <w:t>личностно-ориентированный подход в организации всех видов деятельности детей с особыми образовательными потребностями.</w:t>
      </w:r>
    </w:p>
    <w:p w14:paraId="2D64AE7C" w14:textId="77777777" w:rsidR="00C00847" w:rsidRDefault="00C00847">
      <w:pPr>
        <w:pStyle w:val="ConsPlusNormal"/>
        <w:spacing w:before="280"/>
        <w:ind w:firstLine="540"/>
        <w:jc w:val="both"/>
      </w:pPr>
      <w:r>
        <w:t>24.5. МОДУЛЬ "Профориентация"</w:t>
      </w:r>
    </w:p>
    <w:p w14:paraId="0A86A0FE" w14:textId="77777777" w:rsidR="00C00847" w:rsidRDefault="00C00847">
      <w:pPr>
        <w:pStyle w:val="ConsPlusNormal"/>
        <w:spacing w:before="280"/>
        <w:ind w:firstLine="540"/>
        <w:jc w:val="both"/>
      </w:pPr>
      <w:r>
        <w:t xml:space="preserve">Профориентация </w:t>
      </w:r>
      <w:proofErr w:type="gramStart"/>
      <w:r>
        <w:t>- это</w:t>
      </w:r>
      <w:proofErr w:type="gramEnd"/>
      <w:r>
        <w:t xml:space="preserve">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t>профориентационно</w:t>
      </w:r>
      <w:proofErr w:type="spellEnd"/>
      <w:r>
        <w:t xml:space="preserve">-значимые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t>внепрофессиональную</w:t>
      </w:r>
      <w:proofErr w:type="spellEnd"/>
      <w:r>
        <w:t xml:space="preserve"> составляющие такой деятельности.</w:t>
      </w:r>
    </w:p>
    <w:p w14:paraId="69DAF0DC" w14:textId="77777777" w:rsidR="00C00847" w:rsidRDefault="00C00847">
      <w:pPr>
        <w:pStyle w:val="ConsPlusNormal"/>
        <w:spacing w:before="280"/>
        <w:ind w:firstLine="540"/>
        <w:jc w:val="both"/>
      </w:pPr>
      <w:r>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w:t>
      </w:r>
    </w:p>
    <w:p w14:paraId="0F5717CB" w14:textId="77777777" w:rsidR="00C00847" w:rsidRDefault="00C00847">
      <w:pPr>
        <w:pStyle w:val="ConsPlusNormal"/>
        <w:spacing w:before="280"/>
        <w:ind w:firstLine="540"/>
        <w:jc w:val="both"/>
      </w:pPr>
      <w: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1B38817E" w14:textId="77777777" w:rsidR="00C00847" w:rsidRDefault="00C00847">
      <w:pPr>
        <w:pStyle w:val="ConsPlusNormal"/>
        <w:spacing w:before="280"/>
        <w:ind w:firstLine="540"/>
        <w:jc w:val="both"/>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61CC81D5" w14:textId="77777777" w:rsidR="00C00847" w:rsidRDefault="00C00847">
      <w:pPr>
        <w:pStyle w:val="ConsPlusNormal"/>
        <w:spacing w:before="280"/>
        <w:ind w:firstLine="540"/>
        <w:jc w:val="both"/>
      </w:pPr>
      <w:r>
        <w:t>организация профориентационных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рынке труда;</w:t>
      </w:r>
    </w:p>
    <w:p w14:paraId="7D9DB805" w14:textId="77777777" w:rsidR="00C00847" w:rsidRDefault="00C00847">
      <w:pPr>
        <w:pStyle w:val="ConsPlusNormal"/>
        <w:spacing w:before="280"/>
        <w:ind w:firstLine="540"/>
        <w:jc w:val="both"/>
      </w:pPr>
      <w:r>
        <w:t xml:space="preserve">участие в работе всероссийских профориентационных проектов, созданных в сети интернет: просмотр лекций, решение учебно-тренировочных </w:t>
      </w:r>
      <w:r>
        <w:lastRenderedPageBreak/>
        <w:t>задач, участие в мастер-классах.</w:t>
      </w:r>
    </w:p>
    <w:p w14:paraId="26A98A62" w14:textId="77777777" w:rsidR="00C00847" w:rsidRDefault="00C00847">
      <w:pPr>
        <w:pStyle w:val="ConsPlusNormal"/>
        <w:spacing w:before="280"/>
        <w:ind w:firstLine="540"/>
        <w:jc w:val="both"/>
      </w:pPr>
      <w:r>
        <w:t>24.6. МОДУЛЬ "Социальная активность в Движении Первых"</w:t>
      </w:r>
    </w:p>
    <w:p w14:paraId="512EA11A" w14:textId="77777777" w:rsidR="00C00847" w:rsidRDefault="00C00847">
      <w:pPr>
        <w:pStyle w:val="ConsPlusNormal"/>
        <w:spacing w:before="280"/>
        <w:ind w:firstLine="540"/>
        <w:jc w:val="both"/>
      </w:pPr>
      <w: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14:paraId="04E73193" w14:textId="77777777" w:rsidR="00C00847" w:rsidRDefault="00C00847">
      <w:pPr>
        <w:pStyle w:val="ConsPlusNormal"/>
        <w:spacing w:before="280"/>
        <w:ind w:firstLine="540"/>
        <w:jc w:val="both"/>
      </w:pPr>
      <w: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346580B0" w14:textId="77777777" w:rsidR="00C00847" w:rsidRDefault="00C00847">
      <w:pPr>
        <w:pStyle w:val="ConsPlusNormal"/>
        <w:spacing w:before="280"/>
        <w:ind w:firstLine="540"/>
        <w:jc w:val="both"/>
      </w:pPr>
      <w: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3506A0D4" w14:textId="77777777" w:rsidR="00C00847" w:rsidRDefault="00C00847">
      <w:pPr>
        <w:pStyle w:val="ConsPlusNormal"/>
        <w:spacing w:before="280"/>
        <w:ind w:firstLine="540"/>
        <w:jc w:val="both"/>
      </w:pPr>
      <w: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14:paraId="5A54A407" w14:textId="77777777" w:rsidR="00C00847" w:rsidRDefault="00C00847">
      <w:pPr>
        <w:pStyle w:val="ConsPlusNormal"/>
        <w:spacing w:before="280"/>
        <w:ind w:firstLine="540"/>
        <w:jc w:val="both"/>
      </w:pPr>
      <w:r>
        <w:t xml:space="preserve">региональные смены для детей младшего школьного возраста - "Орлята России", для детей среднего школьного возраста - "Время Первых", для детей старшего школьного возраста - "Университетские смены". Не менее одной смены в каждом регионе. Отбор участников на региональные профильные смены осуществляется через сайт </w:t>
      </w:r>
      <w:proofErr w:type="spellStart"/>
      <w:r>
        <w:t>будьвдвижении.рф</w:t>
      </w:r>
      <w:proofErr w:type="spellEnd"/>
      <w:r>
        <w:t>. Каждый формат реализуется по единой, утвержденной программе Движения Первых.</w:t>
      </w:r>
    </w:p>
    <w:p w14:paraId="7C259787" w14:textId="77777777" w:rsidR="00C00847" w:rsidRDefault="00C00847">
      <w:pPr>
        <w:pStyle w:val="ConsPlusNormal"/>
        <w:spacing w:before="280"/>
        <w:ind w:firstLine="540"/>
        <w:jc w:val="both"/>
      </w:pPr>
      <w:r>
        <w:t>Воспитательный потенциал данного модуля реализуется в рамках следующих возможных мероприятий и форм воспитательной работы:</w:t>
      </w:r>
    </w:p>
    <w:p w14:paraId="493300F7" w14:textId="77777777" w:rsidR="00C00847" w:rsidRDefault="00C00847">
      <w:pPr>
        <w:pStyle w:val="ConsPlusNormal"/>
        <w:spacing w:before="280"/>
        <w:ind w:firstLine="540"/>
        <w:jc w:val="both"/>
      </w:pPr>
      <w: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14:paraId="44B8E55D" w14:textId="77777777" w:rsidR="00C00847" w:rsidRDefault="00C00847">
      <w:pPr>
        <w:pStyle w:val="ConsPlusNormal"/>
        <w:spacing w:before="280"/>
        <w:ind w:firstLine="540"/>
        <w:jc w:val="both"/>
      </w:pPr>
      <w:r>
        <w:t xml:space="preserve">участие в акциях по благоустройству территории, посадке деревьев, уборке природных зон, что помогает детям внести вклад в сохранение </w:t>
      </w:r>
      <w:r>
        <w:lastRenderedPageBreak/>
        <w:t>окружающей среды и экологическое благополучие;</w:t>
      </w:r>
    </w:p>
    <w:p w14:paraId="0443EE44" w14:textId="77777777" w:rsidR="00C00847" w:rsidRDefault="00C00847">
      <w:pPr>
        <w:pStyle w:val="ConsPlusNormal"/>
        <w:spacing w:before="280"/>
        <w:ind w:firstLine="540"/>
        <w:jc w:val="both"/>
      </w:pPr>
      <w: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14:paraId="3D185323" w14:textId="77777777" w:rsidR="00C00847" w:rsidRDefault="00C00847">
      <w:pPr>
        <w:pStyle w:val="ConsPlusNormal"/>
        <w:spacing w:before="280"/>
        <w:ind w:firstLine="540"/>
        <w:jc w:val="both"/>
      </w:pPr>
      <w: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14:paraId="693A348A" w14:textId="77777777" w:rsidR="00C00847" w:rsidRDefault="00C00847">
      <w:pPr>
        <w:pStyle w:val="ConsPlusNormal"/>
        <w:spacing w:before="280"/>
        <w:ind w:firstLine="540"/>
        <w:jc w:val="both"/>
      </w:pPr>
      <w: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14:paraId="78FE6F44" w14:textId="77777777" w:rsidR="00C00847" w:rsidRDefault="00C00847">
      <w:pPr>
        <w:pStyle w:val="ConsPlusNormal"/>
        <w:spacing w:before="280"/>
        <w:ind w:firstLine="540"/>
        <w:jc w:val="both"/>
      </w:pPr>
      <w: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14:paraId="53FF7B70" w14:textId="77777777" w:rsidR="00C00847" w:rsidRDefault="00C00847">
      <w:pPr>
        <w:pStyle w:val="ConsPlusNormal"/>
        <w:spacing w:before="280"/>
        <w:ind w:firstLine="540"/>
        <w:jc w:val="both"/>
      </w:pPr>
      <w: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14:paraId="0B2F5BB8" w14:textId="77777777" w:rsidR="00C00847" w:rsidRDefault="00C00847">
      <w:pPr>
        <w:pStyle w:val="ConsPlusNormal"/>
        <w:spacing w:before="280"/>
        <w:ind w:firstLine="540"/>
        <w:jc w:val="both"/>
      </w:pPr>
      <w: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14:paraId="32DE6821" w14:textId="77777777" w:rsidR="00C00847" w:rsidRDefault="00C00847">
      <w:pPr>
        <w:pStyle w:val="ConsPlusNormal"/>
        <w:spacing w:before="280"/>
        <w:ind w:firstLine="540"/>
        <w:jc w:val="both"/>
      </w:pPr>
      <w:r>
        <w:t>тематические вечера и кинопоказы о добровольчестве и социальной активности. Просмотр фильмов и обсуждения, посвященные волонтерской деятельности и ее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14:paraId="194D7C01" w14:textId="77777777" w:rsidR="00C00847" w:rsidRDefault="00C00847">
      <w:pPr>
        <w:pStyle w:val="ConsPlusNormal"/>
        <w:jc w:val="both"/>
      </w:pPr>
    </w:p>
    <w:p w14:paraId="4C9AE6D0" w14:textId="77777777" w:rsidR="00C00847" w:rsidRDefault="00C00847">
      <w:pPr>
        <w:pStyle w:val="ConsPlusTitle"/>
        <w:ind w:firstLine="540"/>
        <w:jc w:val="both"/>
        <w:outlineLvl w:val="2"/>
      </w:pPr>
      <w:r>
        <w:t>25. Вариативные содержательные модули</w:t>
      </w:r>
    </w:p>
    <w:p w14:paraId="6D959918" w14:textId="77777777" w:rsidR="00C00847" w:rsidRDefault="00C00847">
      <w:pPr>
        <w:pStyle w:val="ConsPlusNormal"/>
        <w:spacing w:before="280"/>
        <w:ind w:firstLine="540"/>
        <w:jc w:val="both"/>
      </w:pPr>
      <w:r>
        <w:t>25.1. МОДУЛЬ "Экскурсии и походы"</w:t>
      </w:r>
    </w:p>
    <w:p w14:paraId="1F1F1E43" w14:textId="77777777" w:rsidR="00C00847" w:rsidRDefault="00C00847">
      <w:pPr>
        <w:pStyle w:val="ConsPlusNormal"/>
        <w:spacing w:before="280"/>
        <w:ind w:firstLine="540"/>
        <w:jc w:val="both"/>
      </w:pPr>
      <w:r>
        <w:t xml:space="preserve">Экскурсия в детском лагере </w:t>
      </w:r>
      <w:proofErr w:type="gramStart"/>
      <w:r>
        <w:t>- это коллективное посещение</w:t>
      </w:r>
      <w:proofErr w:type="gramEnd"/>
      <w:r>
        <w:t xml:space="preserve"> достопримечательностей, музеев, памятных мест с культурно-просветительскими или иными целями за пределами организации отдыха детей и их оздоровления. Поход в детском лагере </w:t>
      </w:r>
      <w:proofErr w:type="gramStart"/>
      <w:r>
        <w:t>- это групповое путешествие с различными целями</w:t>
      </w:r>
      <w:proofErr w:type="gramEnd"/>
      <w:r>
        <w:t xml:space="preserve">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14:paraId="07D8C397" w14:textId="77777777" w:rsidR="00C00847" w:rsidRDefault="00C00847">
      <w:pPr>
        <w:pStyle w:val="ConsPlusNormal"/>
        <w:spacing w:before="280"/>
        <w:ind w:firstLine="540"/>
        <w:jc w:val="both"/>
      </w:pPr>
      <w:r>
        <w:lastRenderedPageBreak/>
        <w:t>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и др.</w:t>
      </w:r>
    </w:p>
    <w:p w14:paraId="21D423C4" w14:textId="77777777" w:rsidR="00C00847" w:rsidRDefault="00C00847">
      <w:pPr>
        <w:pStyle w:val="ConsPlusNormal"/>
        <w:spacing w:before="280"/>
        <w:ind w:firstLine="540"/>
        <w:jc w:val="both"/>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14:paraId="626CDA9C" w14:textId="77777777" w:rsidR="00C00847" w:rsidRDefault="00C00847">
      <w:pPr>
        <w:pStyle w:val="ConsPlusNormal"/>
        <w:spacing w:before="280"/>
        <w:ind w:firstLine="540"/>
        <w:jc w:val="both"/>
      </w:pPr>
      <w:r>
        <w:t>В зависимости от возраста детей выбирается тематика, форма, продолжительность, оценка результативности экскурсии и похода.</w:t>
      </w:r>
    </w:p>
    <w:p w14:paraId="050B8CA9" w14:textId="77777777" w:rsidR="00C00847" w:rsidRDefault="00C00847">
      <w:pPr>
        <w:pStyle w:val="ConsPlusNormal"/>
        <w:spacing w:before="280"/>
        <w:ind w:firstLine="540"/>
        <w:jc w:val="both"/>
      </w:pPr>
      <w: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14:paraId="271FD7C8" w14:textId="77777777" w:rsidR="00C00847" w:rsidRDefault="00C00847">
      <w:pPr>
        <w:pStyle w:val="ConsPlusNormal"/>
        <w:spacing w:before="280"/>
        <w:ind w:firstLine="540"/>
        <w:jc w:val="both"/>
      </w:pPr>
      <w:r>
        <w:t>25.2. МОДУЛЬ "Кружки и секции"</w:t>
      </w:r>
    </w:p>
    <w:p w14:paraId="0BA5E9D4" w14:textId="77777777" w:rsidR="00C00847" w:rsidRDefault="00C00847">
      <w:pPr>
        <w:pStyle w:val="ConsPlusNormal"/>
        <w:spacing w:before="280"/>
        <w:ind w:firstLine="540"/>
        <w:jc w:val="both"/>
      </w:pPr>
      <w: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14:paraId="77081924" w14:textId="77777777" w:rsidR="00C00847" w:rsidRDefault="00C00847">
      <w:pPr>
        <w:pStyle w:val="ConsPlusNormal"/>
        <w:spacing w:before="280"/>
        <w:ind w:firstLine="540"/>
        <w:jc w:val="both"/>
      </w:pPr>
      <w:r>
        <w:t>программы профильных (специализированных, тематических) смен;</w:t>
      </w:r>
    </w:p>
    <w:p w14:paraId="0CB983F3" w14:textId="77777777" w:rsidR="00C00847" w:rsidRDefault="00C00847">
      <w:pPr>
        <w:pStyle w:val="ConsPlusNormal"/>
        <w:spacing w:before="280"/>
        <w:ind w:firstLine="540"/>
        <w:jc w:val="both"/>
      </w:pPr>
      <w:r>
        <w:t>деятельность кружковых объединений, секций, клубов по интересам, студий, дополняющих программы смен в условиях детского лагеря.</w:t>
      </w:r>
    </w:p>
    <w:p w14:paraId="4407BD25" w14:textId="77777777" w:rsidR="00C00847" w:rsidRDefault="00C00847">
      <w:pPr>
        <w:pStyle w:val="ConsPlusNormal"/>
        <w:spacing w:before="280"/>
        <w:ind w:firstLine="540"/>
        <w:jc w:val="both"/>
      </w:pPr>
      <w: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14:paraId="77F0134C" w14:textId="77777777" w:rsidR="00C00847" w:rsidRDefault="00C00847">
      <w:pPr>
        <w:pStyle w:val="ConsPlusNormal"/>
        <w:spacing w:before="280"/>
        <w:ind w:firstLine="540"/>
        <w:jc w:val="both"/>
      </w:pPr>
      <w:r>
        <w:t>приобретение новых знаний, умений, навыков в привлекательной, отличной от учебной деятельности, форме;</w:t>
      </w:r>
    </w:p>
    <w:p w14:paraId="5021492A" w14:textId="77777777" w:rsidR="00C00847" w:rsidRDefault="00C00847">
      <w:pPr>
        <w:pStyle w:val="ConsPlusNormal"/>
        <w:spacing w:before="280"/>
        <w:ind w:firstLine="540"/>
        <w:jc w:val="both"/>
      </w:pPr>
      <w: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14:paraId="2800A228" w14:textId="77777777" w:rsidR="00C00847" w:rsidRDefault="00C00847">
      <w:pPr>
        <w:pStyle w:val="ConsPlusNormal"/>
        <w:spacing w:before="280"/>
        <w:ind w:firstLine="540"/>
        <w:jc w:val="both"/>
      </w:pPr>
      <w:r>
        <w:t xml:space="preserve">расширение спектра возможностей для удовлетворения разнообразных </w:t>
      </w:r>
      <w:r>
        <w:lastRenderedPageBreak/>
        <w:t>интересов и потребностей детей и их семей в сфере отдыха и оздоровления детей, создавая непрерывность дополнительного образования;</w:t>
      </w:r>
    </w:p>
    <w:p w14:paraId="3B59A077" w14:textId="77777777" w:rsidR="00C00847" w:rsidRDefault="00C00847">
      <w:pPr>
        <w:pStyle w:val="ConsPlusNormal"/>
        <w:spacing w:before="280"/>
        <w:ind w:firstLine="540"/>
        <w:jc w:val="both"/>
      </w:pPr>
      <w: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14:paraId="786DB717" w14:textId="77777777" w:rsidR="00C00847" w:rsidRDefault="00C00847">
      <w:pPr>
        <w:pStyle w:val="ConsPlusNormal"/>
        <w:spacing w:before="280"/>
        <w:ind w:firstLine="540"/>
        <w:jc w:val="both"/>
      </w:pPr>
      <w: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2415E099" w14:textId="77777777" w:rsidR="00C00847" w:rsidRDefault="00C00847">
      <w:pPr>
        <w:pStyle w:val="ConsPlusNormal"/>
        <w:spacing w:before="280"/>
        <w:ind w:firstLine="540"/>
        <w:jc w:val="both"/>
      </w:pPr>
      <w:r>
        <w:t>формирование и развитие творческих способностей детей и подростков.</w:t>
      </w:r>
    </w:p>
    <w:p w14:paraId="76560F24" w14:textId="77777777" w:rsidR="00C00847" w:rsidRDefault="00C00847">
      <w:pPr>
        <w:pStyle w:val="ConsPlusNormal"/>
        <w:spacing w:before="280"/>
        <w:ind w:firstLine="540"/>
        <w:jc w:val="both"/>
      </w:pPr>
      <w:r>
        <w:t xml:space="preserve">Дополнительное образование </w:t>
      </w:r>
      <w:proofErr w:type="gramStart"/>
      <w:r>
        <w:t>- это</w:t>
      </w:r>
      <w:proofErr w:type="gramEnd"/>
      <w:r>
        <w:t xml:space="preserve">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14:paraId="5E8FD5CE" w14:textId="77777777" w:rsidR="00C00847" w:rsidRDefault="00C00847">
      <w:pPr>
        <w:pStyle w:val="ConsPlusNormal"/>
        <w:spacing w:before="280"/>
        <w:ind w:firstLine="540"/>
        <w:jc w:val="both"/>
      </w:pPr>
      <w:r>
        <w:t>25.3. МОДУЛЬ "Цифровая и медиа-среда"</w:t>
      </w:r>
    </w:p>
    <w:p w14:paraId="4F0A383F" w14:textId="77777777" w:rsidR="00C00847" w:rsidRDefault="00C00847">
      <w:pPr>
        <w:pStyle w:val="ConsPlusNormal"/>
        <w:spacing w:before="280"/>
        <w:ind w:firstLine="540"/>
        <w:jc w:val="both"/>
      </w:pPr>
      <w:r>
        <w:t xml:space="preserve">Цифровая и </w:t>
      </w:r>
      <w:proofErr w:type="gramStart"/>
      <w:r>
        <w:t>медиа-среда</w:t>
      </w:r>
      <w:proofErr w:type="gramEnd"/>
      <w:r>
        <w:t xml:space="preserve"> воспитания -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w:t>
      </w:r>
    </w:p>
    <w:p w14:paraId="561C9EC1" w14:textId="77777777" w:rsidR="00C00847" w:rsidRDefault="00C00847">
      <w:pPr>
        <w:pStyle w:val="ConsPlusNormal"/>
        <w:spacing w:before="280"/>
        <w:ind w:firstLine="540"/>
        <w:jc w:val="both"/>
      </w:pPr>
      <w:r>
        <w:t>Цифровая среда воспитания предполагает ряд следующих мероприятий:</w:t>
      </w:r>
    </w:p>
    <w:p w14:paraId="23033219" w14:textId="77777777" w:rsidR="00C00847" w:rsidRDefault="00C00847">
      <w:pPr>
        <w:pStyle w:val="ConsPlusNormal"/>
        <w:spacing w:before="280"/>
        <w:ind w:firstLine="540"/>
        <w:jc w:val="both"/>
      </w:pPr>
      <w:r>
        <w:t>телемосты, онлайн-встречи, видеоконференции и т.п.;</w:t>
      </w:r>
    </w:p>
    <w:p w14:paraId="4CA5B6B5" w14:textId="77777777" w:rsidR="00C00847" w:rsidRDefault="00C00847">
      <w:pPr>
        <w:pStyle w:val="ConsPlusNormal"/>
        <w:spacing w:before="280"/>
        <w:ind w:firstLine="540"/>
        <w:jc w:val="both"/>
      </w:pPr>
      <w: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w:t>
      </w:r>
    </w:p>
    <w:p w14:paraId="0C5F1E7D" w14:textId="77777777" w:rsidR="00C00847" w:rsidRDefault="00C00847">
      <w:pPr>
        <w:pStyle w:val="ConsPlusNormal"/>
        <w:spacing w:before="280"/>
        <w:ind w:firstLine="540"/>
        <w:jc w:val="both"/>
      </w:pPr>
      <w:r>
        <w:t>онлайн-мероприятия в официальных группах организации в социальных сетях;</w:t>
      </w:r>
    </w:p>
    <w:p w14:paraId="382167FE" w14:textId="77777777" w:rsidR="00C00847" w:rsidRDefault="00C00847">
      <w:pPr>
        <w:pStyle w:val="ConsPlusNormal"/>
        <w:spacing w:before="280"/>
        <w:ind w:firstLine="540"/>
        <w:jc w:val="both"/>
      </w:pPr>
      <w:r>
        <w:t>освещение деятельности детского лагеря в официальных группах в социальных сетях и на официальном сайте организации.</w:t>
      </w:r>
    </w:p>
    <w:p w14:paraId="749F5928" w14:textId="77777777" w:rsidR="00C00847" w:rsidRDefault="00C00847">
      <w:pPr>
        <w:pStyle w:val="ConsPlusNormal"/>
        <w:spacing w:before="280"/>
        <w:ind w:firstLine="540"/>
        <w:jc w:val="both"/>
      </w:pPr>
      <w:r>
        <w:t>Совокупность сайта, официальных групп в социальных сетях создают единое медиапространство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w:t>
      </w:r>
    </w:p>
    <w:p w14:paraId="202C443A" w14:textId="77777777" w:rsidR="00C00847" w:rsidRDefault="00C00847">
      <w:pPr>
        <w:pStyle w:val="ConsPlusNormal"/>
        <w:spacing w:before="280"/>
        <w:ind w:firstLine="540"/>
        <w:jc w:val="both"/>
      </w:pPr>
      <w:r>
        <w:lastRenderedPageBreak/>
        <w:t>Цель медиапространства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w:t>
      </w:r>
    </w:p>
    <w:p w14:paraId="5D421FBD" w14:textId="77777777" w:rsidR="00C00847" w:rsidRDefault="00C00847">
      <w:pPr>
        <w:pStyle w:val="ConsPlusNormal"/>
        <w:spacing w:before="280"/>
        <w:ind w:firstLine="540"/>
        <w:jc w:val="both"/>
      </w:pPr>
      <w:r>
        <w:t>Воспитательный потенциал медиапространства реализуется в рамках следующих видов и форм воспитательной работы:</w:t>
      </w:r>
    </w:p>
    <w:p w14:paraId="4CC8781E" w14:textId="77777777" w:rsidR="00C00847" w:rsidRDefault="00C00847">
      <w:pPr>
        <w:pStyle w:val="ConsPlusNormal"/>
        <w:spacing w:before="280"/>
        <w:ind w:firstLine="540"/>
        <w:jc w:val="both"/>
      </w:pPr>
      <w:r>
        <w:t>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w:t>
      </w:r>
    </w:p>
    <w:p w14:paraId="41B4E44D" w14:textId="77777777" w:rsidR="00C00847" w:rsidRDefault="00C00847">
      <w:pPr>
        <w:pStyle w:val="ConsPlusNormal"/>
        <w:spacing w:before="280"/>
        <w:ind w:firstLine="540"/>
        <w:jc w:val="both"/>
      </w:pPr>
      <w:r>
        <w:t>детский медиацентр -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сопровождение деятельности организации;</w:t>
      </w:r>
    </w:p>
    <w:p w14:paraId="53A729CD" w14:textId="77777777" w:rsidR="00C00847" w:rsidRDefault="00C00847">
      <w:pPr>
        <w:pStyle w:val="ConsPlusNormal"/>
        <w:spacing w:before="280"/>
        <w:ind w:firstLine="540"/>
        <w:jc w:val="both"/>
      </w:pPr>
      <w:r>
        <w:t>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w:t>
      </w:r>
    </w:p>
    <w:p w14:paraId="4EFB706B" w14:textId="77777777" w:rsidR="00C00847" w:rsidRDefault="00C00847">
      <w:pPr>
        <w:pStyle w:val="ConsPlusNormal"/>
        <w:spacing w:before="280"/>
        <w:ind w:firstLine="540"/>
        <w:jc w:val="both"/>
      </w:pPr>
      <w: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1F1495A2" w14:textId="77777777" w:rsidR="00C00847" w:rsidRDefault="00C00847">
      <w:pPr>
        <w:pStyle w:val="ConsPlusNormal"/>
        <w:spacing w:before="280"/>
        <w:ind w:firstLine="540"/>
        <w:jc w:val="both"/>
      </w:pPr>
      <w:r>
        <w:t>участие детей в региональных или всероссийских конкурсах с детскими творческими медиа продуктами.</w:t>
      </w:r>
    </w:p>
    <w:p w14:paraId="73BD3CBE" w14:textId="77777777" w:rsidR="00C00847" w:rsidRDefault="00C00847">
      <w:pPr>
        <w:pStyle w:val="ConsPlusNormal"/>
        <w:spacing w:before="280"/>
        <w:ind w:firstLine="540"/>
        <w:jc w:val="both"/>
      </w:pPr>
      <w:r>
        <w:t>Целесообразно показать схему взаимодействия всех форм деятельности и осветить примеры результативности (количественные и качественные, количество постов, участие и результаты конкурсов и фестивалей).</w:t>
      </w:r>
    </w:p>
    <w:p w14:paraId="3DD03D82" w14:textId="77777777" w:rsidR="00C00847" w:rsidRDefault="00C00847">
      <w:pPr>
        <w:pStyle w:val="ConsPlusNormal"/>
        <w:spacing w:before="280"/>
        <w:ind w:firstLine="540"/>
        <w:jc w:val="both"/>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D4810F" w14:textId="77777777" w:rsidR="00C00847" w:rsidRDefault="00C00847">
      <w:pPr>
        <w:pStyle w:val="ConsPlusNormal"/>
        <w:spacing w:before="280"/>
        <w:ind w:firstLine="540"/>
        <w:jc w:val="both"/>
      </w:pPr>
      <w:r>
        <w:t>Все участники воспитательного процесса должны иметь возможность получать необходимую информацию об организации отдыха детей и их оздоровления.</w:t>
      </w:r>
    </w:p>
    <w:p w14:paraId="0B681EAE" w14:textId="77777777" w:rsidR="00C00847" w:rsidRDefault="00C00847">
      <w:pPr>
        <w:pStyle w:val="ConsPlusNormal"/>
        <w:spacing w:before="280"/>
        <w:ind w:firstLine="540"/>
        <w:jc w:val="both"/>
      </w:pPr>
      <w:r>
        <w:lastRenderedPageBreak/>
        <w:t>В данном разделе указываются материалы по формированию информационного поля, интенсификации механизмов обратной связи между государственными структурами, общественными объединениями и гражданами,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 в том числе ссылки на официальный сайт организации отдыха детей и их оздоровления и страниц в социальных сетях.</w:t>
      </w:r>
    </w:p>
    <w:p w14:paraId="346DA100" w14:textId="77777777" w:rsidR="00C00847" w:rsidRDefault="00C00847">
      <w:pPr>
        <w:pStyle w:val="ConsPlusNormal"/>
        <w:spacing w:before="280"/>
        <w:ind w:firstLine="540"/>
        <w:jc w:val="both"/>
      </w:pPr>
      <w:r>
        <w:t>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ограниченными возможностями здоровья.</w:t>
      </w:r>
    </w:p>
    <w:p w14:paraId="6CC641C8" w14:textId="77777777" w:rsidR="00C00847" w:rsidRDefault="00C00847">
      <w:pPr>
        <w:pStyle w:val="ConsPlusNormal"/>
        <w:spacing w:before="280"/>
        <w:ind w:firstLine="540"/>
        <w:jc w:val="both"/>
      </w:pPr>
      <w:r>
        <w:t>Страница в социальной сети должна пройти верификацию в установленном порядке.</w:t>
      </w:r>
    </w:p>
    <w:p w14:paraId="0CD68C1F" w14:textId="77777777" w:rsidR="00C00847" w:rsidRDefault="00C00847">
      <w:pPr>
        <w:pStyle w:val="ConsPlusNormal"/>
        <w:spacing w:before="280"/>
        <w:ind w:firstLine="540"/>
        <w:jc w:val="both"/>
      </w:pPr>
      <w:r>
        <w:t>25.4. МОДУЛЬ "Проектная деятельность"</w:t>
      </w:r>
    </w:p>
    <w:p w14:paraId="1DCA3B7C" w14:textId="77777777" w:rsidR="00C00847" w:rsidRDefault="00C00847">
      <w:pPr>
        <w:pStyle w:val="ConsPlusNormal"/>
        <w:spacing w:before="280"/>
        <w:ind w:firstLine="540"/>
        <w:jc w:val="both"/>
      </w:pPr>
      <w:r>
        <w:t xml:space="preserve">Проектная деятельность </w:t>
      </w:r>
      <w:proofErr w:type="gramStart"/>
      <w:r>
        <w:t>- это</w:t>
      </w:r>
      <w:proofErr w:type="gramEnd"/>
      <w:r>
        <w:t xml:space="preserve">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интенсив; профильная смена.</w:t>
      </w:r>
    </w:p>
    <w:p w14:paraId="7258BCB1" w14:textId="77777777" w:rsidR="00C00847" w:rsidRDefault="00C00847">
      <w:pPr>
        <w:pStyle w:val="ConsPlusNormal"/>
        <w:spacing w:before="280"/>
        <w:ind w:firstLine="540"/>
        <w:jc w:val="both"/>
      </w:pPr>
      <w:r>
        <w:t>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w:t>
      </w:r>
    </w:p>
    <w:p w14:paraId="514BB86D" w14:textId="77777777" w:rsidR="00C00847" w:rsidRDefault="00C00847">
      <w:pPr>
        <w:pStyle w:val="ConsPlusNormal"/>
        <w:spacing w:before="280"/>
        <w:ind w:firstLine="540"/>
        <w:jc w:val="both"/>
      </w:pPr>
      <w:r>
        <w:t>Задачи:</w:t>
      </w:r>
    </w:p>
    <w:p w14:paraId="60EF1D9D" w14:textId="77777777" w:rsidR="00C00847" w:rsidRDefault="00C00847">
      <w:pPr>
        <w:pStyle w:val="ConsPlusNormal"/>
        <w:spacing w:before="280"/>
        <w:ind w:firstLine="540"/>
        <w:jc w:val="both"/>
      </w:pPr>
      <w:r>
        <w:t>формирование у детей интереса к решению социальных (и иных) проблем через проектную деятельность;</w:t>
      </w:r>
    </w:p>
    <w:p w14:paraId="504FFF14" w14:textId="77777777" w:rsidR="00C00847" w:rsidRDefault="00C00847">
      <w:pPr>
        <w:pStyle w:val="ConsPlusNormal"/>
        <w:spacing w:before="280"/>
        <w:ind w:firstLine="540"/>
        <w:jc w:val="both"/>
      </w:pPr>
      <w:r>
        <w:t>развитие у участников смены 4К компетенций: креативность, коммуникация, умение работать в команде, критическое мышление;</w:t>
      </w:r>
    </w:p>
    <w:p w14:paraId="27F98373" w14:textId="77777777" w:rsidR="00C00847" w:rsidRDefault="00C00847">
      <w:pPr>
        <w:pStyle w:val="ConsPlusNormal"/>
        <w:spacing w:before="280"/>
        <w:ind w:firstLine="540"/>
        <w:jc w:val="both"/>
      </w:pPr>
      <w:r>
        <w:t>самоактуализация личностного потенциала участника программы.</w:t>
      </w:r>
    </w:p>
    <w:p w14:paraId="2A349CCF" w14:textId="77777777" w:rsidR="00C00847" w:rsidRDefault="00C00847">
      <w:pPr>
        <w:pStyle w:val="ConsPlusNormal"/>
        <w:spacing w:before="280"/>
        <w:ind w:firstLine="540"/>
        <w:jc w:val="both"/>
      </w:pPr>
      <w: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w:t>
      </w:r>
      <w:r>
        <w:lastRenderedPageBreak/>
        <w:t>интеллектуальный уровень, расширяя кругозор.</w:t>
      </w:r>
    </w:p>
    <w:p w14:paraId="3F70765C" w14:textId="77777777" w:rsidR="00C00847" w:rsidRDefault="00C00847">
      <w:pPr>
        <w:pStyle w:val="ConsPlusNormal"/>
        <w:spacing w:before="280"/>
        <w:ind w:firstLine="540"/>
        <w:jc w:val="both"/>
      </w:pPr>
      <w: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587973FF" w14:textId="77777777" w:rsidR="00C00847" w:rsidRDefault="00C00847">
      <w:pPr>
        <w:pStyle w:val="ConsPlusNormal"/>
        <w:spacing w:before="280"/>
        <w:ind w:firstLine="540"/>
        <w:jc w:val="both"/>
      </w:pPr>
      <w:r>
        <w:t>25.5. МОДУЛЬ "Детская дипломатия и международные отношения"</w:t>
      </w:r>
    </w:p>
    <w:p w14:paraId="4663EFE7" w14:textId="77777777" w:rsidR="00C00847" w:rsidRDefault="00C00847">
      <w:pPr>
        <w:pStyle w:val="ConsPlusNormal"/>
        <w:spacing w:before="280"/>
        <w:ind w:firstLine="540"/>
        <w:jc w:val="both"/>
      </w:pPr>
      <w:r>
        <w:t xml:space="preserve">Детская дипломатия </w:t>
      </w:r>
      <w:proofErr w:type="gramStart"/>
      <w:r>
        <w:t>- это</w:t>
      </w:r>
      <w:proofErr w:type="gramEnd"/>
      <w:r>
        <w:t xml:space="preserve"> деятельность детей, способствующая формированию у них личностных и профессиональных качеств, присущих дипломатическому работнику. Детские международные отношения </w:t>
      </w:r>
      <w:proofErr w:type="gramStart"/>
      <w:r>
        <w:t>- это</w:t>
      </w:r>
      <w:proofErr w:type="gramEnd"/>
      <w:r>
        <w:t xml:space="preserve"> особый вид общественных отношений с детьми и подростками из детских лагерей других стран.</w:t>
      </w:r>
    </w:p>
    <w:p w14:paraId="02F74AD6" w14:textId="77777777" w:rsidR="00C00847" w:rsidRDefault="00C00847">
      <w:pPr>
        <w:pStyle w:val="ConsPlusNormal"/>
        <w:spacing w:before="280"/>
        <w:ind w:firstLine="540"/>
        <w:jc w:val="both"/>
      </w:pPr>
      <w:r>
        <w:t>Детская дипломатия объединяет ребят, проявляющих интерес к общению с детьми другой страны. Ребята знакомят друг друга с культурой, языком, этикетом, историей своих стран.</w:t>
      </w:r>
    </w:p>
    <w:p w14:paraId="63FEA604" w14:textId="77777777" w:rsidR="00C00847" w:rsidRDefault="00C00847">
      <w:pPr>
        <w:pStyle w:val="ConsPlusNormal"/>
        <w:spacing w:before="280"/>
        <w:ind w:firstLine="540"/>
        <w:jc w:val="both"/>
      </w:pPr>
      <w:r>
        <w:t>Детская дипломатия и международные отношения (общение/обмены) способствуют:</w:t>
      </w:r>
    </w:p>
    <w:p w14:paraId="3B33E316" w14:textId="77777777" w:rsidR="00C00847" w:rsidRDefault="00C00847">
      <w:pPr>
        <w:pStyle w:val="ConsPlusNormal"/>
        <w:spacing w:before="280"/>
        <w:ind w:firstLine="540"/>
        <w:jc w:val="both"/>
      </w:pPr>
      <w:r>
        <w:t>развитию национального самосознания;</w:t>
      </w:r>
    </w:p>
    <w:p w14:paraId="509BA898" w14:textId="77777777" w:rsidR="00C00847" w:rsidRDefault="00C00847">
      <w:pPr>
        <w:pStyle w:val="ConsPlusNormal"/>
        <w:spacing w:before="280"/>
        <w:ind w:firstLine="540"/>
        <w:jc w:val="both"/>
      </w:pPr>
      <w:r>
        <w:t>воспитанию качеств гражданина и патриота;</w:t>
      </w:r>
    </w:p>
    <w:p w14:paraId="7E9FB4BE" w14:textId="77777777" w:rsidR="00C00847" w:rsidRDefault="00C00847">
      <w:pPr>
        <w:pStyle w:val="ConsPlusNormal"/>
        <w:spacing w:before="280"/>
        <w:ind w:firstLine="540"/>
        <w:jc w:val="both"/>
      </w:pPr>
      <w:r>
        <w:t>формированию взаимопонимания и взаимодействия культур мира;</w:t>
      </w:r>
    </w:p>
    <w:p w14:paraId="4FE5E1F2" w14:textId="77777777" w:rsidR="00C00847" w:rsidRDefault="00C00847">
      <w:pPr>
        <w:pStyle w:val="ConsPlusNormal"/>
        <w:spacing w:before="280"/>
        <w:ind w:firstLine="540"/>
        <w:jc w:val="both"/>
      </w:pPr>
      <w:r>
        <w:t>повышения интереса к изучению иностранных языков;</w:t>
      </w:r>
    </w:p>
    <w:p w14:paraId="4119E3BF" w14:textId="77777777" w:rsidR="00C00847" w:rsidRDefault="00C00847">
      <w:pPr>
        <w:pStyle w:val="ConsPlusNormal"/>
        <w:spacing w:before="280"/>
        <w:ind w:firstLine="540"/>
        <w:jc w:val="both"/>
      </w:pPr>
      <w:r>
        <w:t>формированию умения представлять свою страну;</w:t>
      </w:r>
    </w:p>
    <w:p w14:paraId="1942E045" w14:textId="77777777" w:rsidR="00C00847" w:rsidRDefault="00C00847">
      <w:pPr>
        <w:pStyle w:val="ConsPlusNormal"/>
        <w:spacing w:before="280"/>
        <w:ind w:firstLine="540"/>
        <w:jc w:val="both"/>
      </w:pPr>
      <w:r>
        <w:t>самореализации и социальной адаптации;</w:t>
      </w:r>
    </w:p>
    <w:p w14:paraId="35A26E4A" w14:textId="77777777" w:rsidR="00C00847" w:rsidRDefault="00C00847">
      <w:pPr>
        <w:pStyle w:val="ConsPlusNormal"/>
        <w:spacing w:before="280"/>
        <w:ind w:firstLine="540"/>
        <w:jc w:val="both"/>
      </w:pPr>
      <w:r>
        <w:t>формированию у детей международного этикета и укреплению дружественных связей с детьми из других стран.</w:t>
      </w:r>
    </w:p>
    <w:p w14:paraId="336DE1B4" w14:textId="77777777" w:rsidR="00C00847" w:rsidRDefault="00C00847">
      <w:pPr>
        <w:pStyle w:val="ConsPlusNormal"/>
        <w:spacing w:before="280"/>
        <w:ind w:firstLine="540"/>
        <w:jc w:val="both"/>
      </w:pPr>
      <w:r>
        <w:t>Данный модуль может быть реализован в следующих формах воспитательной работы:</w:t>
      </w:r>
    </w:p>
    <w:p w14:paraId="1978818C" w14:textId="77777777" w:rsidR="00C00847" w:rsidRDefault="00C00847">
      <w:pPr>
        <w:pStyle w:val="ConsPlusNormal"/>
        <w:spacing w:before="280"/>
        <w:ind w:firstLine="540"/>
        <w:jc w:val="both"/>
      </w:pPr>
      <w:r>
        <w:t>международные акции, например, "Дети пишут детям", "Спасибо, лагерь!" и др.;</w:t>
      </w:r>
    </w:p>
    <w:p w14:paraId="3F0E9274" w14:textId="77777777" w:rsidR="00C00847" w:rsidRDefault="00C00847">
      <w:pPr>
        <w:pStyle w:val="ConsPlusNormal"/>
        <w:spacing w:before="280"/>
        <w:ind w:firstLine="540"/>
        <w:jc w:val="both"/>
      </w:pPr>
      <w:r>
        <w:t>международные профильные смены, в которых участвуют дети, вожатые, преподаватели, волонтеры из разных стран мира;</w:t>
      </w:r>
    </w:p>
    <w:p w14:paraId="2D1547A1" w14:textId="77777777" w:rsidR="00C00847" w:rsidRDefault="00C00847">
      <w:pPr>
        <w:pStyle w:val="ConsPlusNormal"/>
        <w:spacing w:before="280"/>
        <w:ind w:firstLine="540"/>
        <w:jc w:val="both"/>
      </w:pPr>
      <w:r>
        <w:t>международные детские и молодежные форумы;</w:t>
      </w:r>
    </w:p>
    <w:p w14:paraId="2469BD03" w14:textId="77777777" w:rsidR="00C00847" w:rsidRDefault="00C00847">
      <w:pPr>
        <w:pStyle w:val="ConsPlusNormal"/>
        <w:spacing w:before="280"/>
        <w:ind w:firstLine="540"/>
        <w:jc w:val="both"/>
      </w:pPr>
      <w:r>
        <w:lastRenderedPageBreak/>
        <w:t>международные фестивали и конкурсы художественного, технического творчества или спортивные соревнования.</w:t>
      </w:r>
    </w:p>
    <w:p w14:paraId="0784E78C" w14:textId="77777777" w:rsidR="00C00847" w:rsidRDefault="00C00847">
      <w:pPr>
        <w:pStyle w:val="ConsPlusNormal"/>
        <w:jc w:val="both"/>
      </w:pPr>
    </w:p>
    <w:p w14:paraId="10B395F7" w14:textId="77777777" w:rsidR="00C00847" w:rsidRDefault="00C00847">
      <w:pPr>
        <w:pStyle w:val="ConsPlusTitle"/>
        <w:jc w:val="center"/>
        <w:outlineLvl w:val="1"/>
      </w:pPr>
      <w:r>
        <w:t>IV. Организационный раздел</w:t>
      </w:r>
    </w:p>
    <w:p w14:paraId="548CEFBC" w14:textId="77777777" w:rsidR="00C00847" w:rsidRDefault="00C00847">
      <w:pPr>
        <w:pStyle w:val="ConsPlusNormal"/>
        <w:jc w:val="both"/>
      </w:pPr>
    </w:p>
    <w:p w14:paraId="3DD5D251" w14:textId="77777777" w:rsidR="00C00847" w:rsidRDefault="00C00847">
      <w:pPr>
        <w:pStyle w:val="ConsPlusTitle"/>
        <w:ind w:firstLine="540"/>
        <w:jc w:val="both"/>
        <w:outlineLvl w:val="2"/>
      </w:pPr>
      <w:r>
        <w:t>26. Партнерское взаимодействие с общественными и молодежными организациями</w:t>
      </w:r>
    </w:p>
    <w:p w14:paraId="4EF25128" w14:textId="77777777" w:rsidR="00C00847" w:rsidRDefault="00C00847">
      <w:pPr>
        <w:pStyle w:val="ConsPlusNormal"/>
        <w:spacing w:before="280"/>
        <w:ind w:firstLine="540"/>
        <w:jc w:val="both"/>
      </w:pPr>
      <w:r>
        <w:t>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такие социально активные организации как Молодежная общероссийская общественная организация "Российские студенческие отряды", Автономная некоммерческая организация "Вдохновители", Учебно-методический центр военно-патриотического воспитания молодежи "Авангард" и другие, выстраивая долговременное сотрудничество, а именно систему воспитательной работы с данными партнерскими организациями.</w:t>
      </w:r>
    </w:p>
    <w:p w14:paraId="41203C4E" w14:textId="77777777" w:rsidR="00C00847" w:rsidRDefault="00C00847">
      <w:pPr>
        <w:pStyle w:val="ConsPlusNormal"/>
        <w:spacing w:before="280"/>
        <w:ind w:firstLine="540"/>
        <w:jc w:val="both"/>
      </w:pPr>
      <w:r>
        <w:t>Реализация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0CB64ED6" w14:textId="77777777" w:rsidR="00C00847" w:rsidRDefault="00C00847">
      <w:pPr>
        <w:pStyle w:val="ConsPlusNormal"/>
        <w:spacing w:before="28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48FB1AB1" w14:textId="77777777" w:rsidR="00C00847" w:rsidRDefault="00C00847">
      <w:pPr>
        <w:pStyle w:val="ConsPlusNormal"/>
        <w:spacing w:before="280"/>
        <w:ind w:firstLine="540"/>
        <w:jc w:val="both"/>
      </w:pPr>
      <w:r>
        <w:t>проведение на базе организаций-партнеров отдельных занятий, тематических событий, отдельных мероприятий и акций;</w:t>
      </w:r>
    </w:p>
    <w:p w14:paraId="643BE5EB" w14:textId="77777777" w:rsidR="00C00847" w:rsidRDefault="00C00847">
      <w:pPr>
        <w:pStyle w:val="ConsPlusNormal"/>
        <w:spacing w:before="280"/>
        <w:ind w:firstLine="540"/>
        <w:jc w:val="both"/>
      </w:pPr>
      <w:r>
        <w:t>совместная реализация тематических и профильных смены;</w:t>
      </w:r>
    </w:p>
    <w:p w14:paraId="68F05E9B" w14:textId="77777777" w:rsidR="00C00847" w:rsidRDefault="00C00847">
      <w:pPr>
        <w:pStyle w:val="ConsPlusNormal"/>
        <w:spacing w:before="280"/>
        <w:ind w:firstLine="540"/>
        <w:jc w:val="both"/>
      </w:pPr>
      <w: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686A5246" w14:textId="77777777" w:rsidR="00C00847" w:rsidRDefault="00C00847">
      <w:pPr>
        <w:pStyle w:val="ConsPlusNormal"/>
        <w:spacing w:before="280"/>
        <w:ind w:firstLine="540"/>
        <w:jc w:val="both"/>
      </w:pPr>
      <w:r>
        <w:t xml:space="preserve">Партнерское взаимодействие создает многоуровневую систему </w:t>
      </w:r>
      <w:r>
        <w:lastRenderedPageBreak/>
        <w:t>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51E32BD5" w14:textId="77777777" w:rsidR="00C00847" w:rsidRDefault="00C00847">
      <w:pPr>
        <w:pStyle w:val="ConsPlusNormal"/>
        <w:jc w:val="both"/>
      </w:pPr>
    </w:p>
    <w:p w14:paraId="13157382" w14:textId="77777777" w:rsidR="00C00847" w:rsidRDefault="00C00847">
      <w:pPr>
        <w:pStyle w:val="ConsPlusTitle"/>
        <w:ind w:firstLine="540"/>
        <w:jc w:val="both"/>
        <w:outlineLvl w:val="2"/>
      </w:pPr>
      <w:r>
        <w:t>27. Взаимодействие с родительским сообществом</w:t>
      </w:r>
    </w:p>
    <w:p w14:paraId="38FCEFA2" w14:textId="77777777" w:rsidR="00C00847" w:rsidRDefault="00C00847">
      <w:pPr>
        <w:pStyle w:val="ConsPlusNormal"/>
        <w:spacing w:before="280"/>
        <w:ind w:firstLine="540"/>
        <w:jc w:val="both"/>
      </w:pPr>
      <w: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5A81F689" w14:textId="77777777" w:rsidR="00C00847" w:rsidRDefault="00C00847">
      <w:pPr>
        <w:pStyle w:val="ConsPlusNormal"/>
        <w:spacing w:before="280"/>
        <w:ind w:firstLine="540"/>
        <w:jc w:val="both"/>
      </w:pPr>
      <w:r>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14:paraId="46DBDA0F" w14:textId="77777777" w:rsidR="00C00847" w:rsidRDefault="00C00847">
      <w:pPr>
        <w:pStyle w:val="ConsPlusNormal"/>
        <w:spacing w:before="28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7B4947B0" w14:textId="77777777" w:rsidR="00C00847" w:rsidRDefault="00C00847">
      <w:pPr>
        <w:pStyle w:val="ConsPlusNormal"/>
        <w:spacing w:before="280"/>
        <w:ind w:firstLine="540"/>
        <w:jc w:val="both"/>
      </w:pPr>
      <w:r>
        <w:t>дни и события, в которые родители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w:t>
      </w:r>
    </w:p>
    <w:p w14:paraId="45502DC3" w14:textId="77777777" w:rsidR="00C00847" w:rsidRDefault="00C00847">
      <w:pPr>
        <w:pStyle w:val="ConsPlusNormal"/>
        <w:spacing w:before="280"/>
        <w:ind w:firstLine="540"/>
        <w:jc w:val="both"/>
      </w:pPr>
      <w: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w:t>
      </w:r>
      <w:proofErr w:type="spellStart"/>
      <w:r>
        <w:t>общелагерного</w:t>
      </w:r>
      <w:proofErr w:type="spellEnd"/>
      <w:r>
        <w:t xml:space="preserve"> уровня;</w:t>
      </w:r>
    </w:p>
    <w:p w14:paraId="2FF87160" w14:textId="77777777" w:rsidR="00C00847" w:rsidRDefault="00C00847">
      <w:pPr>
        <w:pStyle w:val="ConsPlusNormal"/>
        <w:spacing w:before="280"/>
        <w:ind w:firstLine="540"/>
        <w:jc w:val="both"/>
      </w:pPr>
      <w: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w:t>
      </w:r>
    </w:p>
    <w:p w14:paraId="69223A0D" w14:textId="77777777" w:rsidR="00C00847" w:rsidRDefault="00C00847">
      <w:pPr>
        <w:pStyle w:val="ConsPlusNormal"/>
        <w:spacing w:before="280"/>
        <w:ind w:firstLine="540"/>
        <w:jc w:val="both"/>
      </w:pPr>
      <w:r>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14:paraId="6119FE2E" w14:textId="77777777" w:rsidR="00C00847" w:rsidRDefault="00C00847">
      <w:pPr>
        <w:pStyle w:val="ConsPlusNormal"/>
        <w:spacing w:before="280"/>
        <w:ind w:firstLine="540"/>
        <w:jc w:val="both"/>
      </w:pPr>
      <w:r>
        <w:lastRenderedPageBreak/>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w:t>
      </w:r>
    </w:p>
    <w:p w14:paraId="3D391569" w14:textId="77777777" w:rsidR="00C00847" w:rsidRDefault="00C00847">
      <w:pPr>
        <w:pStyle w:val="ConsPlusNormal"/>
        <w:jc w:val="both"/>
      </w:pPr>
    </w:p>
    <w:p w14:paraId="51F729CC" w14:textId="77777777" w:rsidR="00C00847" w:rsidRDefault="00C00847">
      <w:pPr>
        <w:pStyle w:val="ConsPlusTitle"/>
        <w:ind w:firstLine="540"/>
        <w:jc w:val="both"/>
        <w:outlineLvl w:val="2"/>
      </w:pPr>
      <w:r>
        <w:t>28. Кадровое обеспечение реализации программы воспитательной работы</w:t>
      </w:r>
    </w:p>
    <w:p w14:paraId="120B49FC" w14:textId="77777777" w:rsidR="00C00847" w:rsidRDefault="00C00847">
      <w:pPr>
        <w:pStyle w:val="ConsPlusNormal"/>
        <w:spacing w:before="280"/>
        <w:ind w:firstLine="540"/>
        <w:jc w:val="both"/>
      </w:pPr>
      <w:r>
        <w:t>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w:t>
      </w:r>
    </w:p>
    <w:p w14:paraId="5621F7FA" w14:textId="77777777" w:rsidR="00C00847" w:rsidRDefault="00C00847">
      <w:pPr>
        <w:pStyle w:val="ConsPlusNormal"/>
        <w:spacing w:before="280"/>
        <w:ind w:firstLine="540"/>
        <w:jc w:val="both"/>
      </w:pPr>
      <w:r>
        <w:t>В данном разделе необходимо отразить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14:paraId="70330AD5" w14:textId="77777777" w:rsidR="00C00847" w:rsidRDefault="00C00847">
      <w:pPr>
        <w:pStyle w:val="ConsPlusNormal"/>
        <w:spacing w:before="280"/>
        <w:ind w:firstLine="540"/>
        <w:jc w:val="both"/>
      </w:pPr>
      <w:r>
        <w:t>систему отбора, форме трудоустройства, количеству необходимого педагогического персонала и вожатых;</w:t>
      </w:r>
    </w:p>
    <w:p w14:paraId="7133857C" w14:textId="77777777" w:rsidR="00C00847" w:rsidRDefault="00C00847">
      <w:pPr>
        <w:pStyle w:val="ConsPlusNormal"/>
        <w:spacing w:before="280"/>
        <w:ind w:firstLine="540"/>
        <w:jc w:val="both"/>
      </w:pPr>
      <w: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
    <w:p w14:paraId="6094ECD7" w14:textId="77777777" w:rsidR="00C00847" w:rsidRDefault="00C00847">
      <w:pPr>
        <w:pStyle w:val="ConsPlusNormal"/>
        <w:spacing w:before="280"/>
        <w:ind w:firstLine="540"/>
        <w:jc w:val="both"/>
      </w:pPr>
      <w:r>
        <w:t>вопросы повышения квалификации педагогических работников в области воспитания и образования;</w:t>
      </w:r>
    </w:p>
    <w:p w14:paraId="4C4EEB9E" w14:textId="77777777" w:rsidR="00C00847" w:rsidRDefault="00C00847">
      <w:pPr>
        <w:pStyle w:val="ConsPlusNormal"/>
        <w:spacing w:before="280"/>
        <w:ind w:firstLine="540"/>
        <w:jc w:val="both"/>
      </w:pPr>
      <w:r>
        <w:t>систему подготовки вожатых для работы в организации отдыха детей и их оздоровления;</w:t>
      </w:r>
    </w:p>
    <w:p w14:paraId="0AB1DB60" w14:textId="77777777" w:rsidR="00C00847" w:rsidRDefault="00C00847">
      <w:pPr>
        <w:pStyle w:val="ConsPlusNormal"/>
        <w:spacing w:before="280"/>
        <w:ind w:firstLine="540"/>
        <w:jc w:val="both"/>
      </w:pPr>
      <w:r>
        <w:t>систему мотивации и поддержки педагогических работников и вожатых;</w:t>
      </w:r>
    </w:p>
    <w:p w14:paraId="6439B695" w14:textId="77777777" w:rsidR="00C00847" w:rsidRDefault="00C00847">
      <w:pPr>
        <w:pStyle w:val="ConsPlusNormal"/>
        <w:spacing w:before="280"/>
        <w:ind w:firstLine="540"/>
        <w:jc w:val="both"/>
      </w:pPr>
      <w:r>
        <w:t xml:space="preserve">систему методического обеспечения деятельности </w:t>
      </w:r>
      <w:proofErr w:type="spellStart"/>
      <w:r>
        <w:t>вожатско</w:t>
      </w:r>
      <w:proofErr w:type="spellEnd"/>
      <w:r>
        <w:t>-педагогического состава;</w:t>
      </w:r>
    </w:p>
    <w:p w14:paraId="151E61A0" w14:textId="77777777" w:rsidR="00C00847" w:rsidRDefault="00C00847">
      <w:pPr>
        <w:pStyle w:val="ConsPlusNormal"/>
        <w:spacing w:before="280"/>
        <w:ind w:firstLine="540"/>
        <w:jc w:val="both"/>
      </w:pPr>
      <w:r>
        <w:t>систему наставничества и преемственности в трудовом коллектив организации отдыха детей и их оздоровления.</w:t>
      </w:r>
    </w:p>
    <w:p w14:paraId="4993F564" w14:textId="77777777" w:rsidR="00C00847" w:rsidRDefault="00C00847">
      <w:pPr>
        <w:pStyle w:val="ConsPlusNormal"/>
        <w:jc w:val="both"/>
      </w:pPr>
    </w:p>
    <w:p w14:paraId="4C39D4FE" w14:textId="77777777" w:rsidR="00C00847" w:rsidRDefault="00C00847">
      <w:pPr>
        <w:pStyle w:val="ConsPlusTitle"/>
        <w:ind w:firstLine="540"/>
        <w:jc w:val="both"/>
        <w:outlineLvl w:val="2"/>
      </w:pPr>
      <w:r>
        <w:t>29. Материально-техническое обеспечение реализации программы воспитания</w:t>
      </w:r>
    </w:p>
    <w:p w14:paraId="61AD020B" w14:textId="77777777" w:rsidR="00C00847" w:rsidRDefault="00C00847">
      <w:pPr>
        <w:pStyle w:val="ConsPlusNormal"/>
        <w:spacing w:before="280"/>
        <w:ind w:firstLine="540"/>
        <w:jc w:val="both"/>
      </w:pPr>
      <w:r>
        <w:t xml:space="preserve">Материально-техническое обеспечение реализации программы </w:t>
      </w:r>
      <w:r>
        <w:lastRenderedPageBreak/>
        <w:t>воспитания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45343DCE" w14:textId="77777777" w:rsidR="00C00847" w:rsidRDefault="00C00847">
      <w:pPr>
        <w:pStyle w:val="ConsPlusNormal"/>
        <w:spacing w:before="280"/>
        <w:ind w:firstLine="540"/>
        <w:jc w:val="both"/>
      </w:pPr>
      <w: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0033F190" w14:textId="77777777" w:rsidR="00C00847" w:rsidRDefault="00C00847">
      <w:pPr>
        <w:pStyle w:val="ConsPlusNormal"/>
        <w:spacing w:before="280"/>
        <w:ind w:firstLine="540"/>
        <w:jc w:val="both"/>
      </w:pPr>
      <w:r>
        <w:t>музыкальное оборудование и необходимые для качественного музыкального оформления фонограммы и записи;</w:t>
      </w:r>
    </w:p>
    <w:p w14:paraId="63C6E01A" w14:textId="77777777" w:rsidR="00C00847" w:rsidRDefault="00C00847">
      <w:pPr>
        <w:pStyle w:val="ConsPlusNormal"/>
        <w:spacing w:before="280"/>
        <w:ind w:firstLine="540"/>
        <w:jc w:val="both"/>
      </w:pPr>
      <w:r>
        <w:t xml:space="preserve">оборудованные локации для </w:t>
      </w:r>
      <w:proofErr w:type="spellStart"/>
      <w:r>
        <w:t>общелагерных</w:t>
      </w:r>
      <w:proofErr w:type="spellEnd"/>
      <w:r>
        <w:t xml:space="preserve"> и отрядных событий, отрядные места, отрядные уголки (стенды);</w:t>
      </w:r>
    </w:p>
    <w:p w14:paraId="5F902787" w14:textId="77777777" w:rsidR="00C00847" w:rsidRDefault="00C00847">
      <w:pPr>
        <w:pStyle w:val="ConsPlusNormal"/>
        <w:spacing w:before="280"/>
        <w:ind w:firstLine="540"/>
        <w:jc w:val="both"/>
      </w:pPr>
      <w:r>
        <w:t>спортивные площадки и спортивный инвентарь;</w:t>
      </w:r>
    </w:p>
    <w:p w14:paraId="3849455A" w14:textId="77777777" w:rsidR="00C00847" w:rsidRDefault="00C00847">
      <w:pPr>
        <w:pStyle w:val="ConsPlusNormal"/>
        <w:spacing w:before="280"/>
        <w:ind w:firstLine="540"/>
        <w:jc w:val="both"/>
      </w:pPr>
      <w:r>
        <w:t>канцелярские принадлежности в необходимом количестве для качественного оформления программных событий;</w:t>
      </w:r>
    </w:p>
    <w:p w14:paraId="6DF66955" w14:textId="77777777" w:rsidR="00C00847" w:rsidRDefault="00C00847">
      <w:pPr>
        <w:pStyle w:val="ConsPlusNormal"/>
        <w:spacing w:before="280"/>
        <w:ind w:firstLine="540"/>
        <w:jc w:val="both"/>
      </w:pPr>
      <w:r>
        <w:t>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14:paraId="2133C157" w14:textId="77777777" w:rsidR="00C00847" w:rsidRDefault="00C00847">
      <w:pPr>
        <w:pStyle w:val="ConsPlusNormal"/>
        <w:jc w:val="both"/>
      </w:pPr>
    </w:p>
    <w:p w14:paraId="598CE9F7" w14:textId="77777777" w:rsidR="00C00847" w:rsidRDefault="00C00847">
      <w:pPr>
        <w:pStyle w:val="ConsPlusTitle"/>
        <w:jc w:val="center"/>
        <w:outlineLvl w:val="3"/>
      </w:pPr>
      <w:r>
        <w:t>ПРИМЕРНЫЙ КАЛЕНДАРНЫЙ ПЛАН ВОСПИТАТЕЛЬНОЙ РАБОТЫ</w:t>
      </w:r>
    </w:p>
    <w:p w14:paraId="0DF88DE3" w14:textId="77777777" w:rsidR="00C00847" w:rsidRDefault="00C00847">
      <w:pPr>
        <w:pStyle w:val="ConsPlusNormal"/>
        <w:jc w:val="both"/>
      </w:pPr>
    </w:p>
    <w:p w14:paraId="1367F930" w14:textId="77777777" w:rsidR="00C00847" w:rsidRDefault="00C00847">
      <w:pPr>
        <w:pStyle w:val="ConsPlusNormal"/>
        <w:sectPr w:rsidR="00C00847" w:rsidSect="00C0084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1527"/>
        <w:gridCol w:w="1424"/>
        <w:gridCol w:w="1421"/>
        <w:gridCol w:w="1411"/>
        <w:gridCol w:w="1413"/>
        <w:gridCol w:w="1497"/>
      </w:tblGrid>
      <w:tr w:rsidR="00C00847" w14:paraId="2A221F5D" w14:textId="77777777">
        <w:tc>
          <w:tcPr>
            <w:tcW w:w="1530" w:type="dxa"/>
          </w:tcPr>
          <w:p w14:paraId="16CF5100" w14:textId="77777777" w:rsidR="00C00847" w:rsidRDefault="00C00847">
            <w:pPr>
              <w:pStyle w:val="ConsPlusNormal"/>
              <w:jc w:val="center"/>
            </w:pPr>
            <w:r>
              <w:lastRenderedPageBreak/>
              <w:t>1 день</w:t>
            </w:r>
          </w:p>
          <w:p w14:paraId="2A632712" w14:textId="77777777" w:rsidR="00C00847" w:rsidRDefault="00C00847">
            <w:pPr>
              <w:pStyle w:val="ConsPlusNormal"/>
              <w:jc w:val="center"/>
            </w:pPr>
            <w:r>
              <w:t>Заезд</w:t>
            </w:r>
          </w:p>
        </w:tc>
        <w:tc>
          <w:tcPr>
            <w:tcW w:w="1527" w:type="dxa"/>
          </w:tcPr>
          <w:p w14:paraId="38DEAE9D" w14:textId="77777777" w:rsidR="00C00847" w:rsidRDefault="00C00847">
            <w:pPr>
              <w:pStyle w:val="ConsPlusNormal"/>
              <w:jc w:val="center"/>
            </w:pPr>
            <w:r>
              <w:t>2 день</w:t>
            </w:r>
          </w:p>
        </w:tc>
        <w:tc>
          <w:tcPr>
            <w:tcW w:w="1424" w:type="dxa"/>
          </w:tcPr>
          <w:p w14:paraId="51DD850A" w14:textId="77777777" w:rsidR="00C00847" w:rsidRDefault="00C00847">
            <w:pPr>
              <w:pStyle w:val="ConsPlusNormal"/>
              <w:jc w:val="center"/>
            </w:pPr>
            <w:r>
              <w:t>3 день</w:t>
            </w:r>
          </w:p>
        </w:tc>
        <w:tc>
          <w:tcPr>
            <w:tcW w:w="1421" w:type="dxa"/>
          </w:tcPr>
          <w:p w14:paraId="3A45BFD4" w14:textId="77777777" w:rsidR="00C00847" w:rsidRDefault="00C00847">
            <w:pPr>
              <w:pStyle w:val="ConsPlusNormal"/>
              <w:jc w:val="center"/>
            </w:pPr>
            <w:r>
              <w:t>4 день</w:t>
            </w:r>
          </w:p>
        </w:tc>
        <w:tc>
          <w:tcPr>
            <w:tcW w:w="1411" w:type="dxa"/>
          </w:tcPr>
          <w:p w14:paraId="20DCF0C6" w14:textId="77777777" w:rsidR="00C00847" w:rsidRDefault="00C00847">
            <w:pPr>
              <w:pStyle w:val="ConsPlusNormal"/>
              <w:jc w:val="center"/>
            </w:pPr>
            <w:r>
              <w:t>5 день</w:t>
            </w:r>
          </w:p>
        </w:tc>
        <w:tc>
          <w:tcPr>
            <w:tcW w:w="1413" w:type="dxa"/>
          </w:tcPr>
          <w:p w14:paraId="570D9DB7" w14:textId="77777777" w:rsidR="00C00847" w:rsidRDefault="00C00847">
            <w:pPr>
              <w:pStyle w:val="ConsPlusNormal"/>
              <w:jc w:val="center"/>
            </w:pPr>
            <w:r>
              <w:t>6 день</w:t>
            </w:r>
          </w:p>
        </w:tc>
        <w:tc>
          <w:tcPr>
            <w:tcW w:w="1497" w:type="dxa"/>
          </w:tcPr>
          <w:p w14:paraId="406861C1" w14:textId="77777777" w:rsidR="00C00847" w:rsidRDefault="00C00847">
            <w:pPr>
              <w:pStyle w:val="ConsPlusNormal"/>
              <w:jc w:val="center"/>
            </w:pPr>
            <w:r>
              <w:t>7 день</w:t>
            </w:r>
          </w:p>
          <w:p w14:paraId="7F7AEEA5" w14:textId="77777777" w:rsidR="00C00847" w:rsidRDefault="00C00847">
            <w:pPr>
              <w:pStyle w:val="ConsPlusNormal"/>
              <w:jc w:val="center"/>
            </w:pPr>
            <w:r>
              <w:t>День Семьи</w:t>
            </w:r>
          </w:p>
        </w:tc>
      </w:tr>
      <w:tr w:rsidR="00C00847" w14:paraId="50302E44" w14:textId="77777777">
        <w:tc>
          <w:tcPr>
            <w:tcW w:w="1530" w:type="dxa"/>
          </w:tcPr>
          <w:p w14:paraId="7A19EA27" w14:textId="77777777" w:rsidR="00C00847" w:rsidRDefault="00C00847">
            <w:pPr>
              <w:pStyle w:val="ConsPlusNormal"/>
            </w:pPr>
            <w:r>
              <w:t>Инструктажи по технике безопасности и правилам пребывания в</w:t>
            </w:r>
          </w:p>
          <w:p w14:paraId="4F38E349" w14:textId="77777777" w:rsidR="00C00847" w:rsidRDefault="00C00847">
            <w:pPr>
              <w:pStyle w:val="ConsPlusNormal"/>
            </w:pPr>
            <w:r>
              <w:t>Игры на знакомство</w:t>
            </w:r>
          </w:p>
          <w:p w14:paraId="547450F1" w14:textId="77777777" w:rsidR="00C00847" w:rsidRDefault="00C00847">
            <w:pPr>
              <w:pStyle w:val="ConsPlusNormal"/>
            </w:pPr>
            <w:r>
              <w:t>Игры на командообразование</w:t>
            </w:r>
          </w:p>
          <w:p w14:paraId="0D521D33" w14:textId="77777777" w:rsidR="00C00847" w:rsidRDefault="00C00847">
            <w:pPr>
              <w:pStyle w:val="ConsPlusNormal"/>
            </w:pPr>
            <w:r>
              <w:t>Игры на выявление лидеров</w:t>
            </w:r>
          </w:p>
          <w:p w14:paraId="2236D35E" w14:textId="77777777" w:rsidR="00C00847" w:rsidRDefault="00C00847">
            <w:pPr>
              <w:pStyle w:val="ConsPlusNormal"/>
            </w:pPr>
            <w:r>
              <w:t>Огонек знакомства "_______"</w:t>
            </w:r>
          </w:p>
        </w:tc>
        <w:tc>
          <w:tcPr>
            <w:tcW w:w="1527" w:type="dxa"/>
          </w:tcPr>
          <w:p w14:paraId="2C578C93" w14:textId="77777777" w:rsidR="00C00847" w:rsidRDefault="00C00847">
            <w:pPr>
              <w:pStyle w:val="ConsPlusNormal"/>
            </w:pPr>
            <w:r>
              <w:t>Утренняя гигиеническая гимнастика</w:t>
            </w:r>
          </w:p>
          <w:p w14:paraId="35B8AB8F" w14:textId="77777777" w:rsidR="00C00847" w:rsidRDefault="00C00847">
            <w:pPr>
              <w:pStyle w:val="ConsPlusNormal"/>
            </w:pPr>
            <w:r>
              <w:t>Утренний информационный сбор отряда (УИСО)</w:t>
            </w:r>
          </w:p>
          <w:p w14:paraId="089A63B8" w14:textId="77777777" w:rsidR="00C00847" w:rsidRDefault="00C00847">
            <w:pPr>
              <w:pStyle w:val="ConsPlusNormal"/>
            </w:pPr>
            <w:r>
              <w:t>Хозяйственный сбор лагеря</w:t>
            </w:r>
          </w:p>
          <w:p w14:paraId="25F04A5C" w14:textId="77777777" w:rsidR="00C00847" w:rsidRDefault="00C00847">
            <w:pPr>
              <w:pStyle w:val="ConsPlusNormal"/>
            </w:pPr>
            <w:r>
              <w:t>Экологические игры "Лагерь - наш дом"</w:t>
            </w:r>
          </w:p>
          <w:p w14:paraId="0E616DF6" w14:textId="77777777" w:rsidR="00C00847" w:rsidRDefault="00C00847">
            <w:pPr>
              <w:pStyle w:val="ConsPlusNormal"/>
            </w:pPr>
            <w:r>
              <w:t>Вечерний сбор отряда (ВСО)</w:t>
            </w:r>
          </w:p>
        </w:tc>
        <w:tc>
          <w:tcPr>
            <w:tcW w:w="1424" w:type="dxa"/>
          </w:tcPr>
          <w:p w14:paraId="4AC4353B" w14:textId="77777777" w:rsidR="00C00847" w:rsidRDefault="00C00847">
            <w:pPr>
              <w:pStyle w:val="ConsPlusNormal"/>
            </w:pPr>
            <w:r>
              <w:t>Утренняя гигиеническая гимнастика</w:t>
            </w:r>
          </w:p>
          <w:p w14:paraId="643B017B" w14:textId="77777777" w:rsidR="00C00847" w:rsidRDefault="00C00847">
            <w:pPr>
              <w:pStyle w:val="ConsPlusNormal"/>
            </w:pPr>
            <w:r>
              <w:t>Утренний информационный сбор отряда (УИСО)</w:t>
            </w:r>
          </w:p>
          <w:p w14:paraId="46B4BED9" w14:textId="77777777" w:rsidR="00C00847" w:rsidRDefault="00C00847">
            <w:pPr>
              <w:pStyle w:val="ConsPlusNormal"/>
            </w:pPr>
            <w:r>
              <w:t>Презентация программы смены/Введение в игровую модель смены</w:t>
            </w:r>
          </w:p>
          <w:p w14:paraId="1F0A6BA4" w14:textId="77777777" w:rsidR="00C00847" w:rsidRDefault="00C00847">
            <w:pPr>
              <w:pStyle w:val="ConsPlusNormal"/>
            </w:pPr>
            <w:r>
              <w:t>Организационный сбор отряда</w:t>
            </w:r>
          </w:p>
          <w:p w14:paraId="6DD04020" w14:textId="77777777" w:rsidR="00C00847" w:rsidRDefault="00C00847">
            <w:pPr>
              <w:pStyle w:val="ConsPlusNormal"/>
            </w:pPr>
            <w:r>
              <w:lastRenderedPageBreak/>
              <w:t>Вечерний сбор отряда (ВСО)</w:t>
            </w:r>
          </w:p>
        </w:tc>
        <w:tc>
          <w:tcPr>
            <w:tcW w:w="1421" w:type="dxa"/>
          </w:tcPr>
          <w:p w14:paraId="69390BC0" w14:textId="77777777" w:rsidR="00C00847" w:rsidRDefault="00C00847">
            <w:pPr>
              <w:pStyle w:val="ConsPlusNormal"/>
            </w:pPr>
            <w:r>
              <w:lastRenderedPageBreak/>
              <w:t>Утренняя гигиеническая гимнастика</w:t>
            </w:r>
          </w:p>
          <w:p w14:paraId="4C84B5F7" w14:textId="77777777" w:rsidR="00C00847" w:rsidRDefault="00C00847">
            <w:pPr>
              <w:pStyle w:val="ConsPlusNormal"/>
            </w:pPr>
            <w:r>
              <w:t>Линейка/Церемония открытия смены</w:t>
            </w:r>
          </w:p>
          <w:p w14:paraId="1A45B02E" w14:textId="77777777" w:rsidR="00C00847" w:rsidRDefault="00C00847">
            <w:pPr>
              <w:pStyle w:val="ConsPlusNormal"/>
            </w:pPr>
            <w:r>
              <w:t>Деятельность органов самоуправления</w:t>
            </w:r>
          </w:p>
          <w:p w14:paraId="7E849A51" w14:textId="77777777" w:rsidR="00C00847" w:rsidRDefault="00C00847">
            <w:pPr>
              <w:pStyle w:val="ConsPlusNormal"/>
            </w:pPr>
            <w:r>
              <w:t>Огонек организационного периода "_____"</w:t>
            </w:r>
          </w:p>
        </w:tc>
        <w:tc>
          <w:tcPr>
            <w:tcW w:w="1411" w:type="dxa"/>
          </w:tcPr>
          <w:p w14:paraId="40210BD0" w14:textId="77777777" w:rsidR="00C00847" w:rsidRDefault="00C00847">
            <w:pPr>
              <w:pStyle w:val="ConsPlusNormal"/>
            </w:pPr>
            <w:r>
              <w:t>Тренировочная пожарная эвакуация</w:t>
            </w:r>
          </w:p>
          <w:p w14:paraId="4ECF041A" w14:textId="77777777" w:rsidR="00C00847" w:rsidRDefault="00C00847">
            <w:pPr>
              <w:pStyle w:val="ConsPlusNormal"/>
            </w:pPr>
            <w:r>
              <w:t>Утренняя гигиеническая гимнастика</w:t>
            </w:r>
          </w:p>
          <w:p w14:paraId="76DD359B" w14:textId="77777777" w:rsidR="00C00847" w:rsidRDefault="00C00847">
            <w:pPr>
              <w:pStyle w:val="ConsPlusNormal"/>
            </w:pPr>
            <w:r>
              <w:t>Утренний подъем Государственного флага Российской Федерации</w:t>
            </w:r>
          </w:p>
          <w:p w14:paraId="1F5E652F" w14:textId="77777777" w:rsidR="00C00847" w:rsidRDefault="00C00847">
            <w:pPr>
              <w:pStyle w:val="ConsPlusNormal"/>
            </w:pPr>
            <w:r>
              <w:t>Утренний информационный сбор отряда (УИСО)</w:t>
            </w:r>
          </w:p>
          <w:p w14:paraId="035C88E1" w14:textId="77777777" w:rsidR="00C00847" w:rsidRDefault="00C00847">
            <w:pPr>
              <w:pStyle w:val="ConsPlusNormal"/>
            </w:pPr>
            <w:r>
              <w:lastRenderedPageBreak/>
              <w:t>Деятельность органов самоуправления</w:t>
            </w:r>
          </w:p>
          <w:p w14:paraId="0FFBDA30" w14:textId="77777777" w:rsidR="00C00847" w:rsidRDefault="00C00847">
            <w:pPr>
              <w:pStyle w:val="ConsPlusNormal"/>
            </w:pPr>
            <w:r>
              <w:t>Деятельность секций, студий и кружков</w:t>
            </w:r>
          </w:p>
          <w:p w14:paraId="4BEE0AA0" w14:textId="77777777" w:rsidR="00C00847" w:rsidRDefault="00C00847">
            <w:pPr>
              <w:pStyle w:val="ConsPlusNormal"/>
            </w:pPr>
            <w:r>
              <w:t>Вечерний сбор отряда (ВСО)</w:t>
            </w:r>
          </w:p>
        </w:tc>
        <w:tc>
          <w:tcPr>
            <w:tcW w:w="1413" w:type="dxa"/>
          </w:tcPr>
          <w:p w14:paraId="061A75E5" w14:textId="77777777" w:rsidR="00C00847" w:rsidRDefault="00C00847">
            <w:pPr>
              <w:pStyle w:val="ConsPlusNormal"/>
            </w:pPr>
            <w:r>
              <w:lastRenderedPageBreak/>
              <w:t>Утренняя гигиеническая гимнастика</w:t>
            </w:r>
          </w:p>
          <w:p w14:paraId="40297688" w14:textId="77777777" w:rsidR="00C00847" w:rsidRDefault="00C00847">
            <w:pPr>
              <w:pStyle w:val="ConsPlusNormal"/>
            </w:pPr>
            <w:r>
              <w:t>Утренний подъем Государственного флага Российской Федерации</w:t>
            </w:r>
          </w:p>
          <w:p w14:paraId="11B51CEB" w14:textId="77777777" w:rsidR="00C00847" w:rsidRDefault="00C00847">
            <w:pPr>
              <w:pStyle w:val="ConsPlusNormal"/>
            </w:pPr>
            <w:r>
              <w:t>Утренний информационный сбор отряда (УИСО)</w:t>
            </w:r>
          </w:p>
          <w:p w14:paraId="6C233138" w14:textId="77777777" w:rsidR="00C00847" w:rsidRDefault="00C00847">
            <w:pPr>
              <w:pStyle w:val="ConsPlusNormal"/>
            </w:pPr>
            <w:r>
              <w:t>Деятельность органов самоуправ</w:t>
            </w:r>
            <w:r>
              <w:lastRenderedPageBreak/>
              <w:t>ления</w:t>
            </w:r>
          </w:p>
          <w:p w14:paraId="1D2426FC" w14:textId="77777777" w:rsidR="00C00847" w:rsidRDefault="00C00847">
            <w:pPr>
              <w:pStyle w:val="ConsPlusNormal"/>
            </w:pPr>
            <w:r>
              <w:t>Деятельность секций, студий и кружков</w:t>
            </w:r>
          </w:p>
          <w:p w14:paraId="0EF84BEB" w14:textId="77777777" w:rsidR="00C00847" w:rsidRDefault="00C00847">
            <w:pPr>
              <w:pStyle w:val="ConsPlusNormal"/>
            </w:pPr>
            <w:r>
              <w:t>Вечерний сбор отряда (ВСО)</w:t>
            </w:r>
          </w:p>
        </w:tc>
        <w:tc>
          <w:tcPr>
            <w:tcW w:w="1497" w:type="dxa"/>
          </w:tcPr>
          <w:p w14:paraId="66853CF4" w14:textId="77777777" w:rsidR="00C00847" w:rsidRDefault="00C00847">
            <w:pPr>
              <w:pStyle w:val="ConsPlusNormal"/>
            </w:pPr>
            <w:r>
              <w:lastRenderedPageBreak/>
              <w:t>Утренняя гигиеническая гимнастика</w:t>
            </w:r>
          </w:p>
          <w:p w14:paraId="20803A87" w14:textId="77777777" w:rsidR="00C00847" w:rsidRDefault="00C00847">
            <w:pPr>
              <w:pStyle w:val="ConsPlusNormal"/>
            </w:pPr>
            <w:r>
              <w:t>Утренний подъем Государственного флага Российской Федерации</w:t>
            </w:r>
          </w:p>
          <w:p w14:paraId="7252175E" w14:textId="77777777" w:rsidR="00C00847" w:rsidRDefault="00C00847">
            <w:pPr>
              <w:pStyle w:val="ConsPlusNormal"/>
            </w:pPr>
            <w:r>
              <w:t>Утренний информационный сбор отряда (УИСО)</w:t>
            </w:r>
          </w:p>
          <w:p w14:paraId="5257788B" w14:textId="77777777" w:rsidR="00C00847" w:rsidRDefault="00C00847">
            <w:pPr>
              <w:pStyle w:val="ConsPlusNormal"/>
            </w:pPr>
            <w:r>
              <w:t>Деятельность органов самоуправления</w:t>
            </w:r>
          </w:p>
          <w:p w14:paraId="00B84F08" w14:textId="77777777" w:rsidR="00C00847" w:rsidRDefault="00C00847">
            <w:pPr>
              <w:pStyle w:val="ConsPlusNormal"/>
            </w:pPr>
            <w:r>
              <w:t>Деятельно</w:t>
            </w:r>
            <w:r>
              <w:lastRenderedPageBreak/>
              <w:t>сть секций, студий и кружков</w:t>
            </w:r>
          </w:p>
          <w:p w14:paraId="39BC93EA" w14:textId="77777777" w:rsidR="00C00847" w:rsidRDefault="00C00847">
            <w:pPr>
              <w:pStyle w:val="ConsPlusNormal"/>
            </w:pPr>
            <w:r>
              <w:t>Тематический час "Герой моей семьи"</w:t>
            </w:r>
          </w:p>
          <w:p w14:paraId="12833FB8" w14:textId="77777777" w:rsidR="00C00847" w:rsidRDefault="00C00847">
            <w:pPr>
              <w:pStyle w:val="ConsPlusNormal"/>
            </w:pPr>
            <w:r>
              <w:t>Вечерний сбор отряда (ВСО)</w:t>
            </w:r>
          </w:p>
        </w:tc>
      </w:tr>
      <w:tr w:rsidR="00C00847" w14:paraId="6D56A308" w14:textId="77777777">
        <w:tc>
          <w:tcPr>
            <w:tcW w:w="1530" w:type="dxa"/>
          </w:tcPr>
          <w:p w14:paraId="636BB7EC" w14:textId="77777777" w:rsidR="00C00847" w:rsidRDefault="00C00847">
            <w:pPr>
              <w:pStyle w:val="ConsPlusNormal"/>
              <w:jc w:val="center"/>
            </w:pPr>
            <w:r>
              <w:lastRenderedPageBreak/>
              <w:t>8 день</w:t>
            </w:r>
          </w:p>
        </w:tc>
        <w:tc>
          <w:tcPr>
            <w:tcW w:w="1527" w:type="dxa"/>
          </w:tcPr>
          <w:p w14:paraId="367BD50B" w14:textId="77777777" w:rsidR="00C00847" w:rsidRDefault="00C00847">
            <w:pPr>
              <w:pStyle w:val="ConsPlusNormal"/>
              <w:jc w:val="center"/>
            </w:pPr>
            <w:r>
              <w:t>9 день</w:t>
            </w:r>
          </w:p>
          <w:p w14:paraId="47A8C796" w14:textId="77777777" w:rsidR="00C00847" w:rsidRDefault="00C00847">
            <w:pPr>
              <w:pStyle w:val="ConsPlusNormal"/>
              <w:jc w:val="center"/>
            </w:pPr>
            <w:r>
              <w:t>День Памяти</w:t>
            </w:r>
          </w:p>
        </w:tc>
        <w:tc>
          <w:tcPr>
            <w:tcW w:w="1424" w:type="dxa"/>
          </w:tcPr>
          <w:p w14:paraId="30FD8F00" w14:textId="77777777" w:rsidR="00C00847" w:rsidRDefault="00C00847">
            <w:pPr>
              <w:pStyle w:val="ConsPlusNormal"/>
              <w:jc w:val="center"/>
            </w:pPr>
            <w:r>
              <w:t>10 день</w:t>
            </w:r>
          </w:p>
        </w:tc>
        <w:tc>
          <w:tcPr>
            <w:tcW w:w="1421" w:type="dxa"/>
          </w:tcPr>
          <w:p w14:paraId="0A63ADBF" w14:textId="77777777" w:rsidR="00C00847" w:rsidRDefault="00C00847">
            <w:pPr>
              <w:pStyle w:val="ConsPlusNormal"/>
              <w:jc w:val="center"/>
            </w:pPr>
            <w:r>
              <w:t>11 день</w:t>
            </w:r>
          </w:p>
        </w:tc>
        <w:tc>
          <w:tcPr>
            <w:tcW w:w="1411" w:type="dxa"/>
          </w:tcPr>
          <w:p w14:paraId="2D0D3B73" w14:textId="77777777" w:rsidR="00C00847" w:rsidRDefault="00C00847">
            <w:pPr>
              <w:pStyle w:val="ConsPlusNormal"/>
              <w:jc w:val="center"/>
            </w:pPr>
            <w:r>
              <w:t>12 день</w:t>
            </w:r>
          </w:p>
          <w:p w14:paraId="6FAE740E" w14:textId="77777777" w:rsidR="00C00847" w:rsidRDefault="00C00847">
            <w:pPr>
              <w:pStyle w:val="ConsPlusNormal"/>
              <w:jc w:val="center"/>
            </w:pPr>
            <w:r>
              <w:t>День России</w:t>
            </w:r>
          </w:p>
        </w:tc>
        <w:tc>
          <w:tcPr>
            <w:tcW w:w="1413" w:type="dxa"/>
          </w:tcPr>
          <w:p w14:paraId="12A72FA8" w14:textId="77777777" w:rsidR="00C00847" w:rsidRDefault="00C00847">
            <w:pPr>
              <w:pStyle w:val="ConsPlusNormal"/>
              <w:jc w:val="center"/>
            </w:pPr>
            <w:r>
              <w:t>13 день</w:t>
            </w:r>
          </w:p>
        </w:tc>
        <w:tc>
          <w:tcPr>
            <w:tcW w:w="1497" w:type="dxa"/>
          </w:tcPr>
          <w:p w14:paraId="32DBE92B" w14:textId="77777777" w:rsidR="00C00847" w:rsidRDefault="00C00847">
            <w:pPr>
              <w:pStyle w:val="ConsPlusNormal"/>
              <w:jc w:val="center"/>
            </w:pPr>
            <w:r>
              <w:t>14 день</w:t>
            </w:r>
          </w:p>
          <w:p w14:paraId="398CE5BF" w14:textId="77777777" w:rsidR="00C00847" w:rsidRDefault="00C00847">
            <w:pPr>
              <w:pStyle w:val="ConsPlusNormal"/>
              <w:jc w:val="center"/>
            </w:pPr>
            <w:r>
              <w:t>День профессий</w:t>
            </w:r>
          </w:p>
        </w:tc>
      </w:tr>
      <w:tr w:rsidR="00C00847" w14:paraId="098A4408" w14:textId="77777777">
        <w:tc>
          <w:tcPr>
            <w:tcW w:w="1530" w:type="dxa"/>
          </w:tcPr>
          <w:p w14:paraId="2FB95129" w14:textId="77777777" w:rsidR="00C00847" w:rsidRDefault="00C00847">
            <w:pPr>
              <w:pStyle w:val="ConsPlusNormal"/>
            </w:pPr>
            <w:r>
              <w:t>Утренняя гигиеническая гимнастика</w:t>
            </w:r>
          </w:p>
          <w:p w14:paraId="736B510E" w14:textId="77777777" w:rsidR="00C00847" w:rsidRDefault="00C00847">
            <w:pPr>
              <w:pStyle w:val="ConsPlusNormal"/>
            </w:pPr>
            <w:r>
              <w:t xml:space="preserve">Утренний подъем Государственного флага Российской </w:t>
            </w:r>
            <w:r>
              <w:lastRenderedPageBreak/>
              <w:t>Федерации</w:t>
            </w:r>
          </w:p>
          <w:p w14:paraId="77118B01" w14:textId="77777777" w:rsidR="00C00847" w:rsidRDefault="00C00847">
            <w:pPr>
              <w:pStyle w:val="ConsPlusNormal"/>
            </w:pPr>
            <w:r>
              <w:t>Утренний информационный сбор отряда (УИСО)</w:t>
            </w:r>
          </w:p>
          <w:p w14:paraId="770EAE8E" w14:textId="77777777" w:rsidR="00C00847" w:rsidRDefault="00C00847">
            <w:pPr>
              <w:pStyle w:val="ConsPlusNormal"/>
            </w:pPr>
            <w:r>
              <w:t>Деятельность органов самоуправления</w:t>
            </w:r>
          </w:p>
          <w:p w14:paraId="094B6DE8" w14:textId="77777777" w:rsidR="00C00847" w:rsidRDefault="00C00847">
            <w:pPr>
              <w:pStyle w:val="ConsPlusNormal"/>
            </w:pPr>
            <w:r>
              <w:t>Деятельность секций, студий и кружков</w:t>
            </w:r>
          </w:p>
          <w:p w14:paraId="2DC41B8C" w14:textId="77777777" w:rsidR="00C00847" w:rsidRDefault="00C00847">
            <w:pPr>
              <w:pStyle w:val="ConsPlusNormal"/>
            </w:pPr>
            <w:r>
              <w:t>Кинопросмотр с обсуждением</w:t>
            </w:r>
          </w:p>
          <w:p w14:paraId="5761A186" w14:textId="77777777" w:rsidR="00C00847" w:rsidRDefault="00C00847">
            <w:pPr>
              <w:pStyle w:val="ConsPlusNormal"/>
            </w:pPr>
            <w:r>
              <w:t>Вечерний сбор отряда (ВСО)</w:t>
            </w:r>
          </w:p>
        </w:tc>
        <w:tc>
          <w:tcPr>
            <w:tcW w:w="1527" w:type="dxa"/>
          </w:tcPr>
          <w:p w14:paraId="577E7F73" w14:textId="77777777" w:rsidR="00C00847" w:rsidRDefault="00C00847">
            <w:pPr>
              <w:pStyle w:val="ConsPlusNormal"/>
            </w:pPr>
            <w:r>
              <w:lastRenderedPageBreak/>
              <w:t>Утренняя гигиеническая гимнастика</w:t>
            </w:r>
          </w:p>
          <w:p w14:paraId="2AEC3C97" w14:textId="77777777" w:rsidR="00C00847" w:rsidRDefault="00C00847">
            <w:pPr>
              <w:pStyle w:val="ConsPlusNormal"/>
            </w:pPr>
            <w:r>
              <w:t>Утренний информационный сбор отряда (УИСО)</w:t>
            </w:r>
          </w:p>
          <w:p w14:paraId="43DD3037" w14:textId="77777777" w:rsidR="00C00847" w:rsidRDefault="00C00847">
            <w:pPr>
              <w:pStyle w:val="ConsPlusNormal"/>
            </w:pPr>
            <w:r>
              <w:t>Просветите</w:t>
            </w:r>
            <w:r>
              <w:lastRenderedPageBreak/>
              <w:t>льский проект "Без срока давности"</w:t>
            </w:r>
          </w:p>
          <w:p w14:paraId="178F9323" w14:textId="77777777" w:rsidR="00C00847" w:rsidRDefault="00C00847">
            <w:pPr>
              <w:pStyle w:val="ConsPlusNormal"/>
            </w:pPr>
            <w:r>
              <w:t>Деятельность органов самоуправления</w:t>
            </w:r>
          </w:p>
          <w:p w14:paraId="7A0C616E" w14:textId="77777777" w:rsidR="00C00847" w:rsidRDefault="00C00847">
            <w:pPr>
              <w:pStyle w:val="ConsPlusNormal"/>
            </w:pPr>
            <w:r>
              <w:t>Военно-спортивные игры "</w:t>
            </w:r>
            <w:proofErr w:type="spellStart"/>
            <w:r>
              <w:t>Зарничка</w:t>
            </w:r>
            <w:proofErr w:type="spellEnd"/>
            <w:r>
              <w:t>", "Зарница", "Орленок"</w:t>
            </w:r>
          </w:p>
          <w:p w14:paraId="4802B03F" w14:textId="77777777" w:rsidR="00C00847" w:rsidRDefault="00C00847">
            <w:pPr>
              <w:pStyle w:val="ConsPlusNormal"/>
            </w:pPr>
            <w:r>
              <w:t>Деятельность секций, студий и кружков</w:t>
            </w:r>
          </w:p>
          <w:p w14:paraId="2A304152" w14:textId="77777777" w:rsidR="00C00847" w:rsidRDefault="00C00847">
            <w:pPr>
              <w:pStyle w:val="ConsPlusNormal"/>
            </w:pPr>
            <w:r>
              <w:t>Час мужества "Горячее сердце"</w:t>
            </w:r>
          </w:p>
          <w:p w14:paraId="1846B7DD" w14:textId="77777777" w:rsidR="00C00847" w:rsidRDefault="00C00847">
            <w:pPr>
              <w:pStyle w:val="ConsPlusNormal"/>
            </w:pPr>
            <w:proofErr w:type="gramStart"/>
            <w:r>
              <w:t>Конкурс-смотр</w:t>
            </w:r>
            <w:proofErr w:type="gramEnd"/>
            <w:r>
              <w:t xml:space="preserve"> строя и песни "Взвейтесь соколы </w:t>
            </w:r>
            <w:r>
              <w:lastRenderedPageBreak/>
              <w:t>орлами"</w:t>
            </w:r>
          </w:p>
          <w:p w14:paraId="6C08614A" w14:textId="77777777" w:rsidR="00C00847" w:rsidRDefault="00C00847">
            <w:pPr>
              <w:pStyle w:val="ConsPlusNormal"/>
            </w:pPr>
            <w:r>
              <w:t>Живой альманах "На страницах истории моей страны"</w:t>
            </w:r>
          </w:p>
          <w:p w14:paraId="18894314" w14:textId="77777777" w:rsidR="00C00847" w:rsidRDefault="00C00847">
            <w:pPr>
              <w:pStyle w:val="ConsPlusNormal"/>
            </w:pPr>
            <w:r>
              <w:t>Вечерний сбор отряда (ВСО)</w:t>
            </w:r>
          </w:p>
        </w:tc>
        <w:tc>
          <w:tcPr>
            <w:tcW w:w="1424" w:type="dxa"/>
          </w:tcPr>
          <w:p w14:paraId="64DF1F05" w14:textId="77777777" w:rsidR="00C00847" w:rsidRDefault="00C00847">
            <w:pPr>
              <w:pStyle w:val="ConsPlusNormal"/>
            </w:pPr>
            <w:r>
              <w:lastRenderedPageBreak/>
              <w:t>Утренняя гигиеническая гимнастика</w:t>
            </w:r>
          </w:p>
          <w:p w14:paraId="5EB5EAF7" w14:textId="77777777" w:rsidR="00C00847" w:rsidRDefault="00C00847">
            <w:pPr>
              <w:pStyle w:val="ConsPlusNormal"/>
            </w:pPr>
            <w:r>
              <w:t xml:space="preserve">Утренний подъем Государственного флага </w:t>
            </w:r>
            <w:r>
              <w:lastRenderedPageBreak/>
              <w:t>Российской Федерации</w:t>
            </w:r>
          </w:p>
          <w:p w14:paraId="0403F201" w14:textId="77777777" w:rsidR="00C00847" w:rsidRDefault="00C00847">
            <w:pPr>
              <w:pStyle w:val="ConsPlusNormal"/>
            </w:pPr>
            <w:r>
              <w:t>Утренний информационный сбор отряда (УИСО)</w:t>
            </w:r>
          </w:p>
          <w:p w14:paraId="2667D5E6" w14:textId="77777777" w:rsidR="00C00847" w:rsidRDefault="00C00847">
            <w:pPr>
              <w:pStyle w:val="ConsPlusNormal"/>
            </w:pPr>
            <w:r>
              <w:t>Деятельность органов самоуправления</w:t>
            </w:r>
          </w:p>
          <w:p w14:paraId="7885A19B" w14:textId="77777777" w:rsidR="00C00847" w:rsidRDefault="00C00847">
            <w:pPr>
              <w:pStyle w:val="ConsPlusNormal"/>
            </w:pPr>
            <w:r>
              <w:t>Деятельность секций, студий и кружков</w:t>
            </w:r>
          </w:p>
          <w:p w14:paraId="3995BB55" w14:textId="77777777" w:rsidR="00C00847" w:rsidRDefault="00C00847">
            <w:pPr>
              <w:pStyle w:val="ConsPlusNormal"/>
            </w:pPr>
            <w:r>
              <w:t>Вечерний сбор отряда (ВСО)</w:t>
            </w:r>
          </w:p>
        </w:tc>
        <w:tc>
          <w:tcPr>
            <w:tcW w:w="1421" w:type="dxa"/>
          </w:tcPr>
          <w:p w14:paraId="404087D1" w14:textId="77777777" w:rsidR="00C00847" w:rsidRDefault="00C00847">
            <w:pPr>
              <w:pStyle w:val="ConsPlusNormal"/>
            </w:pPr>
            <w:r>
              <w:lastRenderedPageBreak/>
              <w:t>Утренняя гигиеническая гимнастика</w:t>
            </w:r>
          </w:p>
          <w:p w14:paraId="06A731E6" w14:textId="77777777" w:rsidR="00C00847" w:rsidRDefault="00C00847">
            <w:pPr>
              <w:pStyle w:val="ConsPlusNormal"/>
            </w:pPr>
            <w:r>
              <w:t xml:space="preserve">Утренний подъем Государственного флага </w:t>
            </w:r>
            <w:r>
              <w:lastRenderedPageBreak/>
              <w:t>Российской Федерации</w:t>
            </w:r>
          </w:p>
          <w:p w14:paraId="5731F748" w14:textId="77777777" w:rsidR="00C00847" w:rsidRDefault="00C00847">
            <w:pPr>
              <w:pStyle w:val="ConsPlusNormal"/>
            </w:pPr>
            <w:r>
              <w:t>Утренний информационный сбор отряда (УИСО)</w:t>
            </w:r>
          </w:p>
          <w:p w14:paraId="32E85DDF" w14:textId="77777777" w:rsidR="00C00847" w:rsidRDefault="00C00847">
            <w:pPr>
              <w:pStyle w:val="ConsPlusNormal"/>
            </w:pPr>
            <w:r>
              <w:t>Деятельность органов самоуправления</w:t>
            </w:r>
          </w:p>
          <w:p w14:paraId="17661040" w14:textId="77777777" w:rsidR="00C00847" w:rsidRDefault="00C00847">
            <w:pPr>
              <w:pStyle w:val="ConsPlusNormal"/>
            </w:pPr>
            <w:r>
              <w:t>Деятельность секций, студий и кружков</w:t>
            </w:r>
          </w:p>
          <w:p w14:paraId="418A31BB" w14:textId="77777777" w:rsidR="00C00847" w:rsidRDefault="00C00847">
            <w:pPr>
              <w:pStyle w:val="ConsPlusNormal"/>
            </w:pPr>
            <w:r>
              <w:t>Огонек середины смены "Расскажи мне обо мне"</w:t>
            </w:r>
          </w:p>
        </w:tc>
        <w:tc>
          <w:tcPr>
            <w:tcW w:w="1411" w:type="dxa"/>
          </w:tcPr>
          <w:p w14:paraId="6DA29B89" w14:textId="77777777" w:rsidR="00C00847" w:rsidRDefault="00C00847">
            <w:pPr>
              <w:pStyle w:val="ConsPlusNormal"/>
            </w:pPr>
            <w:r>
              <w:lastRenderedPageBreak/>
              <w:t>В течение дня: конкурс "Знаток русского языка"</w:t>
            </w:r>
          </w:p>
          <w:p w14:paraId="1235D759" w14:textId="77777777" w:rsidR="00C00847" w:rsidRDefault="00C00847">
            <w:pPr>
              <w:pStyle w:val="ConsPlusNormal"/>
            </w:pPr>
            <w:r>
              <w:t>Утренняя гигиеническая гимнастик</w:t>
            </w:r>
            <w:r>
              <w:lastRenderedPageBreak/>
              <w:t>а</w:t>
            </w:r>
          </w:p>
          <w:p w14:paraId="36933F7C" w14:textId="77777777" w:rsidR="00C00847" w:rsidRDefault="00C00847">
            <w:pPr>
              <w:pStyle w:val="ConsPlusNormal"/>
            </w:pPr>
            <w:r>
              <w:t>Утренний подъем Государственного флага Российской Федерации</w:t>
            </w:r>
          </w:p>
          <w:p w14:paraId="49F73CD5" w14:textId="77777777" w:rsidR="00C00847" w:rsidRDefault="00C00847">
            <w:pPr>
              <w:pStyle w:val="ConsPlusNormal"/>
            </w:pPr>
            <w:r>
              <w:t>Утренний информационный сбор отряда (УИСО)</w:t>
            </w:r>
          </w:p>
          <w:p w14:paraId="2CE5877B" w14:textId="77777777" w:rsidR="00C00847" w:rsidRDefault="00C00847">
            <w:pPr>
              <w:pStyle w:val="ConsPlusNormal"/>
            </w:pPr>
          </w:p>
          <w:p w14:paraId="7C8B33D3" w14:textId="77777777" w:rsidR="00C00847" w:rsidRDefault="00C00847">
            <w:pPr>
              <w:pStyle w:val="ConsPlusNormal"/>
            </w:pPr>
            <w:r>
              <w:t>Фестиваль дворовых игр/игр народов России "______"</w:t>
            </w:r>
          </w:p>
          <w:p w14:paraId="0350240F" w14:textId="77777777" w:rsidR="00C00847" w:rsidRDefault="00C00847">
            <w:pPr>
              <w:pStyle w:val="ConsPlusNormal"/>
            </w:pPr>
            <w:r>
              <w:t>Деятельность органов самоуправления</w:t>
            </w:r>
          </w:p>
          <w:p w14:paraId="34841769" w14:textId="77777777" w:rsidR="00C00847" w:rsidRDefault="00C00847">
            <w:pPr>
              <w:pStyle w:val="ConsPlusNormal"/>
            </w:pPr>
            <w:r>
              <w:lastRenderedPageBreak/>
              <w:t>Деятельность секций, студий и кружков</w:t>
            </w:r>
          </w:p>
          <w:p w14:paraId="4A82E752" w14:textId="77777777" w:rsidR="00C00847" w:rsidRDefault="00C00847">
            <w:pPr>
              <w:pStyle w:val="ConsPlusNormal"/>
            </w:pPr>
            <w:r>
              <w:t>Выставка "Азбука моей страны"</w:t>
            </w:r>
          </w:p>
          <w:p w14:paraId="1AF10CE8" w14:textId="77777777" w:rsidR="00C00847" w:rsidRDefault="00C00847">
            <w:pPr>
              <w:pStyle w:val="ConsPlusNormal"/>
            </w:pPr>
            <w:r>
              <w:t>Литературно-музыкальный вечер "_____"</w:t>
            </w:r>
          </w:p>
          <w:p w14:paraId="2C88EB23" w14:textId="77777777" w:rsidR="00C00847" w:rsidRDefault="00C00847">
            <w:pPr>
              <w:pStyle w:val="ConsPlusNormal"/>
            </w:pPr>
            <w:r>
              <w:t>Вечерний сбор отряда (ВСО)</w:t>
            </w:r>
          </w:p>
        </w:tc>
        <w:tc>
          <w:tcPr>
            <w:tcW w:w="1413" w:type="dxa"/>
          </w:tcPr>
          <w:p w14:paraId="1BB162CD" w14:textId="77777777" w:rsidR="00C00847" w:rsidRDefault="00C00847">
            <w:pPr>
              <w:pStyle w:val="ConsPlusNormal"/>
            </w:pPr>
            <w:r>
              <w:lastRenderedPageBreak/>
              <w:t>Утренняя гигиеническая гимнастика</w:t>
            </w:r>
          </w:p>
          <w:p w14:paraId="7F281814" w14:textId="77777777" w:rsidR="00C00847" w:rsidRDefault="00C00847">
            <w:pPr>
              <w:pStyle w:val="ConsPlusNormal"/>
            </w:pPr>
            <w:r>
              <w:t xml:space="preserve">Утренний подъем Государственного флага </w:t>
            </w:r>
            <w:r>
              <w:lastRenderedPageBreak/>
              <w:t>Российской Федерации</w:t>
            </w:r>
          </w:p>
          <w:p w14:paraId="4030ADA7" w14:textId="77777777" w:rsidR="00C00847" w:rsidRDefault="00C00847">
            <w:pPr>
              <w:pStyle w:val="ConsPlusNormal"/>
            </w:pPr>
          </w:p>
          <w:p w14:paraId="2682B936" w14:textId="77777777" w:rsidR="00C00847" w:rsidRDefault="00C00847">
            <w:pPr>
              <w:pStyle w:val="ConsPlusNormal"/>
            </w:pPr>
            <w:r>
              <w:t>Утренний информационный сбор отряда (УИСО)</w:t>
            </w:r>
          </w:p>
          <w:p w14:paraId="0008026C" w14:textId="77777777" w:rsidR="00C00847" w:rsidRDefault="00C00847">
            <w:pPr>
              <w:pStyle w:val="ConsPlusNormal"/>
            </w:pPr>
          </w:p>
          <w:p w14:paraId="4E518662" w14:textId="77777777" w:rsidR="00C00847" w:rsidRDefault="00C00847">
            <w:pPr>
              <w:pStyle w:val="ConsPlusNormal"/>
            </w:pPr>
            <w:r>
              <w:t>Эко-марафон "Сохраняй и создавай"</w:t>
            </w:r>
          </w:p>
          <w:p w14:paraId="289D2A55" w14:textId="77777777" w:rsidR="00C00847" w:rsidRDefault="00C00847">
            <w:pPr>
              <w:pStyle w:val="ConsPlusNormal"/>
            </w:pPr>
            <w:r>
              <w:t>Деятельность органов самоуправления</w:t>
            </w:r>
          </w:p>
          <w:p w14:paraId="306DBFFE" w14:textId="77777777" w:rsidR="00C00847" w:rsidRDefault="00C00847">
            <w:pPr>
              <w:pStyle w:val="ConsPlusNormal"/>
            </w:pPr>
            <w:r>
              <w:t>Деятельность секций, студий и кружков</w:t>
            </w:r>
          </w:p>
          <w:p w14:paraId="7D6B4731" w14:textId="77777777" w:rsidR="00C00847" w:rsidRDefault="00C00847">
            <w:pPr>
              <w:pStyle w:val="ConsPlusNormal"/>
            </w:pPr>
            <w:r>
              <w:t xml:space="preserve">Вечерний </w:t>
            </w:r>
            <w:r>
              <w:lastRenderedPageBreak/>
              <w:t>сбор отряда (ВСО)</w:t>
            </w:r>
          </w:p>
        </w:tc>
        <w:tc>
          <w:tcPr>
            <w:tcW w:w="1497" w:type="dxa"/>
          </w:tcPr>
          <w:p w14:paraId="17970D6D" w14:textId="77777777" w:rsidR="00C00847" w:rsidRDefault="00C00847">
            <w:pPr>
              <w:pStyle w:val="ConsPlusNormal"/>
            </w:pPr>
            <w:r>
              <w:lastRenderedPageBreak/>
              <w:t>Утренняя гигиеническая гимнастика</w:t>
            </w:r>
          </w:p>
          <w:p w14:paraId="18EAD45C" w14:textId="77777777" w:rsidR="00C00847" w:rsidRDefault="00C00847">
            <w:pPr>
              <w:pStyle w:val="ConsPlusNormal"/>
            </w:pPr>
            <w:r>
              <w:t>Утренний подъем Государственного флага Российско</w:t>
            </w:r>
            <w:r>
              <w:lastRenderedPageBreak/>
              <w:t>й Федерации</w:t>
            </w:r>
          </w:p>
          <w:p w14:paraId="03E18506" w14:textId="77777777" w:rsidR="00C00847" w:rsidRDefault="00C00847">
            <w:pPr>
              <w:pStyle w:val="ConsPlusNormal"/>
            </w:pPr>
            <w:r>
              <w:t>Утренний информационный сбор отряда (УИСО)</w:t>
            </w:r>
          </w:p>
          <w:p w14:paraId="7DB8E21C" w14:textId="77777777" w:rsidR="00C00847" w:rsidRDefault="00C00847">
            <w:pPr>
              <w:pStyle w:val="ConsPlusNormal"/>
            </w:pPr>
            <w:r>
              <w:t>Творческие встречи со специалистами детского лагеря</w:t>
            </w:r>
          </w:p>
          <w:p w14:paraId="38C74F72" w14:textId="77777777" w:rsidR="00C00847" w:rsidRDefault="00C00847">
            <w:pPr>
              <w:pStyle w:val="ConsPlusNormal"/>
            </w:pPr>
            <w:r>
              <w:t>Деятельность органов самоуправления</w:t>
            </w:r>
          </w:p>
          <w:p w14:paraId="513FAB3E" w14:textId="77777777" w:rsidR="00C00847" w:rsidRDefault="00C00847">
            <w:pPr>
              <w:pStyle w:val="ConsPlusNormal"/>
            </w:pPr>
            <w:r>
              <w:t>Деятельность секций, студий и кружков</w:t>
            </w:r>
          </w:p>
          <w:p w14:paraId="129959C5" w14:textId="77777777" w:rsidR="00C00847" w:rsidRDefault="00C00847">
            <w:pPr>
              <w:pStyle w:val="ConsPlusNormal"/>
            </w:pPr>
            <w:r>
              <w:t>Игра по станциям "Профессия моей мечты"</w:t>
            </w:r>
          </w:p>
          <w:p w14:paraId="201591CA" w14:textId="77777777" w:rsidR="00C00847" w:rsidRDefault="00C00847">
            <w:pPr>
              <w:pStyle w:val="ConsPlusNormal"/>
            </w:pPr>
            <w:r>
              <w:lastRenderedPageBreak/>
              <w:t>Профессиональные пробы (для старших отрядов)</w:t>
            </w:r>
          </w:p>
          <w:p w14:paraId="7686C733" w14:textId="77777777" w:rsidR="00C00847" w:rsidRDefault="00C00847">
            <w:pPr>
              <w:pStyle w:val="ConsPlusNormal"/>
            </w:pPr>
            <w:r>
              <w:t>Конкурс мастерства</w:t>
            </w:r>
          </w:p>
          <w:p w14:paraId="2B94E10C" w14:textId="77777777" w:rsidR="00C00847" w:rsidRDefault="00C00847">
            <w:pPr>
              <w:pStyle w:val="ConsPlusNormal"/>
            </w:pPr>
            <w:r>
              <w:t>Вечерний сбор отряда (ВСО)</w:t>
            </w:r>
          </w:p>
        </w:tc>
      </w:tr>
      <w:tr w:rsidR="00C00847" w14:paraId="12CD041C" w14:textId="77777777">
        <w:tc>
          <w:tcPr>
            <w:tcW w:w="1530" w:type="dxa"/>
          </w:tcPr>
          <w:p w14:paraId="1860A300" w14:textId="77777777" w:rsidR="00C00847" w:rsidRDefault="00C00847">
            <w:pPr>
              <w:pStyle w:val="ConsPlusNormal"/>
              <w:jc w:val="center"/>
            </w:pPr>
            <w:r>
              <w:lastRenderedPageBreak/>
              <w:t>15 день</w:t>
            </w:r>
          </w:p>
        </w:tc>
        <w:tc>
          <w:tcPr>
            <w:tcW w:w="1527" w:type="dxa"/>
          </w:tcPr>
          <w:p w14:paraId="4E5A0466" w14:textId="77777777" w:rsidR="00C00847" w:rsidRDefault="00C00847">
            <w:pPr>
              <w:pStyle w:val="ConsPlusNormal"/>
              <w:jc w:val="center"/>
            </w:pPr>
            <w:r>
              <w:t>16 день</w:t>
            </w:r>
          </w:p>
          <w:p w14:paraId="6E67AF3E" w14:textId="77777777" w:rsidR="00C00847" w:rsidRDefault="00C00847">
            <w:pPr>
              <w:pStyle w:val="ConsPlusNormal"/>
              <w:jc w:val="center"/>
            </w:pPr>
            <w:r>
              <w:t>День Здоровья и Спорта</w:t>
            </w:r>
          </w:p>
        </w:tc>
        <w:tc>
          <w:tcPr>
            <w:tcW w:w="1424" w:type="dxa"/>
          </w:tcPr>
          <w:p w14:paraId="1ABAD6D6" w14:textId="77777777" w:rsidR="00C00847" w:rsidRDefault="00C00847">
            <w:pPr>
              <w:pStyle w:val="ConsPlusNormal"/>
              <w:jc w:val="center"/>
            </w:pPr>
            <w:r>
              <w:t>17 день</w:t>
            </w:r>
          </w:p>
        </w:tc>
        <w:tc>
          <w:tcPr>
            <w:tcW w:w="1421" w:type="dxa"/>
          </w:tcPr>
          <w:p w14:paraId="0CD08638" w14:textId="77777777" w:rsidR="00C00847" w:rsidRDefault="00C00847">
            <w:pPr>
              <w:pStyle w:val="ConsPlusNormal"/>
              <w:jc w:val="center"/>
            </w:pPr>
            <w:r>
              <w:t>18 день</w:t>
            </w:r>
          </w:p>
        </w:tc>
        <w:tc>
          <w:tcPr>
            <w:tcW w:w="1411" w:type="dxa"/>
          </w:tcPr>
          <w:p w14:paraId="36B9C7D8" w14:textId="77777777" w:rsidR="00C00847" w:rsidRDefault="00C00847">
            <w:pPr>
              <w:pStyle w:val="ConsPlusNormal"/>
              <w:jc w:val="center"/>
            </w:pPr>
            <w:r>
              <w:t>19 день</w:t>
            </w:r>
          </w:p>
        </w:tc>
        <w:tc>
          <w:tcPr>
            <w:tcW w:w="1413" w:type="dxa"/>
          </w:tcPr>
          <w:p w14:paraId="10347779" w14:textId="77777777" w:rsidR="00C00847" w:rsidRDefault="00C00847">
            <w:pPr>
              <w:pStyle w:val="ConsPlusNormal"/>
              <w:jc w:val="center"/>
            </w:pPr>
            <w:r>
              <w:t>20 день</w:t>
            </w:r>
          </w:p>
        </w:tc>
        <w:tc>
          <w:tcPr>
            <w:tcW w:w="1497" w:type="dxa"/>
          </w:tcPr>
          <w:p w14:paraId="47D813CE" w14:textId="77777777" w:rsidR="00C00847" w:rsidRDefault="00C00847">
            <w:pPr>
              <w:pStyle w:val="ConsPlusNormal"/>
              <w:jc w:val="center"/>
            </w:pPr>
            <w:r>
              <w:t>21 день</w:t>
            </w:r>
          </w:p>
          <w:p w14:paraId="477C9E2D" w14:textId="77777777" w:rsidR="00C00847" w:rsidRDefault="00C00847">
            <w:pPr>
              <w:pStyle w:val="ConsPlusNormal"/>
              <w:jc w:val="center"/>
            </w:pPr>
            <w:r>
              <w:t>Разъезд</w:t>
            </w:r>
          </w:p>
        </w:tc>
      </w:tr>
      <w:tr w:rsidR="00C00847" w14:paraId="041B024A" w14:textId="77777777">
        <w:tc>
          <w:tcPr>
            <w:tcW w:w="1530" w:type="dxa"/>
          </w:tcPr>
          <w:p w14:paraId="5E235EE4" w14:textId="77777777" w:rsidR="00C00847" w:rsidRDefault="00C00847">
            <w:pPr>
              <w:pStyle w:val="ConsPlusNormal"/>
            </w:pPr>
            <w:r>
              <w:t>Утренняя гигиеническая гимнастика</w:t>
            </w:r>
          </w:p>
          <w:p w14:paraId="0DFC3DED" w14:textId="77777777" w:rsidR="00C00847" w:rsidRDefault="00C00847">
            <w:pPr>
              <w:pStyle w:val="ConsPlusNormal"/>
            </w:pPr>
            <w:r>
              <w:t xml:space="preserve">Утренний </w:t>
            </w:r>
            <w:r>
              <w:lastRenderedPageBreak/>
              <w:t>подъем Государственного флага Российской Федерации</w:t>
            </w:r>
          </w:p>
          <w:p w14:paraId="20E0728F" w14:textId="77777777" w:rsidR="00C00847" w:rsidRDefault="00C00847">
            <w:pPr>
              <w:pStyle w:val="ConsPlusNormal"/>
            </w:pPr>
            <w:r>
              <w:t>Утренний информационный сбор отряда (УИСО)</w:t>
            </w:r>
          </w:p>
          <w:p w14:paraId="5D979A09" w14:textId="77777777" w:rsidR="00C00847" w:rsidRDefault="00C00847">
            <w:pPr>
              <w:pStyle w:val="ConsPlusNormal"/>
            </w:pPr>
            <w:r>
              <w:t>Деятельность органов самоуправления</w:t>
            </w:r>
          </w:p>
          <w:p w14:paraId="1BFD2D0E" w14:textId="77777777" w:rsidR="00C00847" w:rsidRDefault="00C00847">
            <w:pPr>
              <w:pStyle w:val="ConsPlusNormal"/>
            </w:pPr>
            <w:r>
              <w:t>Деятельность секций, студий и кружков</w:t>
            </w:r>
          </w:p>
          <w:p w14:paraId="5AB62722" w14:textId="77777777" w:rsidR="00C00847" w:rsidRDefault="00C00847">
            <w:pPr>
              <w:pStyle w:val="ConsPlusNormal"/>
            </w:pPr>
            <w:r>
              <w:t>Вечерний сбор отряда (ВСО)</w:t>
            </w:r>
          </w:p>
        </w:tc>
        <w:tc>
          <w:tcPr>
            <w:tcW w:w="1527" w:type="dxa"/>
          </w:tcPr>
          <w:p w14:paraId="19083445" w14:textId="77777777" w:rsidR="00C00847" w:rsidRDefault="00C00847">
            <w:pPr>
              <w:pStyle w:val="ConsPlusNormal"/>
            </w:pPr>
            <w:r>
              <w:lastRenderedPageBreak/>
              <w:t>Утренняя гигиеническая гимнастика</w:t>
            </w:r>
          </w:p>
          <w:p w14:paraId="6ACA0AA3" w14:textId="77777777" w:rsidR="00C00847" w:rsidRDefault="00C00847">
            <w:pPr>
              <w:pStyle w:val="ConsPlusNormal"/>
            </w:pPr>
            <w:r>
              <w:t xml:space="preserve">Утренний </w:t>
            </w:r>
            <w:r>
              <w:lastRenderedPageBreak/>
              <w:t xml:space="preserve">подъем Государственного флага Российской Федерации в рамках линейки/церемонии открытия </w:t>
            </w:r>
            <w:proofErr w:type="spellStart"/>
            <w:r>
              <w:t>общелагерной</w:t>
            </w:r>
            <w:proofErr w:type="spellEnd"/>
            <w:r>
              <w:t xml:space="preserve"> спартакиады</w:t>
            </w:r>
          </w:p>
          <w:p w14:paraId="64070BAB" w14:textId="77777777" w:rsidR="00C00847" w:rsidRDefault="00C00847">
            <w:pPr>
              <w:pStyle w:val="ConsPlusNormal"/>
            </w:pPr>
            <w:r>
              <w:t>Утренний информационный сбор отряда (УИСО)</w:t>
            </w:r>
          </w:p>
          <w:p w14:paraId="7D579415" w14:textId="77777777" w:rsidR="00C00847" w:rsidRDefault="00C00847">
            <w:pPr>
              <w:pStyle w:val="ConsPlusNormal"/>
            </w:pPr>
            <w:r>
              <w:t>Деятельность органов самоуправления</w:t>
            </w:r>
          </w:p>
          <w:p w14:paraId="23D8D83A" w14:textId="77777777" w:rsidR="00C00847" w:rsidRDefault="00C00847">
            <w:pPr>
              <w:pStyle w:val="ConsPlusNormal"/>
            </w:pPr>
            <w:r>
              <w:t>Деятельность секций, студий и кружков</w:t>
            </w:r>
          </w:p>
          <w:p w14:paraId="50EBE071" w14:textId="77777777" w:rsidR="00C00847" w:rsidRDefault="00C00847">
            <w:pPr>
              <w:pStyle w:val="ConsPlusNormal"/>
            </w:pPr>
            <w:r>
              <w:t xml:space="preserve">Церемония </w:t>
            </w:r>
            <w:r>
              <w:lastRenderedPageBreak/>
              <w:t>награждения "Герои спорта"</w:t>
            </w:r>
          </w:p>
          <w:p w14:paraId="040E31CF" w14:textId="77777777" w:rsidR="00C00847" w:rsidRDefault="00C00847">
            <w:pPr>
              <w:pStyle w:val="ConsPlusNormal"/>
            </w:pPr>
            <w:r>
              <w:t>Вечерний сбор отряда (ВСО)</w:t>
            </w:r>
          </w:p>
        </w:tc>
        <w:tc>
          <w:tcPr>
            <w:tcW w:w="1424" w:type="dxa"/>
          </w:tcPr>
          <w:p w14:paraId="2F99951D" w14:textId="77777777" w:rsidR="00C00847" w:rsidRDefault="00C00847">
            <w:pPr>
              <w:pStyle w:val="ConsPlusNormal"/>
            </w:pPr>
            <w:r>
              <w:lastRenderedPageBreak/>
              <w:t>Утренняя гигиеническая гимнастика</w:t>
            </w:r>
          </w:p>
          <w:p w14:paraId="31FA34E1" w14:textId="77777777" w:rsidR="00C00847" w:rsidRDefault="00C00847">
            <w:pPr>
              <w:pStyle w:val="ConsPlusNormal"/>
            </w:pPr>
            <w:r>
              <w:lastRenderedPageBreak/>
              <w:t>Утренний подъем Государственного флага Российской Федерации</w:t>
            </w:r>
          </w:p>
          <w:p w14:paraId="66CB702E" w14:textId="77777777" w:rsidR="00C00847" w:rsidRDefault="00C00847">
            <w:pPr>
              <w:pStyle w:val="ConsPlusNormal"/>
            </w:pPr>
            <w:r>
              <w:t>Утренний информационный сбор отряда (УИСО)</w:t>
            </w:r>
          </w:p>
          <w:p w14:paraId="259B89C0" w14:textId="77777777" w:rsidR="00C00847" w:rsidRDefault="00C00847">
            <w:pPr>
              <w:pStyle w:val="ConsPlusNormal"/>
            </w:pPr>
            <w:r>
              <w:t>Деятельность органов самоуправления</w:t>
            </w:r>
          </w:p>
          <w:p w14:paraId="5B0059F3" w14:textId="77777777" w:rsidR="00C00847" w:rsidRDefault="00C00847">
            <w:pPr>
              <w:pStyle w:val="ConsPlusNormal"/>
            </w:pPr>
            <w:r>
              <w:t>Деятельность секций, студий и кружков</w:t>
            </w:r>
          </w:p>
          <w:p w14:paraId="378798E4" w14:textId="77777777" w:rsidR="00C00847" w:rsidRDefault="00C00847">
            <w:pPr>
              <w:pStyle w:val="ConsPlusNormal"/>
            </w:pPr>
            <w:r>
              <w:t xml:space="preserve">Интеллектуальная игра </w:t>
            </w:r>
            <w:r>
              <w:lastRenderedPageBreak/>
              <w:t>"</w:t>
            </w:r>
            <w:proofErr w:type="spellStart"/>
            <w:r>
              <w:t>РоссиЯ</w:t>
            </w:r>
            <w:proofErr w:type="spellEnd"/>
            <w:r>
              <w:t>"</w:t>
            </w:r>
          </w:p>
          <w:p w14:paraId="680145F5" w14:textId="77777777" w:rsidR="00C00847" w:rsidRDefault="00C00847">
            <w:pPr>
              <w:pStyle w:val="ConsPlusNormal"/>
            </w:pPr>
            <w:r>
              <w:t>Вечерний сбор отряда (ВСО)</w:t>
            </w:r>
          </w:p>
        </w:tc>
        <w:tc>
          <w:tcPr>
            <w:tcW w:w="1421" w:type="dxa"/>
          </w:tcPr>
          <w:p w14:paraId="13E5ADC2" w14:textId="77777777" w:rsidR="00C00847" w:rsidRDefault="00C00847">
            <w:pPr>
              <w:pStyle w:val="ConsPlusNormal"/>
            </w:pPr>
            <w:r>
              <w:lastRenderedPageBreak/>
              <w:t>Утренняя гигиеническая гимнастика</w:t>
            </w:r>
          </w:p>
          <w:p w14:paraId="6D47B893" w14:textId="77777777" w:rsidR="00C00847" w:rsidRDefault="00C00847">
            <w:pPr>
              <w:pStyle w:val="ConsPlusNormal"/>
            </w:pPr>
            <w:r>
              <w:lastRenderedPageBreak/>
              <w:t>Утренний подъем Государственного флага Российской Федерации</w:t>
            </w:r>
          </w:p>
          <w:p w14:paraId="7380DC15" w14:textId="77777777" w:rsidR="00C00847" w:rsidRDefault="00C00847">
            <w:pPr>
              <w:pStyle w:val="ConsPlusNormal"/>
            </w:pPr>
            <w:r>
              <w:t>Утренний информационный сбор отряда (УИСО)</w:t>
            </w:r>
          </w:p>
          <w:p w14:paraId="3187F50F" w14:textId="77777777" w:rsidR="00C00847" w:rsidRDefault="00C00847">
            <w:pPr>
              <w:pStyle w:val="ConsPlusNormal"/>
            </w:pPr>
            <w:r>
              <w:t>Деятельность органов самоуправления</w:t>
            </w:r>
          </w:p>
          <w:p w14:paraId="47D11BC9" w14:textId="77777777" w:rsidR="00C00847" w:rsidRDefault="00C00847">
            <w:pPr>
              <w:pStyle w:val="ConsPlusNormal"/>
            </w:pPr>
            <w:r>
              <w:t>Презентация результатов деятельности кружков/секций</w:t>
            </w:r>
          </w:p>
          <w:p w14:paraId="3C23D7F8" w14:textId="77777777" w:rsidR="00C00847" w:rsidRDefault="00C00847">
            <w:pPr>
              <w:pStyle w:val="ConsPlusNormal"/>
            </w:pPr>
            <w:r>
              <w:lastRenderedPageBreak/>
              <w:t>Вечерний сбор отряда (ВСО)</w:t>
            </w:r>
          </w:p>
        </w:tc>
        <w:tc>
          <w:tcPr>
            <w:tcW w:w="1411" w:type="dxa"/>
          </w:tcPr>
          <w:p w14:paraId="462118CA" w14:textId="77777777" w:rsidR="00C00847" w:rsidRDefault="00C00847">
            <w:pPr>
              <w:pStyle w:val="ConsPlusNormal"/>
            </w:pPr>
            <w:r>
              <w:lastRenderedPageBreak/>
              <w:t>Утренняя гигиеническая гимнастика</w:t>
            </w:r>
          </w:p>
          <w:p w14:paraId="7EC0D319" w14:textId="77777777" w:rsidR="00C00847" w:rsidRDefault="00C00847">
            <w:pPr>
              <w:pStyle w:val="ConsPlusNormal"/>
            </w:pPr>
            <w:r>
              <w:lastRenderedPageBreak/>
              <w:t>Утренний подъем Государственного флага Российской Федерации</w:t>
            </w:r>
          </w:p>
          <w:p w14:paraId="466F5E7E" w14:textId="77777777" w:rsidR="00C00847" w:rsidRDefault="00C00847">
            <w:pPr>
              <w:pStyle w:val="ConsPlusNormal"/>
            </w:pPr>
            <w:r>
              <w:t>Утренний информационный сбор отряда (УИСО)</w:t>
            </w:r>
          </w:p>
          <w:p w14:paraId="3988DDB8" w14:textId="77777777" w:rsidR="00C00847" w:rsidRDefault="00C00847">
            <w:pPr>
              <w:pStyle w:val="ConsPlusNormal"/>
            </w:pPr>
            <w:r>
              <w:t>Вечерний сбор отряда (ВСО)</w:t>
            </w:r>
          </w:p>
        </w:tc>
        <w:tc>
          <w:tcPr>
            <w:tcW w:w="1413" w:type="dxa"/>
          </w:tcPr>
          <w:p w14:paraId="52AE9C6E" w14:textId="77777777" w:rsidR="00C00847" w:rsidRDefault="00C00847">
            <w:pPr>
              <w:pStyle w:val="ConsPlusNormal"/>
            </w:pPr>
            <w:r>
              <w:lastRenderedPageBreak/>
              <w:t>Утренняя гигиеническая гимнастика</w:t>
            </w:r>
          </w:p>
          <w:p w14:paraId="0FB417D5" w14:textId="77777777" w:rsidR="00C00847" w:rsidRDefault="00C00847">
            <w:pPr>
              <w:pStyle w:val="ConsPlusNormal"/>
            </w:pPr>
            <w:r>
              <w:lastRenderedPageBreak/>
              <w:t>Линейка/Церемония закрытия смены</w:t>
            </w:r>
          </w:p>
          <w:p w14:paraId="0B030120" w14:textId="77777777" w:rsidR="00C00847" w:rsidRDefault="00C00847">
            <w:pPr>
              <w:pStyle w:val="ConsPlusNormal"/>
            </w:pPr>
            <w:r>
              <w:t>Итоговый сбор отряда</w:t>
            </w:r>
          </w:p>
          <w:p w14:paraId="0D4EEBB0" w14:textId="77777777" w:rsidR="00C00847" w:rsidRDefault="00C00847">
            <w:pPr>
              <w:pStyle w:val="ConsPlusNormal"/>
            </w:pPr>
            <w:r>
              <w:t>Прощальный огонек</w:t>
            </w:r>
          </w:p>
        </w:tc>
        <w:tc>
          <w:tcPr>
            <w:tcW w:w="1497" w:type="dxa"/>
          </w:tcPr>
          <w:p w14:paraId="27B48838" w14:textId="77777777" w:rsidR="00C00847" w:rsidRDefault="00C00847">
            <w:pPr>
              <w:pStyle w:val="ConsPlusNormal"/>
            </w:pPr>
            <w:r>
              <w:lastRenderedPageBreak/>
              <w:t xml:space="preserve">Утренний подъем Государственного флага </w:t>
            </w:r>
            <w:r>
              <w:lastRenderedPageBreak/>
              <w:t>Российской Федерации</w:t>
            </w:r>
          </w:p>
          <w:p w14:paraId="53DA988C" w14:textId="77777777" w:rsidR="00C00847" w:rsidRDefault="00C00847">
            <w:pPr>
              <w:pStyle w:val="ConsPlusNormal"/>
            </w:pPr>
            <w:r>
              <w:t>Утренний информационный сбор отряда (УИСО)</w:t>
            </w:r>
          </w:p>
        </w:tc>
      </w:tr>
    </w:tbl>
    <w:p w14:paraId="1B3372AE" w14:textId="77777777" w:rsidR="00C00847" w:rsidRDefault="00C00847">
      <w:pPr>
        <w:pStyle w:val="ConsPlusNormal"/>
        <w:sectPr w:rsidR="00C00847" w:rsidSect="00C00847">
          <w:pgSz w:w="16838" w:h="11905" w:orient="landscape"/>
          <w:pgMar w:top="1701" w:right="1134" w:bottom="850" w:left="1134" w:header="0" w:footer="0" w:gutter="0"/>
          <w:cols w:space="720"/>
          <w:titlePg/>
        </w:sectPr>
      </w:pPr>
    </w:p>
    <w:p w14:paraId="1FC32D9E" w14:textId="77777777" w:rsidR="00C00847" w:rsidRDefault="00C00847">
      <w:pPr>
        <w:pStyle w:val="ConsPlusNormal"/>
        <w:jc w:val="both"/>
      </w:pPr>
    </w:p>
    <w:p w14:paraId="1DB9C6EA" w14:textId="77777777" w:rsidR="00C00847" w:rsidRDefault="00C00847">
      <w:pPr>
        <w:pStyle w:val="ConsPlusNormal"/>
        <w:ind w:firstLine="540"/>
        <w:jc w:val="both"/>
      </w:pPr>
      <w:r>
        <w:t>Дополнительно в соответствии с графиком реализации смен:</w:t>
      </w:r>
    </w:p>
    <w:p w14:paraId="7B10C18A" w14:textId="77777777" w:rsidR="00C00847" w:rsidRDefault="00C00847">
      <w:pPr>
        <w:pStyle w:val="ConsPlusNormal"/>
        <w:jc w:val="both"/>
      </w:pPr>
    </w:p>
    <w:p w14:paraId="4CDDD6B9" w14:textId="77777777" w:rsidR="00C00847" w:rsidRDefault="00C00847">
      <w:pPr>
        <w:pStyle w:val="ConsPlusTitle"/>
        <w:jc w:val="center"/>
        <w:outlineLvl w:val="4"/>
      </w:pPr>
      <w:r>
        <w:t>Примерный перечень основных государственных и народных</w:t>
      </w:r>
    </w:p>
    <w:p w14:paraId="75836054" w14:textId="77777777" w:rsidR="00C00847" w:rsidRDefault="00C00847">
      <w:pPr>
        <w:pStyle w:val="ConsPlusTitle"/>
        <w:jc w:val="center"/>
      </w:pPr>
      <w:r>
        <w:t>праздников, памятных дат</w:t>
      </w:r>
    </w:p>
    <w:p w14:paraId="4C1370A6" w14:textId="77777777" w:rsidR="00C00847" w:rsidRDefault="00C00847">
      <w:pPr>
        <w:pStyle w:val="ConsPlusNormal"/>
        <w:jc w:val="both"/>
      </w:pPr>
    </w:p>
    <w:p w14:paraId="20D56D25" w14:textId="77777777" w:rsidR="00C00847" w:rsidRDefault="00C00847">
      <w:pPr>
        <w:pStyle w:val="ConsPlusTitle"/>
        <w:ind w:firstLine="540"/>
        <w:jc w:val="both"/>
        <w:outlineLvl w:val="5"/>
      </w:pPr>
      <w:r>
        <w:t>Январь</w:t>
      </w:r>
    </w:p>
    <w:p w14:paraId="36C8D9F1" w14:textId="77777777" w:rsidR="00C00847" w:rsidRDefault="00C00847">
      <w:pPr>
        <w:pStyle w:val="ConsPlusNormal"/>
        <w:spacing w:before="280"/>
        <w:ind w:firstLine="540"/>
        <w:jc w:val="both"/>
      </w:pPr>
      <w:r>
        <w:t>27 января: День снятия блокады Ленинграда; День освобождения Красной армией крупнейшего "лагеря смерти" Аушвиц-Биркенау (</w:t>
      </w:r>
      <w:proofErr w:type="spellStart"/>
      <w:r>
        <w:t>Освенцема</w:t>
      </w:r>
      <w:proofErr w:type="spellEnd"/>
      <w:r>
        <w:t>) - День памяти жертв Холокоста (рекомендуется включать в план воспитательной работы с дошкольниками регионально и/или ситуативно).</w:t>
      </w:r>
    </w:p>
    <w:p w14:paraId="525DC08D" w14:textId="77777777" w:rsidR="00C00847" w:rsidRDefault="00C00847">
      <w:pPr>
        <w:pStyle w:val="ConsPlusNormal"/>
        <w:jc w:val="both"/>
      </w:pPr>
    </w:p>
    <w:p w14:paraId="71B0BE6E" w14:textId="77777777" w:rsidR="00C00847" w:rsidRDefault="00C00847">
      <w:pPr>
        <w:pStyle w:val="ConsPlusTitle"/>
        <w:ind w:firstLine="540"/>
        <w:jc w:val="both"/>
        <w:outlineLvl w:val="5"/>
      </w:pPr>
      <w:r>
        <w:t>Февраль</w:t>
      </w:r>
    </w:p>
    <w:p w14:paraId="248680AB" w14:textId="77777777" w:rsidR="00C00847" w:rsidRDefault="00C00847">
      <w:pPr>
        <w:pStyle w:val="ConsPlusNormal"/>
        <w:spacing w:before="28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5702D997" w14:textId="77777777" w:rsidR="00C00847" w:rsidRDefault="00C00847">
      <w:pPr>
        <w:pStyle w:val="ConsPlusNormal"/>
        <w:spacing w:before="280"/>
        <w:ind w:firstLine="540"/>
        <w:jc w:val="both"/>
      </w:pPr>
      <w:r>
        <w:t>8 февраля: День российской науки;</w:t>
      </w:r>
    </w:p>
    <w:p w14:paraId="23625BE9" w14:textId="77777777" w:rsidR="00C00847" w:rsidRDefault="00C00847">
      <w:pPr>
        <w:pStyle w:val="ConsPlusNormal"/>
        <w:spacing w:before="280"/>
        <w:ind w:firstLine="540"/>
        <w:jc w:val="both"/>
      </w:pPr>
      <w:r>
        <w:t>15 февраля: День памяти о россиянах, исполнявших служебный долг за пределами Отечества;</w:t>
      </w:r>
    </w:p>
    <w:p w14:paraId="0F6CBC42" w14:textId="77777777" w:rsidR="00C00847" w:rsidRDefault="00C00847">
      <w:pPr>
        <w:pStyle w:val="ConsPlusNormal"/>
        <w:spacing w:before="280"/>
        <w:ind w:firstLine="540"/>
        <w:jc w:val="both"/>
      </w:pPr>
      <w:r>
        <w:t>21 февраля: Международный день родного языка;</w:t>
      </w:r>
    </w:p>
    <w:p w14:paraId="597EF5CF" w14:textId="77777777" w:rsidR="00C00847" w:rsidRDefault="00C00847">
      <w:pPr>
        <w:pStyle w:val="ConsPlusNormal"/>
        <w:spacing w:before="280"/>
        <w:ind w:firstLine="540"/>
        <w:jc w:val="both"/>
      </w:pPr>
      <w:r>
        <w:t>23 февраля: День защитника Отечества.</w:t>
      </w:r>
    </w:p>
    <w:p w14:paraId="76A8EB20" w14:textId="77777777" w:rsidR="00C00847" w:rsidRDefault="00C00847">
      <w:pPr>
        <w:pStyle w:val="ConsPlusNormal"/>
        <w:jc w:val="both"/>
      </w:pPr>
    </w:p>
    <w:p w14:paraId="49511E2A" w14:textId="77777777" w:rsidR="00C00847" w:rsidRDefault="00C00847">
      <w:pPr>
        <w:pStyle w:val="ConsPlusTitle"/>
        <w:ind w:firstLine="540"/>
        <w:jc w:val="both"/>
        <w:outlineLvl w:val="5"/>
      </w:pPr>
      <w:r>
        <w:t>Март</w:t>
      </w:r>
    </w:p>
    <w:p w14:paraId="47FF0EB1" w14:textId="77777777" w:rsidR="00C00847" w:rsidRDefault="00C00847">
      <w:pPr>
        <w:pStyle w:val="ConsPlusNormal"/>
        <w:spacing w:before="280"/>
        <w:ind w:firstLine="540"/>
        <w:jc w:val="both"/>
      </w:pPr>
      <w:r>
        <w:t>8 марта: Международный женский день;</w:t>
      </w:r>
    </w:p>
    <w:p w14:paraId="1EE3898C" w14:textId="77777777" w:rsidR="00C00847" w:rsidRDefault="00C00847">
      <w:pPr>
        <w:pStyle w:val="ConsPlusNormal"/>
        <w:spacing w:before="28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1A209342" w14:textId="77777777" w:rsidR="00C00847" w:rsidRDefault="00C00847">
      <w:pPr>
        <w:pStyle w:val="ConsPlusNormal"/>
        <w:spacing w:before="280"/>
        <w:ind w:firstLine="540"/>
        <w:jc w:val="both"/>
      </w:pPr>
      <w:r>
        <w:t>27 марта: Всемирный день театра.</w:t>
      </w:r>
    </w:p>
    <w:p w14:paraId="6EBE04D2" w14:textId="77777777" w:rsidR="00C00847" w:rsidRDefault="00C00847">
      <w:pPr>
        <w:pStyle w:val="ConsPlusNormal"/>
        <w:jc w:val="both"/>
      </w:pPr>
    </w:p>
    <w:p w14:paraId="0ACBCED3" w14:textId="77777777" w:rsidR="00C00847" w:rsidRDefault="00C00847">
      <w:pPr>
        <w:pStyle w:val="ConsPlusTitle"/>
        <w:ind w:firstLine="540"/>
        <w:jc w:val="both"/>
        <w:outlineLvl w:val="5"/>
      </w:pPr>
      <w:r>
        <w:t>Апрель</w:t>
      </w:r>
    </w:p>
    <w:p w14:paraId="47CA22BC" w14:textId="77777777" w:rsidR="00C00847" w:rsidRDefault="00C00847">
      <w:pPr>
        <w:pStyle w:val="ConsPlusNormal"/>
        <w:spacing w:before="280"/>
        <w:ind w:firstLine="540"/>
        <w:jc w:val="both"/>
      </w:pPr>
      <w:r>
        <w:t>12 апреля: День космонавтики;</w:t>
      </w:r>
    </w:p>
    <w:p w14:paraId="30A354F9" w14:textId="77777777" w:rsidR="00C00847" w:rsidRDefault="00C00847">
      <w:pPr>
        <w:pStyle w:val="ConsPlusNormal"/>
        <w:jc w:val="both"/>
      </w:pPr>
    </w:p>
    <w:p w14:paraId="04FFA3A9" w14:textId="77777777" w:rsidR="00C00847" w:rsidRDefault="00C00847">
      <w:pPr>
        <w:pStyle w:val="ConsPlusTitle"/>
        <w:ind w:firstLine="540"/>
        <w:jc w:val="both"/>
        <w:outlineLvl w:val="5"/>
      </w:pPr>
      <w:r>
        <w:t>Май</w:t>
      </w:r>
    </w:p>
    <w:p w14:paraId="5E363DA5" w14:textId="77777777" w:rsidR="00C00847" w:rsidRDefault="00C00847">
      <w:pPr>
        <w:pStyle w:val="ConsPlusNormal"/>
        <w:spacing w:before="280"/>
        <w:ind w:firstLine="540"/>
        <w:jc w:val="both"/>
      </w:pPr>
      <w:r>
        <w:t>1 мая: Праздник Весны и Труда;</w:t>
      </w:r>
    </w:p>
    <w:p w14:paraId="61E7C612" w14:textId="77777777" w:rsidR="00C00847" w:rsidRDefault="00C00847">
      <w:pPr>
        <w:pStyle w:val="ConsPlusNormal"/>
        <w:spacing w:before="280"/>
        <w:ind w:firstLine="540"/>
        <w:jc w:val="both"/>
      </w:pPr>
      <w:r>
        <w:lastRenderedPageBreak/>
        <w:t>9 мая: День Победы;</w:t>
      </w:r>
    </w:p>
    <w:p w14:paraId="13A6864B" w14:textId="77777777" w:rsidR="00C00847" w:rsidRDefault="00C00847">
      <w:pPr>
        <w:pStyle w:val="ConsPlusNormal"/>
        <w:spacing w:before="280"/>
        <w:ind w:firstLine="540"/>
        <w:jc w:val="both"/>
      </w:pPr>
      <w:r>
        <w:t>19 мая: День детских общественных организаций России;</w:t>
      </w:r>
    </w:p>
    <w:p w14:paraId="767AB858" w14:textId="77777777" w:rsidR="00C00847" w:rsidRDefault="00C00847">
      <w:pPr>
        <w:pStyle w:val="ConsPlusNormal"/>
        <w:spacing w:before="280"/>
        <w:ind w:firstLine="540"/>
        <w:jc w:val="both"/>
      </w:pPr>
      <w:r>
        <w:t>24 мая: День славянской письменности и культуры.</w:t>
      </w:r>
    </w:p>
    <w:p w14:paraId="5CFF04A6" w14:textId="77777777" w:rsidR="00C00847" w:rsidRDefault="00C00847">
      <w:pPr>
        <w:pStyle w:val="ConsPlusNormal"/>
        <w:jc w:val="both"/>
      </w:pPr>
    </w:p>
    <w:p w14:paraId="3E6237BC" w14:textId="77777777" w:rsidR="00C00847" w:rsidRDefault="00C00847">
      <w:pPr>
        <w:pStyle w:val="ConsPlusTitle"/>
        <w:ind w:firstLine="540"/>
        <w:jc w:val="both"/>
        <w:outlineLvl w:val="5"/>
      </w:pPr>
      <w:r>
        <w:t>Июнь</w:t>
      </w:r>
    </w:p>
    <w:p w14:paraId="5901028F" w14:textId="77777777" w:rsidR="00C00847" w:rsidRDefault="00C00847">
      <w:pPr>
        <w:pStyle w:val="ConsPlusNormal"/>
        <w:spacing w:before="280"/>
        <w:ind w:firstLine="540"/>
        <w:jc w:val="both"/>
      </w:pPr>
      <w:r>
        <w:t>1 июня: День защиты детей;</w:t>
      </w:r>
    </w:p>
    <w:p w14:paraId="16CC0AEF" w14:textId="77777777" w:rsidR="00C00847" w:rsidRDefault="00C00847">
      <w:pPr>
        <w:pStyle w:val="ConsPlusNormal"/>
        <w:spacing w:before="280"/>
        <w:ind w:firstLine="540"/>
        <w:jc w:val="both"/>
      </w:pPr>
      <w:r>
        <w:t>6 июня: День русского языка;</w:t>
      </w:r>
    </w:p>
    <w:p w14:paraId="2CCC2447" w14:textId="77777777" w:rsidR="00C00847" w:rsidRDefault="00C00847">
      <w:pPr>
        <w:pStyle w:val="ConsPlusNormal"/>
        <w:spacing w:before="280"/>
        <w:ind w:firstLine="540"/>
        <w:jc w:val="both"/>
      </w:pPr>
      <w:r>
        <w:t>12 июня: День России;</w:t>
      </w:r>
    </w:p>
    <w:p w14:paraId="2E988D23" w14:textId="77777777" w:rsidR="00C00847" w:rsidRDefault="00C00847">
      <w:pPr>
        <w:pStyle w:val="ConsPlusNormal"/>
        <w:spacing w:before="280"/>
        <w:ind w:firstLine="540"/>
        <w:jc w:val="both"/>
      </w:pPr>
      <w:r>
        <w:t>22 июня: День памяти и скорби.</w:t>
      </w:r>
    </w:p>
    <w:p w14:paraId="2D6B4D49" w14:textId="77777777" w:rsidR="00C00847" w:rsidRDefault="00C00847">
      <w:pPr>
        <w:pStyle w:val="ConsPlusNormal"/>
        <w:jc w:val="both"/>
      </w:pPr>
    </w:p>
    <w:p w14:paraId="0880ADA2" w14:textId="77777777" w:rsidR="00C00847" w:rsidRDefault="00C00847">
      <w:pPr>
        <w:pStyle w:val="ConsPlusTitle"/>
        <w:ind w:firstLine="540"/>
        <w:jc w:val="both"/>
        <w:outlineLvl w:val="5"/>
      </w:pPr>
      <w:r>
        <w:t>Июль</w:t>
      </w:r>
    </w:p>
    <w:p w14:paraId="4B91D799" w14:textId="77777777" w:rsidR="00C00847" w:rsidRDefault="00C00847">
      <w:pPr>
        <w:pStyle w:val="ConsPlusNormal"/>
        <w:spacing w:before="280"/>
        <w:ind w:firstLine="540"/>
        <w:jc w:val="both"/>
      </w:pPr>
      <w:r>
        <w:t>8 июля: День семьи, любви и верности.</w:t>
      </w:r>
    </w:p>
    <w:p w14:paraId="3508E7D1" w14:textId="77777777" w:rsidR="00C00847" w:rsidRDefault="00C00847">
      <w:pPr>
        <w:pStyle w:val="ConsPlusNormal"/>
        <w:jc w:val="both"/>
      </w:pPr>
    </w:p>
    <w:p w14:paraId="31B21199" w14:textId="77777777" w:rsidR="00C00847" w:rsidRDefault="00C00847">
      <w:pPr>
        <w:pStyle w:val="ConsPlusTitle"/>
        <w:ind w:firstLine="540"/>
        <w:jc w:val="both"/>
        <w:outlineLvl w:val="5"/>
      </w:pPr>
      <w:r>
        <w:t>Август</w:t>
      </w:r>
    </w:p>
    <w:p w14:paraId="1759D7CD" w14:textId="77777777" w:rsidR="00C00847" w:rsidRDefault="00C00847">
      <w:pPr>
        <w:pStyle w:val="ConsPlusNormal"/>
        <w:spacing w:before="280"/>
        <w:ind w:firstLine="540"/>
        <w:jc w:val="both"/>
      </w:pPr>
      <w:r>
        <w:t>12 августа: День физкультурника;</w:t>
      </w:r>
    </w:p>
    <w:p w14:paraId="6CB8964E" w14:textId="77777777" w:rsidR="00C00847" w:rsidRDefault="00C00847">
      <w:pPr>
        <w:pStyle w:val="ConsPlusNormal"/>
        <w:spacing w:before="280"/>
        <w:ind w:firstLine="540"/>
        <w:jc w:val="both"/>
      </w:pPr>
      <w:r>
        <w:t>22 августа: День Государственного флага Российской Федерации;</w:t>
      </w:r>
    </w:p>
    <w:p w14:paraId="006B2F71" w14:textId="77777777" w:rsidR="00C00847" w:rsidRDefault="00C00847">
      <w:pPr>
        <w:pStyle w:val="ConsPlusNormal"/>
        <w:spacing w:before="280"/>
        <w:ind w:firstLine="540"/>
        <w:jc w:val="both"/>
      </w:pPr>
      <w:r>
        <w:t>27 августа: День российского кино.</w:t>
      </w:r>
    </w:p>
    <w:p w14:paraId="2B07B454" w14:textId="77777777" w:rsidR="00C00847" w:rsidRDefault="00C00847">
      <w:pPr>
        <w:pStyle w:val="ConsPlusNormal"/>
        <w:jc w:val="both"/>
      </w:pPr>
    </w:p>
    <w:p w14:paraId="619DCFC9" w14:textId="77777777" w:rsidR="00C00847" w:rsidRDefault="00C00847">
      <w:pPr>
        <w:pStyle w:val="ConsPlusTitle"/>
        <w:ind w:firstLine="540"/>
        <w:jc w:val="both"/>
        <w:outlineLvl w:val="5"/>
      </w:pPr>
      <w:r>
        <w:t>Сентябрь</w:t>
      </w:r>
    </w:p>
    <w:p w14:paraId="7E392C1E" w14:textId="77777777" w:rsidR="00C00847" w:rsidRDefault="00C00847">
      <w:pPr>
        <w:pStyle w:val="ConsPlusNormal"/>
        <w:spacing w:before="280"/>
        <w:ind w:firstLine="540"/>
        <w:jc w:val="both"/>
      </w:pPr>
      <w:r>
        <w:t>1 сентября: День знаний;</w:t>
      </w:r>
    </w:p>
    <w:p w14:paraId="725E782D" w14:textId="77777777" w:rsidR="00C00847" w:rsidRDefault="00C00847">
      <w:pPr>
        <w:pStyle w:val="ConsPlusNormal"/>
        <w:spacing w:before="280"/>
        <w:ind w:firstLine="540"/>
        <w:jc w:val="both"/>
      </w:pPr>
      <w:r>
        <w:t>3 сентября: День окончания Второй мировой войны, День солидарности в борьбе с терроризмом;</w:t>
      </w:r>
    </w:p>
    <w:p w14:paraId="2D354B2A" w14:textId="77777777" w:rsidR="00C00847" w:rsidRDefault="00C00847">
      <w:pPr>
        <w:pStyle w:val="ConsPlusNormal"/>
        <w:spacing w:before="280"/>
        <w:ind w:firstLine="540"/>
        <w:jc w:val="both"/>
      </w:pPr>
      <w:r>
        <w:t>8 сентября: Международный день распространения грамотности;</w:t>
      </w:r>
    </w:p>
    <w:p w14:paraId="709144A0" w14:textId="77777777" w:rsidR="00C00847" w:rsidRDefault="00C00847">
      <w:pPr>
        <w:pStyle w:val="ConsPlusNormal"/>
        <w:spacing w:before="280"/>
        <w:ind w:firstLine="540"/>
        <w:jc w:val="both"/>
      </w:pPr>
      <w:r>
        <w:t>27 сентября: День воспитателя и всех дошкольных работников.</w:t>
      </w:r>
    </w:p>
    <w:p w14:paraId="10029B13" w14:textId="77777777" w:rsidR="00C00847" w:rsidRDefault="00C00847">
      <w:pPr>
        <w:pStyle w:val="ConsPlusNormal"/>
        <w:jc w:val="both"/>
      </w:pPr>
    </w:p>
    <w:p w14:paraId="4F03DF93" w14:textId="77777777" w:rsidR="00C00847" w:rsidRDefault="00C00847">
      <w:pPr>
        <w:pStyle w:val="ConsPlusTitle"/>
        <w:ind w:firstLine="540"/>
        <w:jc w:val="both"/>
        <w:outlineLvl w:val="5"/>
      </w:pPr>
      <w:r>
        <w:t>Октябрь</w:t>
      </w:r>
    </w:p>
    <w:p w14:paraId="62A4E2AB" w14:textId="77777777" w:rsidR="00C00847" w:rsidRDefault="00C00847">
      <w:pPr>
        <w:pStyle w:val="ConsPlusNormal"/>
        <w:spacing w:before="280"/>
        <w:ind w:firstLine="540"/>
        <w:jc w:val="both"/>
      </w:pPr>
      <w:r>
        <w:t>1 октября: Международный день пожилых людей; Международный день музыки;</w:t>
      </w:r>
    </w:p>
    <w:p w14:paraId="6A9892E9" w14:textId="77777777" w:rsidR="00C00847" w:rsidRDefault="00C00847">
      <w:pPr>
        <w:pStyle w:val="ConsPlusNormal"/>
        <w:spacing w:before="280"/>
        <w:ind w:firstLine="540"/>
        <w:jc w:val="both"/>
      </w:pPr>
      <w:r>
        <w:t>4 октября: День защиты животных;</w:t>
      </w:r>
    </w:p>
    <w:p w14:paraId="7A48D7D9" w14:textId="77777777" w:rsidR="00C00847" w:rsidRDefault="00C00847">
      <w:pPr>
        <w:pStyle w:val="ConsPlusNormal"/>
        <w:spacing w:before="280"/>
        <w:ind w:firstLine="540"/>
        <w:jc w:val="both"/>
      </w:pPr>
      <w:r>
        <w:t>5 октября: День учителя;</w:t>
      </w:r>
    </w:p>
    <w:p w14:paraId="578D8C8D" w14:textId="77777777" w:rsidR="00C00847" w:rsidRDefault="00C00847">
      <w:pPr>
        <w:pStyle w:val="ConsPlusNormal"/>
        <w:spacing w:before="280"/>
        <w:ind w:firstLine="540"/>
        <w:jc w:val="both"/>
      </w:pPr>
      <w:r>
        <w:lastRenderedPageBreak/>
        <w:t>Третье воскресенье октября: День отца в России.</w:t>
      </w:r>
    </w:p>
    <w:p w14:paraId="6C55ECA3" w14:textId="77777777" w:rsidR="00C00847" w:rsidRDefault="00C00847">
      <w:pPr>
        <w:pStyle w:val="ConsPlusNormal"/>
        <w:jc w:val="both"/>
      </w:pPr>
    </w:p>
    <w:p w14:paraId="37642D3D" w14:textId="77777777" w:rsidR="00C00847" w:rsidRDefault="00C00847">
      <w:pPr>
        <w:pStyle w:val="ConsPlusTitle"/>
        <w:ind w:firstLine="540"/>
        <w:jc w:val="both"/>
        <w:outlineLvl w:val="5"/>
      </w:pPr>
      <w:r>
        <w:t>Ноябрь</w:t>
      </w:r>
    </w:p>
    <w:p w14:paraId="1928591A" w14:textId="77777777" w:rsidR="00C00847" w:rsidRDefault="00C00847">
      <w:pPr>
        <w:pStyle w:val="ConsPlusNormal"/>
        <w:spacing w:before="280"/>
        <w:ind w:firstLine="540"/>
        <w:jc w:val="both"/>
      </w:pPr>
      <w:r>
        <w:t>4 ноября: День народного единства;</w:t>
      </w:r>
    </w:p>
    <w:p w14:paraId="3BEEE90D" w14:textId="77777777" w:rsidR="00C00847" w:rsidRDefault="00C00847">
      <w:pPr>
        <w:pStyle w:val="ConsPlusNormal"/>
        <w:spacing w:before="280"/>
        <w:ind w:firstLine="540"/>
        <w:jc w:val="both"/>
      </w:pPr>
      <w:r>
        <w:t>8 ноября: День памяти погибших при исполнении служебных обязанностей сотрудников органов внутренних дел России;</w:t>
      </w:r>
    </w:p>
    <w:p w14:paraId="576F70D0" w14:textId="77777777" w:rsidR="00C00847" w:rsidRDefault="00C00847">
      <w:pPr>
        <w:pStyle w:val="ConsPlusNormal"/>
        <w:spacing w:before="280"/>
        <w:ind w:firstLine="540"/>
        <w:jc w:val="both"/>
      </w:pPr>
      <w:r>
        <w:t>Последнее воскресенье ноября: День матери в России;</w:t>
      </w:r>
    </w:p>
    <w:p w14:paraId="6947B447" w14:textId="77777777" w:rsidR="00C00847" w:rsidRDefault="00C00847">
      <w:pPr>
        <w:pStyle w:val="ConsPlusNormal"/>
        <w:spacing w:before="280"/>
        <w:ind w:firstLine="540"/>
        <w:jc w:val="both"/>
      </w:pPr>
      <w:r>
        <w:t>30 ноября: День Государственного герба Российской Федерации.</w:t>
      </w:r>
    </w:p>
    <w:p w14:paraId="7EDBE407" w14:textId="77777777" w:rsidR="00C00847" w:rsidRDefault="00C00847">
      <w:pPr>
        <w:pStyle w:val="ConsPlusNormal"/>
        <w:jc w:val="both"/>
      </w:pPr>
    </w:p>
    <w:p w14:paraId="54C7D162" w14:textId="77777777" w:rsidR="00C00847" w:rsidRDefault="00C00847">
      <w:pPr>
        <w:pStyle w:val="ConsPlusTitle"/>
        <w:ind w:firstLine="540"/>
        <w:jc w:val="both"/>
        <w:outlineLvl w:val="5"/>
      </w:pPr>
      <w:r>
        <w:t>Декабрь:</w:t>
      </w:r>
    </w:p>
    <w:p w14:paraId="10B88BB9" w14:textId="77777777" w:rsidR="00C00847" w:rsidRDefault="00C00847">
      <w:pPr>
        <w:pStyle w:val="ConsPlusNormal"/>
        <w:spacing w:before="28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12D4F9FF" w14:textId="77777777" w:rsidR="00C00847" w:rsidRDefault="00C00847">
      <w:pPr>
        <w:pStyle w:val="ConsPlusNormal"/>
        <w:spacing w:before="280"/>
        <w:ind w:firstLine="540"/>
        <w:jc w:val="both"/>
      </w:pPr>
      <w:r>
        <w:t>5 декабря: День добровольца (волонтера) в России;</w:t>
      </w:r>
    </w:p>
    <w:p w14:paraId="0F87718C" w14:textId="77777777" w:rsidR="00C00847" w:rsidRDefault="00C00847">
      <w:pPr>
        <w:pStyle w:val="ConsPlusNormal"/>
        <w:spacing w:before="280"/>
        <w:ind w:firstLine="540"/>
        <w:jc w:val="both"/>
      </w:pPr>
      <w:r>
        <w:t>8 декабря: Международный день художника;</w:t>
      </w:r>
    </w:p>
    <w:p w14:paraId="5A1BCD64" w14:textId="77777777" w:rsidR="00C00847" w:rsidRDefault="00C00847">
      <w:pPr>
        <w:pStyle w:val="ConsPlusNormal"/>
        <w:spacing w:before="280"/>
        <w:ind w:firstLine="540"/>
        <w:jc w:val="both"/>
      </w:pPr>
      <w:r>
        <w:t>9 декабря: День Героев Отечества;</w:t>
      </w:r>
    </w:p>
    <w:p w14:paraId="77A364BE" w14:textId="77777777" w:rsidR="00C00847" w:rsidRDefault="00C00847">
      <w:pPr>
        <w:pStyle w:val="ConsPlusNormal"/>
        <w:spacing w:before="280"/>
        <w:ind w:firstLine="540"/>
        <w:jc w:val="both"/>
      </w:pPr>
      <w:r>
        <w:t>12 декабря: День Конституции Российской Федерации;</w:t>
      </w:r>
    </w:p>
    <w:p w14:paraId="525CD10C" w14:textId="77777777" w:rsidR="00C00847" w:rsidRDefault="00C00847">
      <w:pPr>
        <w:pStyle w:val="ConsPlusNormal"/>
        <w:spacing w:before="280"/>
        <w:ind w:firstLine="540"/>
        <w:jc w:val="both"/>
      </w:pPr>
      <w:r>
        <w:t>31 декабря: Новый год.</w:t>
      </w:r>
    </w:p>
    <w:p w14:paraId="4DCC954C" w14:textId="77777777" w:rsidR="00C00847" w:rsidRDefault="00C00847">
      <w:pPr>
        <w:pStyle w:val="ConsPlusNormal"/>
        <w:jc w:val="both"/>
      </w:pPr>
    </w:p>
    <w:p w14:paraId="3C885994" w14:textId="77777777" w:rsidR="00C00847" w:rsidRDefault="00C00847">
      <w:pPr>
        <w:pStyle w:val="ConsPlusNormal"/>
        <w:jc w:val="both"/>
      </w:pPr>
    </w:p>
    <w:p w14:paraId="55E15BDB" w14:textId="77777777" w:rsidR="00C00847" w:rsidRDefault="00C00847">
      <w:pPr>
        <w:pStyle w:val="ConsPlusNormal"/>
        <w:jc w:val="both"/>
      </w:pPr>
    </w:p>
    <w:p w14:paraId="418DB946" w14:textId="77777777" w:rsidR="00C00847" w:rsidRDefault="00C00847">
      <w:pPr>
        <w:pStyle w:val="ConsPlusNormal"/>
        <w:jc w:val="both"/>
      </w:pPr>
    </w:p>
    <w:p w14:paraId="75098EAA" w14:textId="77777777" w:rsidR="00C00847" w:rsidRDefault="00C00847">
      <w:pPr>
        <w:pStyle w:val="ConsPlusNormal"/>
        <w:jc w:val="both"/>
      </w:pPr>
    </w:p>
    <w:p w14:paraId="0AB3009A" w14:textId="77777777" w:rsidR="00C00847" w:rsidRDefault="00C00847">
      <w:pPr>
        <w:pStyle w:val="ConsPlusTitle"/>
        <w:jc w:val="center"/>
        <w:outlineLvl w:val="0"/>
      </w:pPr>
      <w:r>
        <w:t>СВОДНЫЙ ОТЧЕТ</w:t>
      </w:r>
    </w:p>
    <w:p w14:paraId="102ADCB4" w14:textId="77777777" w:rsidR="00C00847" w:rsidRDefault="00C00847">
      <w:pPr>
        <w:pStyle w:val="ConsPlusTitle"/>
        <w:jc w:val="center"/>
      </w:pPr>
      <w:r>
        <w:t>О ПРОВЕДЕНИИ ОЦЕНКИ РЕГУЛИРУЮЩЕГО ВОЗДЕЙСТВИЯ ПРОЕКТА</w:t>
      </w:r>
    </w:p>
    <w:p w14:paraId="5761A72D" w14:textId="77777777" w:rsidR="00C00847" w:rsidRDefault="00C00847">
      <w:pPr>
        <w:pStyle w:val="ConsPlusTitle"/>
        <w:jc w:val="center"/>
      </w:pPr>
      <w:r>
        <w:t>НОРМАТИВНОГО ПРАВОВОГО АКТА</w:t>
      </w:r>
    </w:p>
    <w:p w14:paraId="5857559E" w14:textId="77777777" w:rsidR="00C00847" w:rsidRDefault="00C00847">
      <w:pPr>
        <w:pStyle w:val="ConsPlusNormal"/>
        <w:jc w:val="both"/>
      </w:pPr>
    </w:p>
    <w:p w14:paraId="297C7A4C" w14:textId="77777777" w:rsidR="00C00847" w:rsidRDefault="00C00847">
      <w:pPr>
        <w:pStyle w:val="ConsPlusNormal"/>
        <w:jc w:val="both"/>
      </w:pPr>
    </w:p>
    <w:p w14:paraId="276C7EAB" w14:textId="77777777" w:rsidR="00C00847" w:rsidRDefault="00C00847">
      <w:pPr>
        <w:pStyle w:val="ConsPlusNormal"/>
        <w:jc w:val="both"/>
      </w:pPr>
    </w:p>
    <w:p w14:paraId="08441D6C" w14:textId="77777777" w:rsidR="00C00847" w:rsidRDefault="00C00847">
      <w:pPr>
        <w:pStyle w:val="ConsPlusNormal"/>
        <w:pBdr>
          <w:bottom w:val="single" w:sz="6" w:space="0" w:color="auto"/>
        </w:pBdr>
        <w:spacing w:before="100" w:after="100"/>
        <w:jc w:val="both"/>
        <w:rPr>
          <w:sz w:val="2"/>
          <w:szCs w:val="2"/>
        </w:rPr>
      </w:pPr>
    </w:p>
    <w:p w14:paraId="0984DE43" w14:textId="77777777" w:rsidR="00F12C76" w:rsidRDefault="00F12C76" w:rsidP="006C0B77">
      <w:pPr>
        <w:spacing w:after="0"/>
        <w:ind w:firstLine="709"/>
        <w:jc w:val="both"/>
      </w:pPr>
    </w:p>
    <w:sectPr w:rsidR="00F12C76" w:rsidSect="00C0084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47"/>
    <w:rsid w:val="0010259B"/>
    <w:rsid w:val="006C0B77"/>
    <w:rsid w:val="008242FF"/>
    <w:rsid w:val="00870751"/>
    <w:rsid w:val="00922C48"/>
    <w:rsid w:val="00997870"/>
    <w:rsid w:val="00B53D9E"/>
    <w:rsid w:val="00B915B7"/>
    <w:rsid w:val="00C00847"/>
    <w:rsid w:val="00EA59DF"/>
    <w:rsid w:val="00EE4070"/>
    <w:rsid w:val="00F12C76"/>
    <w:rsid w:val="00FB1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E3FF"/>
  <w15:chartTrackingRefBased/>
  <w15:docId w15:val="{97575D56-9BAE-4862-BD8E-9586EB09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00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08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084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008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0084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008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0084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0084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0084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8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08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08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0847"/>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00847"/>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0084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0084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0084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00847"/>
    <w:rPr>
      <w:rFonts w:eastAsiaTheme="majorEastAsia" w:cstheme="majorBidi"/>
      <w:color w:val="272727" w:themeColor="text1" w:themeTint="D8"/>
      <w:sz w:val="28"/>
    </w:rPr>
  </w:style>
  <w:style w:type="paragraph" w:styleId="a3">
    <w:name w:val="Title"/>
    <w:basedOn w:val="a"/>
    <w:next w:val="a"/>
    <w:link w:val="a4"/>
    <w:uiPriority w:val="10"/>
    <w:qFormat/>
    <w:rsid w:val="00C0084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0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84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008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0847"/>
    <w:pPr>
      <w:spacing w:before="160"/>
      <w:jc w:val="center"/>
    </w:pPr>
    <w:rPr>
      <w:i/>
      <w:iCs/>
      <w:color w:val="404040" w:themeColor="text1" w:themeTint="BF"/>
    </w:rPr>
  </w:style>
  <w:style w:type="character" w:customStyle="1" w:styleId="22">
    <w:name w:val="Цитата 2 Знак"/>
    <w:basedOn w:val="a0"/>
    <w:link w:val="21"/>
    <w:uiPriority w:val="29"/>
    <w:rsid w:val="00C00847"/>
    <w:rPr>
      <w:rFonts w:ascii="Times New Roman" w:hAnsi="Times New Roman"/>
      <w:i/>
      <w:iCs/>
      <w:color w:val="404040" w:themeColor="text1" w:themeTint="BF"/>
      <w:sz w:val="28"/>
    </w:rPr>
  </w:style>
  <w:style w:type="paragraph" w:styleId="a7">
    <w:name w:val="List Paragraph"/>
    <w:basedOn w:val="a"/>
    <w:uiPriority w:val="34"/>
    <w:qFormat/>
    <w:rsid w:val="00C00847"/>
    <w:pPr>
      <w:ind w:left="720"/>
      <w:contextualSpacing/>
    </w:pPr>
  </w:style>
  <w:style w:type="character" w:styleId="a8">
    <w:name w:val="Intense Emphasis"/>
    <w:basedOn w:val="a0"/>
    <w:uiPriority w:val="21"/>
    <w:qFormat/>
    <w:rsid w:val="00C00847"/>
    <w:rPr>
      <w:i/>
      <w:iCs/>
      <w:color w:val="2F5496" w:themeColor="accent1" w:themeShade="BF"/>
    </w:rPr>
  </w:style>
  <w:style w:type="paragraph" w:styleId="a9">
    <w:name w:val="Intense Quote"/>
    <w:basedOn w:val="a"/>
    <w:next w:val="a"/>
    <w:link w:val="aa"/>
    <w:uiPriority w:val="30"/>
    <w:qFormat/>
    <w:rsid w:val="00C00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0847"/>
    <w:rPr>
      <w:rFonts w:ascii="Times New Roman" w:hAnsi="Times New Roman"/>
      <w:i/>
      <w:iCs/>
      <w:color w:val="2F5496" w:themeColor="accent1" w:themeShade="BF"/>
      <w:sz w:val="28"/>
    </w:rPr>
  </w:style>
  <w:style w:type="character" w:styleId="ab">
    <w:name w:val="Intense Reference"/>
    <w:basedOn w:val="a0"/>
    <w:uiPriority w:val="32"/>
    <w:qFormat/>
    <w:rsid w:val="00C00847"/>
    <w:rPr>
      <w:b/>
      <w:bCs/>
      <w:smallCaps/>
      <w:color w:val="2F5496" w:themeColor="accent1" w:themeShade="BF"/>
      <w:spacing w:val="5"/>
    </w:rPr>
  </w:style>
  <w:style w:type="paragraph" w:customStyle="1" w:styleId="ConsPlusNormal">
    <w:name w:val="ConsPlusNormal"/>
    <w:rsid w:val="00C00847"/>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Nonformat">
    <w:name w:val="ConsPlusNonformat"/>
    <w:rsid w:val="00C0084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C00847"/>
    <w:pPr>
      <w:widowControl w:val="0"/>
      <w:autoSpaceDE w:val="0"/>
      <w:autoSpaceDN w:val="0"/>
      <w:spacing w:after="0" w:line="240" w:lineRule="auto"/>
    </w:pPr>
    <w:rPr>
      <w:rFonts w:ascii="Times New Roman" w:eastAsiaTheme="minorEastAsia" w:hAnsi="Times New Roman" w:cs="Times New Roman"/>
      <w:b/>
      <w:sz w:val="28"/>
      <w:szCs w:val="24"/>
      <w:lang w:eastAsia="ru-RU"/>
    </w:rPr>
  </w:style>
  <w:style w:type="paragraph" w:customStyle="1" w:styleId="ConsPlusCell">
    <w:name w:val="ConsPlusCell"/>
    <w:rsid w:val="00C0084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C00847"/>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TitlePage">
    <w:name w:val="ConsPlusTitlePage"/>
    <w:rsid w:val="00C00847"/>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C00847"/>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C00847"/>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831&amp;dst=10001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79936&amp;dst=149" TargetMode="External"/><Relationship Id="rId12" Type="http://schemas.openxmlformats.org/officeDocument/2006/relationships/hyperlink" Target="https://login.consultant.ru/link/?req=doc&amp;base=LAW&amp;n=28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9936" TargetMode="External"/><Relationship Id="rId11"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LAW&amp;n=475991" TargetMode="External"/><Relationship Id="rId10" Type="http://schemas.openxmlformats.org/officeDocument/2006/relationships/hyperlink" Target="https://login.consultant.ru/link/?req=doc&amp;base=LAW&amp;n=2875" TargetMode="External"/><Relationship Id="rId4" Type="http://schemas.openxmlformats.org/officeDocument/2006/relationships/hyperlink" Target="https://regulation.gov.ru/Projects/List?type=Grid" TargetMode="External"/><Relationship Id="rId9" Type="http://schemas.openxmlformats.org/officeDocument/2006/relationships/hyperlink" Target="https://login.consultant.ru/link/?req=doc&amp;base=LAW&amp;n=4949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77</Pages>
  <Words>19822</Words>
  <Characters>112987</Characters>
  <Application>Microsoft Office Word</Application>
  <DocSecurity>0</DocSecurity>
  <Lines>941</Lines>
  <Paragraphs>265</Paragraphs>
  <ScaleCrop>false</ScaleCrop>
  <Company/>
  <LinksUpToDate>false</LinksUpToDate>
  <CharactersWithSpaces>132544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2025-03-21T07:01:00Z</dcterms:created>
  <dcterms:modified xsi:type="dcterms:W3CDTF">2025-03-21T07:08:00Z</dcterms:modified>
</cp:coreProperties>
</file>