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EF2EF3" w:rsidTr="00D35F04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EF2EF3" w:rsidRDefault="00EF2EF3" w:rsidP="00D35F04">
            <w:pPr>
              <w:pStyle w:val="a5"/>
              <w:jc w:val="left"/>
            </w:pPr>
          </w:p>
          <w:p w:rsidR="00EF2EF3" w:rsidRDefault="00EF2EF3" w:rsidP="00D35F04">
            <w:pPr>
              <w:pStyle w:val="a5"/>
              <w:jc w:val="left"/>
            </w:pPr>
          </w:p>
          <w:p w:rsidR="00EF2EF3" w:rsidRDefault="00EF2EF3" w:rsidP="00D35F04">
            <w:pPr>
              <w:pStyle w:val="a5"/>
              <w:jc w:val="left"/>
            </w:pPr>
            <w:r>
              <w:t>УТВЕРЖДАЮ</w:t>
            </w:r>
          </w:p>
          <w:p w:rsidR="00EF2EF3" w:rsidRPr="00A63260" w:rsidRDefault="00EF2EF3" w:rsidP="00D35F04"/>
          <w:p w:rsidR="00EF2EF3" w:rsidRPr="00C94DB6" w:rsidRDefault="00EF2EF3" w:rsidP="00D35F04">
            <w:pPr>
              <w:pStyle w:val="a5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Глава Горноуральского городского округа </w:t>
            </w:r>
            <w:r w:rsidRPr="00C94DB6">
              <w:rPr>
                <w:u w:val="single"/>
              </w:rPr>
              <w:t>Летников Д. Г.</w:t>
            </w:r>
            <w:r>
              <w:rPr>
                <w:u w:val="single"/>
              </w:rPr>
              <w:t>_________________________</w:t>
            </w:r>
            <w:r w:rsidRPr="00C94DB6">
              <w:rPr>
                <w:u w:val="single"/>
              </w:rPr>
              <w:t xml:space="preserve"> </w:t>
            </w:r>
          </w:p>
          <w:p w:rsidR="00EF2EF3" w:rsidRPr="00A63260" w:rsidRDefault="00EF2EF3" w:rsidP="00D35F04">
            <w:pPr>
              <w:pStyle w:val="a5"/>
              <w:jc w:val="center"/>
              <w:rPr>
                <w:vertAlign w:val="subscript"/>
              </w:rPr>
            </w:pPr>
            <w:r w:rsidRPr="00A63260">
              <w:rPr>
                <w:vertAlign w:val="subscript"/>
              </w:rPr>
              <w:t>(</w:t>
            </w:r>
            <w:proofErr w:type="spellStart"/>
            <w:r w:rsidRPr="00A63260">
              <w:rPr>
                <w:vertAlign w:val="subscript"/>
              </w:rPr>
              <w:t>ф.и.о.</w:t>
            </w:r>
            <w:proofErr w:type="spellEnd"/>
            <w:r w:rsidRPr="00A63260">
              <w:rPr>
                <w:vertAlign w:val="subscript"/>
              </w:rPr>
              <w:t xml:space="preserve"> руководителя органа местного самоуправления)</w:t>
            </w:r>
          </w:p>
        </w:tc>
      </w:tr>
      <w:tr w:rsidR="00EF2EF3" w:rsidTr="00D35F04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EF2EF3" w:rsidRDefault="00EF2EF3" w:rsidP="00D35F04">
            <w:pPr>
              <w:pStyle w:val="a5"/>
              <w:jc w:val="left"/>
            </w:pPr>
            <w:r>
              <w:t>_______________________________________</w:t>
            </w:r>
          </w:p>
          <w:p w:rsidR="00EF2EF3" w:rsidRDefault="00EF2EF3" w:rsidP="00D35F04">
            <w:pPr>
              <w:pStyle w:val="a5"/>
              <w:jc w:val="left"/>
            </w:pPr>
            <w:r>
              <w:t>(подпись)</w:t>
            </w:r>
          </w:p>
        </w:tc>
      </w:tr>
      <w:tr w:rsidR="00EF2EF3" w:rsidTr="00D35F04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EF2EF3" w:rsidRDefault="00EF2EF3" w:rsidP="00D35F04">
            <w:pPr>
              <w:pStyle w:val="a5"/>
              <w:jc w:val="left"/>
            </w:pPr>
            <w:r>
              <w:t>_______________________________________</w:t>
            </w:r>
          </w:p>
          <w:p w:rsidR="00EF2EF3" w:rsidRDefault="00EF2EF3" w:rsidP="00D35F04">
            <w:pPr>
              <w:pStyle w:val="a5"/>
              <w:jc w:val="left"/>
            </w:pPr>
            <w:r>
              <w:t>(дата)</w:t>
            </w:r>
          </w:p>
        </w:tc>
      </w:tr>
    </w:tbl>
    <w:p w:rsidR="00EF2EF3" w:rsidRDefault="00EF2EF3" w:rsidP="00EF2EF3">
      <w:pPr>
        <w:ind w:firstLine="0"/>
        <w:jc w:val="right"/>
        <w:rPr>
          <w:rStyle w:val="a3"/>
          <w:bCs/>
        </w:rPr>
      </w:pPr>
    </w:p>
    <w:p w:rsidR="00EF2EF3" w:rsidRDefault="00EF2EF3" w:rsidP="00EF2EF3"/>
    <w:p w:rsidR="00EF2EF3" w:rsidRDefault="00EF2EF3" w:rsidP="00EF2EF3">
      <w:pPr>
        <w:pStyle w:val="1"/>
      </w:pPr>
      <w:r>
        <w:t>План М</w:t>
      </w:r>
      <w:r w:rsidR="00232CFF">
        <w:t>А</w:t>
      </w:r>
      <w:r>
        <w:t xml:space="preserve">ОУ СОШ № </w:t>
      </w:r>
      <w:r w:rsidR="00232CFF">
        <w:t>24</w:t>
      </w:r>
      <w:r>
        <w:t xml:space="preserve"> </w:t>
      </w:r>
    </w:p>
    <w:p w:rsidR="00EF2EF3" w:rsidRDefault="00EF2EF3" w:rsidP="00EF2EF3">
      <w:pPr>
        <w:pStyle w:val="1"/>
      </w:pPr>
      <w:r>
        <w:t xml:space="preserve">по устранению недостатков, выявленных в ходе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2EF3" w:rsidRDefault="00EF2EF3" w:rsidP="00EF2EF3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905"/>
      </w:tblGrid>
      <w:tr w:rsidR="00EF2EF3" w:rsidTr="00D35F04">
        <w:tc>
          <w:tcPr>
            <w:tcW w:w="4088" w:type="dxa"/>
            <w:vMerge w:val="restart"/>
          </w:tcPr>
          <w:p w:rsidR="00EF2EF3" w:rsidRDefault="00EF2EF3" w:rsidP="00D35F04">
            <w:pPr>
              <w:pStyle w:val="a5"/>
              <w:jc w:val="center"/>
            </w:pPr>
            <w:bookmarkStart w:id="0" w:name="sub_2010"/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  <w:bookmarkEnd w:id="0"/>
          </w:p>
        </w:tc>
        <w:tc>
          <w:tcPr>
            <w:tcW w:w="2874" w:type="dxa"/>
            <w:vMerge w:val="restart"/>
          </w:tcPr>
          <w:p w:rsidR="00EF2EF3" w:rsidRDefault="00EF2EF3" w:rsidP="00D35F04">
            <w:pPr>
              <w:pStyle w:val="a5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1643" w:type="dxa"/>
            <w:vMerge w:val="restart"/>
          </w:tcPr>
          <w:p w:rsidR="00EF2EF3" w:rsidRDefault="00EF2EF3" w:rsidP="00D35F04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vMerge w:val="restart"/>
          </w:tcPr>
          <w:p w:rsidR="00EF2EF3" w:rsidRDefault="00EF2EF3" w:rsidP="00D35F04">
            <w:pPr>
              <w:pStyle w:val="a5"/>
              <w:jc w:val="center"/>
            </w:pPr>
            <w:r>
              <w:t>Ответственный</w:t>
            </w:r>
          </w:p>
          <w:p w:rsidR="00EF2EF3" w:rsidRDefault="00EF2EF3" w:rsidP="00D35F04">
            <w:pPr>
              <w:pStyle w:val="a5"/>
              <w:jc w:val="center"/>
            </w:pPr>
            <w:r>
              <w:t>исполнитель</w:t>
            </w:r>
          </w:p>
          <w:p w:rsidR="00EF2EF3" w:rsidRDefault="00EF2EF3" w:rsidP="00D35F04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2"/>
          </w:tcPr>
          <w:p w:rsidR="00EF2EF3" w:rsidRDefault="00EF2EF3" w:rsidP="00D35F04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EF2EF3" w:rsidTr="00D35F04">
        <w:tc>
          <w:tcPr>
            <w:tcW w:w="4088" w:type="dxa"/>
            <w:vMerge/>
          </w:tcPr>
          <w:p w:rsidR="00EF2EF3" w:rsidRDefault="00EF2EF3" w:rsidP="00D35F04">
            <w:pPr>
              <w:pStyle w:val="a5"/>
            </w:pPr>
          </w:p>
        </w:tc>
        <w:tc>
          <w:tcPr>
            <w:tcW w:w="2874" w:type="dxa"/>
            <w:vMerge/>
          </w:tcPr>
          <w:p w:rsidR="00EF2EF3" w:rsidRDefault="00EF2EF3" w:rsidP="00D35F04">
            <w:pPr>
              <w:pStyle w:val="a5"/>
            </w:pPr>
          </w:p>
        </w:tc>
        <w:tc>
          <w:tcPr>
            <w:tcW w:w="1643" w:type="dxa"/>
            <w:vMerge/>
          </w:tcPr>
          <w:p w:rsidR="00EF2EF3" w:rsidRDefault="00EF2EF3" w:rsidP="00D35F04">
            <w:pPr>
              <w:pStyle w:val="a5"/>
            </w:pPr>
          </w:p>
        </w:tc>
        <w:tc>
          <w:tcPr>
            <w:tcW w:w="1912" w:type="dxa"/>
            <w:vMerge/>
          </w:tcPr>
          <w:p w:rsidR="00EF2EF3" w:rsidRDefault="00EF2EF3" w:rsidP="00D35F04">
            <w:pPr>
              <w:pStyle w:val="a5"/>
            </w:pP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EF2EF3" w:rsidTr="00D35F04">
        <w:tc>
          <w:tcPr>
            <w:tcW w:w="15267" w:type="dxa"/>
            <w:gridSpan w:val="6"/>
          </w:tcPr>
          <w:p w:rsidR="00EF2EF3" w:rsidRDefault="00EF2EF3" w:rsidP="00D35F04">
            <w:pPr>
              <w:pStyle w:val="1"/>
            </w:pPr>
            <w:bookmarkStart w:id="1" w:name="sub_2100"/>
            <w: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  <w:bookmarkEnd w:id="1"/>
          </w:p>
        </w:tc>
      </w:tr>
      <w:tr w:rsidR="00EF2EF3" w:rsidTr="00D35F04">
        <w:tc>
          <w:tcPr>
            <w:tcW w:w="4088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2874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643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12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EF2EF3" w:rsidTr="00D35F04">
        <w:tc>
          <w:tcPr>
            <w:tcW w:w="4088" w:type="dxa"/>
          </w:tcPr>
          <w:p w:rsidR="00EF2EF3" w:rsidRDefault="00C94D4C" w:rsidP="00C94D4C">
            <w:pPr>
              <w:pStyle w:val="a5"/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B86C2F">
              <w:rPr>
                <w:rFonts w:ascii="Times New Roman" w:eastAsia="Calibri" w:hAnsi="Times New Roman" w:cs="Times New Roman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B86C2F">
              <w:rPr>
                <w:rFonts w:ascii="Times New Roman" w:eastAsia="Calibri" w:hAnsi="Times New Roman" w:cs="Times New Roman"/>
              </w:rPr>
              <w:t xml:space="preserve">нтернет, в том числе наличие возможности </w:t>
            </w:r>
            <w:r w:rsidRPr="00B86C2F">
              <w:rPr>
                <w:rFonts w:ascii="Times New Roman" w:eastAsia="Calibri" w:hAnsi="Times New Roman" w:cs="Times New Roman"/>
              </w:rPr>
              <w:lastRenderedPageBreak/>
              <w:t>внесения предложений, направленных на улучшение работы организации</w:t>
            </w:r>
          </w:p>
        </w:tc>
        <w:tc>
          <w:tcPr>
            <w:tcW w:w="2874" w:type="dxa"/>
          </w:tcPr>
          <w:p w:rsidR="003D4A47" w:rsidRPr="005D4587" w:rsidRDefault="003D4A47" w:rsidP="00D35F04">
            <w:pPr>
              <w:pStyle w:val="a5"/>
            </w:pPr>
            <w:r w:rsidRPr="005D4587">
              <w:lastRenderedPageBreak/>
              <w:t>- разработать порядок взаимодействия участников образовательного процесса с образовательной организацией</w:t>
            </w:r>
            <w:r w:rsidR="000A2B14" w:rsidRPr="005D4587">
              <w:t xml:space="preserve"> по </w:t>
            </w:r>
            <w:r w:rsidR="000A2B14" w:rsidRPr="005D4587">
              <w:lastRenderedPageBreak/>
              <w:t xml:space="preserve">телефону, электронной почте, </w:t>
            </w:r>
            <w:r w:rsidR="005018F2" w:rsidRPr="005D4587">
              <w:t xml:space="preserve">на сайте организации в сети </w:t>
            </w:r>
            <w:proofErr w:type="spellStart"/>
            <w:r w:rsidR="005018F2" w:rsidRPr="005D4587">
              <w:t>Интренет</w:t>
            </w:r>
            <w:proofErr w:type="spellEnd"/>
            <w:r w:rsidRPr="005D4587">
              <w:t>;</w:t>
            </w:r>
          </w:p>
          <w:p w:rsidR="005018F2" w:rsidRDefault="003D4A47" w:rsidP="005D4587">
            <w:pPr>
              <w:pStyle w:val="a5"/>
            </w:pPr>
            <w:r w:rsidRPr="005D4587">
              <w:t xml:space="preserve">- </w:t>
            </w:r>
            <w:proofErr w:type="gramStart"/>
            <w:r w:rsidRPr="005D4587">
              <w:t>разместить Порядок</w:t>
            </w:r>
            <w:proofErr w:type="gramEnd"/>
            <w:r w:rsidRPr="005D4587">
              <w:t xml:space="preserve"> взаимодействия на информационном стенде</w:t>
            </w:r>
            <w:r w:rsidR="000A2B14" w:rsidRPr="005D4587">
              <w:t xml:space="preserve"> в ОО, на официальном сайте ОО</w:t>
            </w:r>
            <w:r w:rsidR="005D4587">
              <w:t>;</w:t>
            </w:r>
          </w:p>
          <w:p w:rsidR="00EF2EF3" w:rsidRDefault="005018F2" w:rsidP="005D4587">
            <w:pPr>
              <w:ind w:firstLine="0"/>
            </w:pPr>
            <w:r>
              <w:t xml:space="preserve"> -</w:t>
            </w:r>
            <w:r w:rsidR="005D4587">
              <w:t xml:space="preserve">обеспечить информирование </w:t>
            </w:r>
            <w:r w:rsidRPr="008C6929">
              <w:t>роди</w:t>
            </w:r>
            <w:r>
              <w:t>телей на родительских собраниях</w:t>
            </w:r>
            <w:r w:rsidRPr="008C6929">
              <w:t xml:space="preserve"> об электронной форме внесения предложений, направленных на улучшение качества работы образовательной организации</w:t>
            </w:r>
          </w:p>
        </w:tc>
        <w:tc>
          <w:tcPr>
            <w:tcW w:w="1643" w:type="dxa"/>
          </w:tcPr>
          <w:p w:rsidR="00EF2EF3" w:rsidRDefault="00EF2EF3" w:rsidP="00D35F04">
            <w:pPr>
              <w:pStyle w:val="a5"/>
            </w:pPr>
            <w:r>
              <w:lastRenderedPageBreak/>
              <w:t>Декабрь 2018</w:t>
            </w:r>
            <w:r w:rsidR="005D4587">
              <w:t>- январь 2019</w:t>
            </w:r>
          </w:p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Pr="005109AE" w:rsidRDefault="005109AE" w:rsidP="005109AE">
            <w:pPr>
              <w:ind w:firstLine="0"/>
            </w:pPr>
            <w:r>
              <w:t>По графику проведения родительских собраний</w:t>
            </w:r>
          </w:p>
        </w:tc>
        <w:tc>
          <w:tcPr>
            <w:tcW w:w="1912" w:type="dxa"/>
          </w:tcPr>
          <w:p w:rsidR="00C94D4C" w:rsidRDefault="00C94D4C" w:rsidP="00D35F04">
            <w:pPr>
              <w:pStyle w:val="a5"/>
            </w:pPr>
            <w:r>
              <w:lastRenderedPageBreak/>
              <w:t>Заостровных Т.М.</w:t>
            </w:r>
            <w:r w:rsidR="005109AE">
              <w:t>,</w:t>
            </w:r>
          </w:p>
          <w:p w:rsidR="005109AE" w:rsidRDefault="00EF2EF3" w:rsidP="00D35F04">
            <w:pPr>
              <w:pStyle w:val="a5"/>
            </w:pPr>
            <w:r>
              <w:t>директор</w:t>
            </w:r>
          </w:p>
          <w:p w:rsidR="00EF2EF3" w:rsidRDefault="005109AE" w:rsidP="005109AE">
            <w:pPr>
              <w:tabs>
                <w:tab w:val="left" w:pos="1215"/>
              </w:tabs>
            </w:pPr>
            <w:r>
              <w:tab/>
            </w: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</w:pPr>
          </w:p>
          <w:p w:rsidR="005109AE" w:rsidRDefault="005109AE" w:rsidP="005109AE">
            <w:pPr>
              <w:tabs>
                <w:tab w:val="left" w:pos="1215"/>
              </w:tabs>
              <w:ind w:firstLine="0"/>
            </w:pPr>
            <w:r>
              <w:t>Заостровных Т.М.,</w:t>
            </w:r>
          </w:p>
          <w:p w:rsidR="005109AE" w:rsidRPr="005109AE" w:rsidRDefault="005109AE" w:rsidP="005109AE">
            <w:pPr>
              <w:tabs>
                <w:tab w:val="left" w:pos="1215"/>
              </w:tabs>
              <w:ind w:firstLine="0"/>
            </w:pPr>
            <w:r>
              <w:t>директор</w:t>
            </w: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5D4587" w:rsidTr="00C77A17">
        <w:trPr>
          <w:trHeight w:val="3036"/>
        </w:trPr>
        <w:tc>
          <w:tcPr>
            <w:tcW w:w="4088" w:type="dxa"/>
          </w:tcPr>
          <w:p w:rsidR="005D4587" w:rsidRDefault="005D4587" w:rsidP="00D35F04">
            <w:pPr>
              <w:pStyle w:val="a5"/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Pr="00B86C2F">
              <w:rPr>
                <w:rFonts w:ascii="Times New Roman" w:eastAsia="Calibri" w:hAnsi="Times New Roman" w:cs="Times New Roman"/>
              </w:rPr>
              <w:t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874" w:type="dxa"/>
          </w:tcPr>
          <w:p w:rsidR="005D4587" w:rsidRDefault="005D4587" w:rsidP="00D35F04">
            <w:pPr>
              <w:pStyle w:val="a5"/>
            </w:pPr>
            <w:r>
              <w:t xml:space="preserve">-обеспечить </w:t>
            </w:r>
            <w:r w:rsidRPr="006178F0">
              <w:t>информирование потребителей образовательных услуг о</w:t>
            </w:r>
            <w:r>
              <w:t xml:space="preserve"> </w:t>
            </w:r>
            <w:r w:rsidR="00231366">
              <w:t xml:space="preserve">  рассмотрении </w:t>
            </w:r>
            <w:r>
              <w:t>обращений, поступивших от заинтересованных граждан</w:t>
            </w:r>
            <w:r w:rsidR="00231366">
              <w:t>,</w:t>
            </w:r>
            <w:r>
              <w:t xml:space="preserve"> через баннер на официальном сайте ОО</w:t>
            </w:r>
            <w:r w:rsidR="00231366">
              <w:t xml:space="preserve"> на родительских собраниях</w:t>
            </w:r>
            <w:r>
              <w:t>;</w:t>
            </w:r>
          </w:p>
          <w:p w:rsidR="005D4587" w:rsidRPr="005D4587" w:rsidRDefault="005D4587" w:rsidP="005D4587">
            <w:pPr>
              <w:ind w:firstLine="0"/>
            </w:pPr>
            <w:r>
              <w:t>- разработать алгоритм действий</w:t>
            </w:r>
            <w:r w:rsidR="00231366">
              <w:t xml:space="preserve"> по работе с обращениями граждан</w:t>
            </w:r>
            <w:r w:rsidR="005109AE">
              <w:t>.</w:t>
            </w:r>
          </w:p>
        </w:tc>
        <w:tc>
          <w:tcPr>
            <w:tcW w:w="1643" w:type="dxa"/>
          </w:tcPr>
          <w:p w:rsidR="005D4587" w:rsidRDefault="005D4587" w:rsidP="00D35F04">
            <w:pPr>
              <w:pStyle w:val="a5"/>
            </w:pPr>
            <w:r>
              <w:t>Декабрь 2018</w:t>
            </w:r>
          </w:p>
          <w:p w:rsidR="005D4587" w:rsidRDefault="005D4587" w:rsidP="00D35F04">
            <w:pPr>
              <w:pStyle w:val="a5"/>
            </w:pPr>
            <w:r>
              <w:t>По графику проведения родительских собраний</w:t>
            </w:r>
          </w:p>
          <w:p w:rsidR="00231366" w:rsidRDefault="00231366" w:rsidP="00231366"/>
          <w:p w:rsidR="00231366" w:rsidRDefault="00231366" w:rsidP="00231366"/>
          <w:p w:rsidR="00231366" w:rsidRDefault="00231366" w:rsidP="00231366"/>
          <w:p w:rsidR="00231366" w:rsidRDefault="00231366" w:rsidP="00231366"/>
          <w:p w:rsidR="00231366" w:rsidRDefault="00231366" w:rsidP="00231366"/>
          <w:p w:rsidR="00231366" w:rsidRDefault="00231366" w:rsidP="00231366"/>
          <w:p w:rsidR="00231366" w:rsidRPr="00231366" w:rsidRDefault="00231366" w:rsidP="00231366">
            <w:pPr>
              <w:ind w:firstLine="0"/>
            </w:pPr>
            <w:r>
              <w:t>Январь 2019</w:t>
            </w:r>
          </w:p>
        </w:tc>
        <w:tc>
          <w:tcPr>
            <w:tcW w:w="1912" w:type="dxa"/>
          </w:tcPr>
          <w:p w:rsidR="005D4587" w:rsidRDefault="005D4587" w:rsidP="00D35F04">
            <w:pPr>
              <w:pStyle w:val="a5"/>
            </w:pPr>
            <w:r>
              <w:t xml:space="preserve">Заостровных Т.М., </w:t>
            </w:r>
          </w:p>
          <w:p w:rsidR="005D4587" w:rsidRDefault="005109AE" w:rsidP="00D35F04">
            <w:pPr>
              <w:pStyle w:val="a5"/>
            </w:pPr>
            <w:r>
              <w:t>Д</w:t>
            </w:r>
            <w:r w:rsidR="005D4587">
              <w:t>иректор</w:t>
            </w:r>
          </w:p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/>
          <w:p w:rsidR="005109AE" w:rsidRDefault="005109AE" w:rsidP="005109AE">
            <w:pPr>
              <w:ind w:firstLine="0"/>
            </w:pPr>
            <w:r>
              <w:t>Заостровных Т.М.,</w:t>
            </w:r>
          </w:p>
          <w:p w:rsidR="005109AE" w:rsidRPr="005109AE" w:rsidRDefault="005109AE" w:rsidP="005109AE">
            <w:pPr>
              <w:ind w:firstLine="0"/>
            </w:pPr>
            <w:r>
              <w:t>директор</w:t>
            </w:r>
          </w:p>
          <w:p w:rsidR="005D4587" w:rsidRDefault="005D4587" w:rsidP="00D35F04">
            <w:pPr>
              <w:pStyle w:val="a5"/>
            </w:pPr>
          </w:p>
        </w:tc>
        <w:tc>
          <w:tcPr>
            <w:tcW w:w="2845" w:type="dxa"/>
          </w:tcPr>
          <w:p w:rsidR="005D4587" w:rsidRDefault="005D4587" w:rsidP="00D35F04">
            <w:pPr>
              <w:pStyle w:val="a5"/>
            </w:pPr>
          </w:p>
        </w:tc>
        <w:tc>
          <w:tcPr>
            <w:tcW w:w="1905" w:type="dxa"/>
          </w:tcPr>
          <w:p w:rsidR="005D4587" w:rsidRDefault="005D4587" w:rsidP="00D35F04">
            <w:pPr>
              <w:pStyle w:val="a5"/>
            </w:pPr>
          </w:p>
        </w:tc>
      </w:tr>
      <w:tr w:rsidR="00EF2EF3" w:rsidTr="00D35F04">
        <w:tc>
          <w:tcPr>
            <w:tcW w:w="15267" w:type="dxa"/>
            <w:gridSpan w:val="6"/>
          </w:tcPr>
          <w:p w:rsidR="00EF2EF3" w:rsidRDefault="00EF2EF3" w:rsidP="00D35F04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EF2EF3" w:rsidTr="00D35F04">
        <w:tc>
          <w:tcPr>
            <w:tcW w:w="4088" w:type="dxa"/>
          </w:tcPr>
          <w:p w:rsidR="00EF2EF3" w:rsidRDefault="00231366" w:rsidP="00D35F04">
            <w:pPr>
              <w:pStyle w:val="a5"/>
            </w:pPr>
            <w:r>
              <w:t>Материально-техническое и информационное обеспечение организации</w:t>
            </w:r>
          </w:p>
        </w:tc>
        <w:tc>
          <w:tcPr>
            <w:tcW w:w="2874" w:type="dxa"/>
          </w:tcPr>
          <w:p w:rsidR="00EF2EF3" w:rsidRDefault="00231366" w:rsidP="00D35F04">
            <w:pPr>
              <w:pStyle w:val="a5"/>
              <w:jc w:val="left"/>
            </w:pPr>
            <w:r>
              <w:t xml:space="preserve">- </w:t>
            </w:r>
            <w:r w:rsidR="005109AE">
              <w:t>разработать план модернизации материально-технической базы образовательной организации;</w:t>
            </w:r>
          </w:p>
          <w:p w:rsidR="005109AE" w:rsidRPr="005109AE" w:rsidRDefault="005109AE" w:rsidP="005109AE">
            <w:pPr>
              <w:ind w:firstLine="0"/>
            </w:pPr>
            <w:r>
              <w:t>- о</w:t>
            </w:r>
            <w:r w:rsidRPr="005109AE">
              <w:t>беспечить обновление информации о материально- технической базе и информационном обеспечении школы</w:t>
            </w:r>
            <w:r>
              <w:t xml:space="preserve"> на официальном сайте ОО</w:t>
            </w:r>
          </w:p>
        </w:tc>
        <w:tc>
          <w:tcPr>
            <w:tcW w:w="1643" w:type="dxa"/>
          </w:tcPr>
          <w:p w:rsidR="00EF2EF3" w:rsidRDefault="00EF2EF3" w:rsidP="005109AE">
            <w:pPr>
              <w:pStyle w:val="a5"/>
            </w:pPr>
            <w:r>
              <w:t>До 01.0</w:t>
            </w:r>
            <w:r w:rsidR="005109AE">
              <w:t>3</w:t>
            </w:r>
            <w:r>
              <w:t>.2019</w:t>
            </w:r>
          </w:p>
        </w:tc>
        <w:tc>
          <w:tcPr>
            <w:tcW w:w="1912" w:type="dxa"/>
          </w:tcPr>
          <w:p w:rsidR="00EF2EF3" w:rsidRDefault="00231366" w:rsidP="00D35F04">
            <w:pPr>
              <w:pStyle w:val="a5"/>
            </w:pPr>
            <w:proofErr w:type="spellStart"/>
            <w:r>
              <w:t>Садыкина</w:t>
            </w:r>
            <w:proofErr w:type="spellEnd"/>
            <w:r>
              <w:t xml:space="preserve"> М.Л.</w:t>
            </w:r>
            <w:r w:rsidR="00EF2EF3">
              <w:t xml:space="preserve">, заместитель директора по АХЧ </w:t>
            </w: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EF2EF3" w:rsidTr="00D35F04">
        <w:tc>
          <w:tcPr>
            <w:tcW w:w="4088" w:type="dxa"/>
          </w:tcPr>
          <w:p w:rsidR="00EF2EF3" w:rsidRDefault="00231366" w:rsidP="00D35F04">
            <w:pPr>
              <w:pStyle w:val="a5"/>
            </w:pPr>
            <w:r>
              <w:t xml:space="preserve">Условия для индивидуальной работы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874" w:type="dxa"/>
          </w:tcPr>
          <w:p w:rsidR="00ED20EF" w:rsidRDefault="005109AE" w:rsidP="00ED20EF">
            <w:pPr>
              <w:pStyle w:val="a5"/>
              <w:jc w:val="left"/>
            </w:pPr>
            <w:r>
              <w:t xml:space="preserve">- оптимизировать работу </w:t>
            </w:r>
            <w:r w:rsidR="002D45F4">
              <w:t>службы психологической помощи;</w:t>
            </w:r>
          </w:p>
          <w:p w:rsidR="00BF08E6" w:rsidRDefault="00BF08E6" w:rsidP="00ED20EF">
            <w:pPr>
              <w:ind w:firstLine="0"/>
            </w:pPr>
            <w:r>
              <w:t>-организовать системную работу по проведению психолого-педагогических и социологических исследований, опросов обучающихся;</w:t>
            </w:r>
          </w:p>
          <w:p w:rsidR="00ED20EF" w:rsidRPr="00ED20EF" w:rsidRDefault="00BF08E6" w:rsidP="00ED20EF">
            <w:pPr>
              <w:ind w:firstLine="0"/>
            </w:pPr>
            <w:r>
              <w:t xml:space="preserve">- использовать в работе дистанционные формы обучения. </w:t>
            </w:r>
          </w:p>
        </w:tc>
        <w:tc>
          <w:tcPr>
            <w:tcW w:w="1643" w:type="dxa"/>
          </w:tcPr>
          <w:p w:rsidR="00EF2EF3" w:rsidRPr="00700A90" w:rsidRDefault="00700A90" w:rsidP="00D35F04">
            <w:pPr>
              <w:pStyle w:val="a5"/>
            </w:pPr>
            <w:r>
              <w:t>Декабрь 2018-февраль 2019</w:t>
            </w:r>
          </w:p>
        </w:tc>
        <w:tc>
          <w:tcPr>
            <w:tcW w:w="1912" w:type="dxa"/>
          </w:tcPr>
          <w:p w:rsidR="00EF2EF3" w:rsidRPr="00700A90" w:rsidRDefault="00FB2550" w:rsidP="00D35F04">
            <w:pPr>
              <w:pStyle w:val="a5"/>
            </w:pPr>
            <w:r>
              <w:t xml:space="preserve">Зам. директора по </w:t>
            </w:r>
            <w:proofErr w:type="gramStart"/>
            <w:r>
              <w:t>ПР</w:t>
            </w:r>
            <w:proofErr w:type="gramEnd"/>
            <w:r>
              <w:t xml:space="preserve"> Андреева Н.С.</w:t>
            </w: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EF2EF3" w:rsidTr="00D35F04">
        <w:tc>
          <w:tcPr>
            <w:tcW w:w="4088" w:type="dxa"/>
          </w:tcPr>
          <w:p w:rsidR="00EF2EF3" w:rsidRDefault="00231366" w:rsidP="00D35F04">
            <w:pPr>
              <w:pStyle w:val="a5"/>
            </w:pPr>
            <w:r>
              <w:t>Наличие дополнительных образовательных программ</w:t>
            </w:r>
          </w:p>
        </w:tc>
        <w:tc>
          <w:tcPr>
            <w:tcW w:w="2874" w:type="dxa"/>
          </w:tcPr>
          <w:p w:rsidR="00EF2EF3" w:rsidRPr="008C6929" w:rsidRDefault="00700A90" w:rsidP="00700A90">
            <w:pPr>
              <w:pStyle w:val="a5"/>
            </w:pPr>
            <w:r>
              <w:t>Изучить</w:t>
            </w:r>
            <w:r w:rsidR="00EF2EF3" w:rsidRPr="00C40F90">
              <w:t xml:space="preserve"> </w:t>
            </w:r>
            <w:r w:rsidR="00EF2EF3">
              <w:t>запрос</w:t>
            </w:r>
            <w:r w:rsidR="00EF2EF3" w:rsidRPr="00C40F90">
              <w:t xml:space="preserve"> родителей (законных представителей)</w:t>
            </w:r>
            <w:r>
              <w:t xml:space="preserve"> по дополнительным образовательным программам</w:t>
            </w:r>
            <w:r w:rsidR="00EF2EF3">
              <w:t xml:space="preserve"> </w:t>
            </w:r>
            <w:r>
              <w:t xml:space="preserve">для </w:t>
            </w:r>
            <w:r w:rsidR="00EF2EF3">
              <w:t xml:space="preserve"> расширени</w:t>
            </w:r>
            <w:r>
              <w:t>я</w:t>
            </w:r>
            <w:r w:rsidR="00EF2EF3">
              <w:t xml:space="preserve"> спектра внеурочной деятельности. </w:t>
            </w:r>
          </w:p>
        </w:tc>
        <w:tc>
          <w:tcPr>
            <w:tcW w:w="1643" w:type="dxa"/>
          </w:tcPr>
          <w:p w:rsidR="00EF2EF3" w:rsidRDefault="00700A90" w:rsidP="00D35F04">
            <w:pPr>
              <w:pStyle w:val="a5"/>
            </w:pPr>
            <w:r>
              <w:t>Февраль 2019</w:t>
            </w:r>
          </w:p>
        </w:tc>
        <w:tc>
          <w:tcPr>
            <w:tcW w:w="1912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EF2EF3" w:rsidTr="00D35F04">
        <w:tc>
          <w:tcPr>
            <w:tcW w:w="4088" w:type="dxa"/>
          </w:tcPr>
          <w:p w:rsidR="00EF2EF3" w:rsidRDefault="00700A90" w:rsidP="00700A90">
            <w:pPr>
              <w:pStyle w:val="a5"/>
            </w:pPr>
            <w:r>
              <w:t xml:space="preserve">Наличие возможности </w:t>
            </w:r>
            <w:r w:rsidRPr="00B86C2F">
              <w:rPr>
                <w:rFonts w:ascii="Times New Roman" w:eastAsia="Calibri" w:hAnsi="Times New Roman" w:cs="Times New Roman"/>
              </w:rPr>
              <w:t>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874" w:type="dxa"/>
          </w:tcPr>
          <w:p w:rsidR="00C95662" w:rsidRDefault="00700A90" w:rsidP="00FB2550">
            <w:pPr>
              <w:pStyle w:val="a5"/>
            </w:pPr>
            <w:r>
              <w:t>-</w:t>
            </w:r>
            <w:r w:rsidR="00C95662">
              <w:t xml:space="preserve"> расширить спектр участия в интеллектуальных конкурсах </w:t>
            </w:r>
            <w:proofErr w:type="gramStart"/>
            <w:r w:rsidR="00C95662">
              <w:t xml:space="preserve">( </w:t>
            </w:r>
            <w:proofErr w:type="gramEnd"/>
            <w:r w:rsidR="00C95662">
              <w:t xml:space="preserve">в том числе дистанционных); </w:t>
            </w:r>
          </w:p>
          <w:p w:rsidR="00EF2EF3" w:rsidRPr="00C40F90" w:rsidRDefault="00C95662" w:rsidP="00FB2550">
            <w:pPr>
              <w:pStyle w:val="a5"/>
            </w:pPr>
            <w:r>
              <w:t xml:space="preserve">- </w:t>
            </w:r>
            <w:r w:rsidR="00700A90">
              <w:t>своевременно размещать</w:t>
            </w:r>
            <w:r w:rsidR="00700A90" w:rsidRPr="008C6929">
              <w:t xml:space="preserve"> информаци</w:t>
            </w:r>
            <w:r w:rsidR="00700A90">
              <w:t>ю</w:t>
            </w:r>
            <w:r w:rsidR="00700A90" w:rsidRPr="008C6929">
              <w:t xml:space="preserve"> </w:t>
            </w:r>
            <w:r w:rsidR="00700A90">
              <w:t xml:space="preserve">о </w:t>
            </w:r>
            <w:proofErr w:type="gramStart"/>
            <w:r w:rsidR="00700A90">
              <w:t>достижениях</w:t>
            </w:r>
            <w:proofErr w:type="gramEnd"/>
            <w:r w:rsidR="00700A90">
              <w:t xml:space="preserve"> </w:t>
            </w:r>
            <w:r w:rsidR="00700A90" w:rsidRPr="00700A90">
              <w:t>обучающихся в конкурсах и олимпиадах</w:t>
            </w:r>
            <w:r w:rsidR="00FB2550">
              <w:t xml:space="preserve"> на официальном сайте ОО в сети Интернет, на информационном стенде;</w:t>
            </w:r>
            <w:r w:rsidR="00700A90" w:rsidRPr="008C6929">
              <w:t xml:space="preserve"> </w:t>
            </w:r>
          </w:p>
        </w:tc>
        <w:tc>
          <w:tcPr>
            <w:tcW w:w="1643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12" w:type="dxa"/>
          </w:tcPr>
          <w:p w:rsidR="00EF2EF3" w:rsidRDefault="00FB2550" w:rsidP="00D35F04">
            <w:pPr>
              <w:pStyle w:val="a5"/>
            </w:pPr>
            <w:r>
              <w:t>Зам. директора по УВР Алексеева Н.В.</w:t>
            </w:r>
            <w:r w:rsidR="00C95662">
              <w:t>, Самылина Е.Н.</w:t>
            </w:r>
          </w:p>
          <w:p w:rsidR="00FB2550" w:rsidRPr="00FB2550" w:rsidRDefault="00FB2550" w:rsidP="00FB2550">
            <w:pPr>
              <w:ind w:firstLine="0"/>
            </w:pPr>
            <w:r>
              <w:t>Зам. директора по ВР Бобылева Н.А.</w:t>
            </w: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EF2EF3" w:rsidTr="00D35F04">
        <w:tc>
          <w:tcPr>
            <w:tcW w:w="15267" w:type="dxa"/>
            <w:gridSpan w:val="6"/>
          </w:tcPr>
          <w:p w:rsidR="00EF2EF3" w:rsidRDefault="00EF2EF3" w:rsidP="00D35F04">
            <w:pPr>
              <w:pStyle w:val="1"/>
            </w:pPr>
            <w:bookmarkStart w:id="3" w:name="sub_2300"/>
            <w:r>
              <w:t>III. Доступность услуг для инвалидов</w:t>
            </w:r>
            <w:bookmarkEnd w:id="3"/>
          </w:p>
        </w:tc>
      </w:tr>
      <w:tr w:rsidR="00EF2EF3" w:rsidTr="00D35F04">
        <w:tc>
          <w:tcPr>
            <w:tcW w:w="4088" w:type="dxa"/>
          </w:tcPr>
          <w:p w:rsidR="00EF2EF3" w:rsidRDefault="00FB2550" w:rsidP="00D35F04">
            <w:pPr>
              <w:pStyle w:val="a5"/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B86C2F">
              <w:rPr>
                <w:rFonts w:ascii="Times New Roman" w:eastAsia="Calibri" w:hAnsi="Times New Roman" w:cs="Times New Roman"/>
              </w:rPr>
              <w:t>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874" w:type="dxa"/>
          </w:tcPr>
          <w:p w:rsidR="00EF2EF3" w:rsidRDefault="00FB2550" w:rsidP="00D35F04">
            <w:pPr>
              <w:pStyle w:val="a5"/>
            </w:pPr>
            <w:r>
              <w:t>-организовать проведение мероприятий, направленных на социализацию детей;</w:t>
            </w:r>
          </w:p>
          <w:p w:rsidR="001F25D5" w:rsidRDefault="00FB2550" w:rsidP="00FB2550">
            <w:pPr>
              <w:ind w:firstLine="0"/>
              <w:jc w:val="left"/>
            </w:pPr>
            <w:r>
              <w:t xml:space="preserve">- оптимизировать работу психологической службы для оказания </w:t>
            </w:r>
            <w:r w:rsidRPr="00FB2550">
              <w:t>консультативной помощи обучающимся лицам с огран</w:t>
            </w:r>
            <w:r>
              <w:t>иченными возможностями здоровья</w:t>
            </w:r>
            <w:r w:rsidR="001F25D5">
              <w:t>;</w:t>
            </w:r>
          </w:p>
          <w:p w:rsidR="001F25D5" w:rsidRPr="00FB2550" w:rsidRDefault="001F25D5" w:rsidP="001F25D5">
            <w:pPr>
              <w:ind w:firstLine="0"/>
              <w:jc w:val="left"/>
            </w:pPr>
            <w:r>
              <w:t>- организовать работу по усовершенствованию доступной среды в ОО.</w:t>
            </w:r>
          </w:p>
        </w:tc>
        <w:tc>
          <w:tcPr>
            <w:tcW w:w="1643" w:type="dxa"/>
          </w:tcPr>
          <w:p w:rsidR="00EF2EF3" w:rsidRDefault="001F25D5" w:rsidP="00D35F04">
            <w:pPr>
              <w:pStyle w:val="a5"/>
            </w:pPr>
            <w:r>
              <w:t>Январь-май 2019</w:t>
            </w:r>
          </w:p>
        </w:tc>
        <w:tc>
          <w:tcPr>
            <w:tcW w:w="1912" w:type="dxa"/>
          </w:tcPr>
          <w:p w:rsidR="00EF2EF3" w:rsidRDefault="001F25D5" w:rsidP="00D35F04">
            <w:pPr>
              <w:pStyle w:val="a5"/>
            </w:pPr>
            <w:r>
              <w:t>Зам. директора по ПВ Андреева  Н.С.</w:t>
            </w:r>
          </w:p>
          <w:p w:rsidR="001F25D5" w:rsidRPr="001F25D5" w:rsidRDefault="001F25D5" w:rsidP="001F25D5">
            <w:pPr>
              <w:ind w:firstLine="0"/>
            </w:pPr>
            <w:r>
              <w:t xml:space="preserve">Зам. директора по АХЧ </w:t>
            </w:r>
            <w:proofErr w:type="spellStart"/>
            <w:r>
              <w:t>Садыкина</w:t>
            </w:r>
            <w:proofErr w:type="spellEnd"/>
            <w:r>
              <w:t xml:space="preserve"> М.Л.</w:t>
            </w: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EF2EF3" w:rsidTr="00D35F04">
        <w:tc>
          <w:tcPr>
            <w:tcW w:w="15267" w:type="dxa"/>
            <w:gridSpan w:val="6"/>
          </w:tcPr>
          <w:p w:rsidR="00EF2EF3" w:rsidRDefault="00EF2EF3" w:rsidP="00D35F04">
            <w:pPr>
              <w:pStyle w:val="1"/>
            </w:pPr>
            <w:bookmarkStart w:id="4" w:name="sub_2400"/>
            <w: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  <w:bookmarkEnd w:id="4"/>
          </w:p>
        </w:tc>
      </w:tr>
      <w:tr w:rsidR="00EF2EF3" w:rsidTr="00D35F04">
        <w:tc>
          <w:tcPr>
            <w:tcW w:w="4088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2874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643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12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EF2EF3" w:rsidTr="00D35F04">
        <w:tc>
          <w:tcPr>
            <w:tcW w:w="15267" w:type="dxa"/>
            <w:gridSpan w:val="6"/>
          </w:tcPr>
          <w:p w:rsidR="00EF2EF3" w:rsidRDefault="00EF2EF3" w:rsidP="00D35F04">
            <w:pPr>
              <w:pStyle w:val="1"/>
            </w:pPr>
            <w:bookmarkStart w:id="5" w:name="sub_2500"/>
            <w:r>
              <w:t>V. Удовлетворенность условиями оказания услуг</w:t>
            </w:r>
            <w:bookmarkEnd w:id="5"/>
          </w:p>
        </w:tc>
      </w:tr>
      <w:tr w:rsidR="00EF2EF3" w:rsidTr="00D35F04">
        <w:tc>
          <w:tcPr>
            <w:tcW w:w="4088" w:type="dxa"/>
          </w:tcPr>
          <w:p w:rsidR="00EF2EF3" w:rsidRDefault="001F25D5" w:rsidP="00D35F04">
            <w:pPr>
              <w:pStyle w:val="a5"/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B86C2F">
              <w:rPr>
                <w:rFonts w:ascii="Times New Roman" w:eastAsia="Calibri" w:hAnsi="Times New Roman" w:cs="Times New Roman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874" w:type="dxa"/>
          </w:tcPr>
          <w:p w:rsidR="00EF2EF3" w:rsidRDefault="00EF2EF3" w:rsidP="001F25D5">
            <w:pPr>
              <w:pStyle w:val="a5"/>
              <w:jc w:val="left"/>
            </w:pPr>
            <w:r>
              <w:t xml:space="preserve">Проведение оценки </w:t>
            </w:r>
            <w:r w:rsidR="001F25D5">
              <w:t xml:space="preserve">и анализа </w:t>
            </w:r>
            <w:r>
              <w:t xml:space="preserve">удовлетворенности участников образовательных отношений </w:t>
            </w:r>
            <w:r w:rsidR="001F25D5">
              <w:t xml:space="preserve">материально-техническим обеспечением </w:t>
            </w:r>
            <w:r>
              <w:t xml:space="preserve"> и выработка дальнейш</w:t>
            </w:r>
            <w:r w:rsidR="001F25D5">
              <w:t>его</w:t>
            </w:r>
            <w:r>
              <w:t xml:space="preserve"> </w:t>
            </w:r>
            <w:r w:rsidR="001F25D5">
              <w:t>плана работы.</w:t>
            </w:r>
          </w:p>
        </w:tc>
        <w:tc>
          <w:tcPr>
            <w:tcW w:w="1643" w:type="dxa"/>
          </w:tcPr>
          <w:p w:rsidR="00EF2EF3" w:rsidRDefault="001F25D5" w:rsidP="00D35F04">
            <w:pPr>
              <w:pStyle w:val="a5"/>
            </w:pPr>
            <w:r>
              <w:t>Февраль</w:t>
            </w:r>
            <w:r w:rsidR="00EF2EF3">
              <w:t>-май 2019</w:t>
            </w:r>
          </w:p>
        </w:tc>
        <w:tc>
          <w:tcPr>
            <w:tcW w:w="1912" w:type="dxa"/>
          </w:tcPr>
          <w:p w:rsidR="00EF2EF3" w:rsidRDefault="001F25D5" w:rsidP="00D35F04">
            <w:pPr>
              <w:pStyle w:val="a5"/>
            </w:pPr>
            <w:proofErr w:type="gramStart"/>
            <w:r>
              <w:t>Заостровных</w:t>
            </w:r>
            <w:proofErr w:type="gramEnd"/>
            <w:r>
              <w:t xml:space="preserve"> Т.М., директор,</w:t>
            </w:r>
          </w:p>
          <w:p w:rsidR="001F25D5" w:rsidRPr="001F25D5" w:rsidRDefault="001F25D5" w:rsidP="001F25D5">
            <w:pPr>
              <w:ind w:firstLine="0"/>
              <w:jc w:val="left"/>
            </w:pPr>
            <w:proofErr w:type="spellStart"/>
            <w:r>
              <w:t>Садыкина</w:t>
            </w:r>
            <w:proofErr w:type="spellEnd"/>
            <w:r>
              <w:t xml:space="preserve"> М.Л., зам. директора по АХЧ.</w:t>
            </w:r>
          </w:p>
        </w:tc>
        <w:tc>
          <w:tcPr>
            <w:tcW w:w="2845" w:type="dxa"/>
          </w:tcPr>
          <w:p w:rsidR="00EF2EF3" w:rsidRDefault="00EF2EF3" w:rsidP="00D35F04">
            <w:pPr>
              <w:pStyle w:val="a5"/>
            </w:pPr>
          </w:p>
        </w:tc>
        <w:tc>
          <w:tcPr>
            <w:tcW w:w="1905" w:type="dxa"/>
          </w:tcPr>
          <w:p w:rsidR="00EF2EF3" w:rsidRDefault="00EF2EF3" w:rsidP="00D35F04">
            <w:pPr>
              <w:pStyle w:val="a5"/>
            </w:pPr>
          </w:p>
        </w:tc>
      </w:tr>
      <w:tr w:rsidR="001F25D5" w:rsidTr="00D35F04">
        <w:tc>
          <w:tcPr>
            <w:tcW w:w="4088" w:type="dxa"/>
          </w:tcPr>
          <w:p w:rsidR="001F25D5" w:rsidRDefault="001F25D5" w:rsidP="00D35F04">
            <w:pPr>
              <w:pStyle w:val="a5"/>
            </w:pPr>
            <w:r>
              <w:t>Д</w:t>
            </w:r>
            <w:r w:rsidRPr="001F25D5">
              <w:t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874" w:type="dxa"/>
          </w:tcPr>
          <w:p w:rsidR="001F25D5" w:rsidRDefault="00C95662" w:rsidP="00D35F04">
            <w:pPr>
              <w:pStyle w:val="a5"/>
              <w:jc w:val="left"/>
            </w:pPr>
            <w:r>
              <w:t>- проведение мероприятий, освещающих успехи обучающихся (творческие отчеты, родительские собрания);</w:t>
            </w:r>
          </w:p>
          <w:p w:rsidR="00C95662" w:rsidRDefault="00C95662" w:rsidP="00C95662">
            <w:pPr>
              <w:ind w:firstLine="0"/>
            </w:pPr>
          </w:p>
          <w:p w:rsidR="00C95662" w:rsidRDefault="00C95662" w:rsidP="00C95662">
            <w:pPr>
              <w:ind w:firstLine="0"/>
            </w:pPr>
          </w:p>
          <w:p w:rsidR="00C95662" w:rsidRDefault="00C95662" w:rsidP="00C95662">
            <w:pPr>
              <w:ind w:firstLine="0"/>
            </w:pPr>
            <w:r>
              <w:t>- размещение актуальной информации на сайте ОО;</w:t>
            </w:r>
          </w:p>
          <w:p w:rsidR="00C95662" w:rsidRPr="00C95662" w:rsidRDefault="00C95662" w:rsidP="00C95662">
            <w:pPr>
              <w:ind w:firstLine="0"/>
            </w:pPr>
            <w:r>
              <w:t xml:space="preserve">- подготовка и размещение на сайте ОО  публичного отчета и отчета о </w:t>
            </w:r>
            <w:proofErr w:type="spellStart"/>
            <w:r>
              <w:t>самообсл</w:t>
            </w:r>
            <w:bookmarkStart w:id="6" w:name="_GoBack"/>
            <w:bookmarkEnd w:id="6"/>
            <w:r>
              <w:t>едовании</w:t>
            </w:r>
            <w:proofErr w:type="spellEnd"/>
          </w:p>
        </w:tc>
        <w:tc>
          <w:tcPr>
            <w:tcW w:w="1643" w:type="dxa"/>
          </w:tcPr>
          <w:p w:rsidR="00E411CF" w:rsidRDefault="00C95662" w:rsidP="00D35F04">
            <w:pPr>
              <w:pStyle w:val="a5"/>
            </w:pPr>
            <w:r>
              <w:t>Декабрь 2018 – май 2019</w:t>
            </w:r>
          </w:p>
          <w:p w:rsidR="00E411CF" w:rsidRPr="00E411CF" w:rsidRDefault="00E411CF" w:rsidP="00E411CF"/>
          <w:p w:rsidR="00E411CF" w:rsidRPr="00E411CF" w:rsidRDefault="00E411CF" w:rsidP="00E411CF"/>
          <w:p w:rsidR="00E411CF" w:rsidRPr="00E411CF" w:rsidRDefault="00E411CF" w:rsidP="00E411CF"/>
          <w:p w:rsidR="00E411CF" w:rsidRPr="00E411CF" w:rsidRDefault="00E411CF" w:rsidP="00E411CF"/>
          <w:p w:rsidR="00E411CF" w:rsidRPr="00E411CF" w:rsidRDefault="00E411CF" w:rsidP="00E411CF"/>
          <w:p w:rsidR="00E411CF" w:rsidRPr="00E411CF" w:rsidRDefault="00E411CF" w:rsidP="00E411CF"/>
          <w:p w:rsidR="00E411CF" w:rsidRPr="00E411CF" w:rsidRDefault="00E411CF" w:rsidP="00E411CF"/>
          <w:p w:rsidR="00E411CF" w:rsidRPr="00E411CF" w:rsidRDefault="00E411CF" w:rsidP="00E411CF"/>
          <w:p w:rsidR="00E411CF" w:rsidRDefault="00E411CF" w:rsidP="00E411CF"/>
          <w:p w:rsidR="001F25D5" w:rsidRPr="00E411CF" w:rsidRDefault="00E411CF" w:rsidP="00E411CF">
            <w:pPr>
              <w:ind w:firstLine="0"/>
            </w:pPr>
            <w:r>
              <w:t>Июнь – август 2019</w:t>
            </w:r>
          </w:p>
        </w:tc>
        <w:tc>
          <w:tcPr>
            <w:tcW w:w="1912" w:type="dxa"/>
          </w:tcPr>
          <w:p w:rsidR="001F25D5" w:rsidRDefault="00C95662" w:rsidP="00D35F04">
            <w:pPr>
              <w:pStyle w:val="a5"/>
            </w:pPr>
            <w:proofErr w:type="gramStart"/>
            <w:r>
              <w:t>Заостровных</w:t>
            </w:r>
            <w:proofErr w:type="gramEnd"/>
            <w:r>
              <w:t xml:space="preserve"> Т.М., директор, Бобылева Н.А., зам. </w:t>
            </w:r>
            <w:proofErr w:type="spellStart"/>
            <w:r w:rsidR="00E411CF">
              <w:t>диретора</w:t>
            </w:r>
            <w:proofErr w:type="spellEnd"/>
            <w:r>
              <w:t xml:space="preserve"> по ВР, Самылина Е.Н., зам. директора по УВР</w:t>
            </w:r>
          </w:p>
          <w:p w:rsidR="00C95662" w:rsidRDefault="00C95662" w:rsidP="00C95662">
            <w:pPr>
              <w:ind w:firstLine="0"/>
            </w:pPr>
            <w:r>
              <w:t>Алексеева Н.В.</w:t>
            </w:r>
          </w:p>
          <w:p w:rsidR="00E411CF" w:rsidRDefault="00E411CF" w:rsidP="00C95662">
            <w:pPr>
              <w:ind w:firstLine="0"/>
            </w:pPr>
          </w:p>
          <w:p w:rsidR="00E411CF" w:rsidRDefault="00E411CF" w:rsidP="00C95662">
            <w:pPr>
              <w:ind w:firstLine="0"/>
            </w:pPr>
          </w:p>
          <w:p w:rsidR="00E411CF" w:rsidRDefault="00E411CF" w:rsidP="00E411CF">
            <w:pPr>
              <w:ind w:firstLine="0"/>
            </w:pPr>
            <w:proofErr w:type="gramStart"/>
            <w:r>
              <w:t>Заостровных</w:t>
            </w:r>
            <w:proofErr w:type="gramEnd"/>
            <w:r>
              <w:t xml:space="preserve"> Т.М., директор, Бобылева Н.А., зам. </w:t>
            </w:r>
            <w:proofErr w:type="spellStart"/>
            <w:r>
              <w:t>диретора</w:t>
            </w:r>
            <w:proofErr w:type="spellEnd"/>
            <w:r>
              <w:t xml:space="preserve"> по ВР, Самылина Е.Н., зам. директора по УВР</w:t>
            </w:r>
          </w:p>
          <w:p w:rsidR="00E411CF" w:rsidRPr="00C95662" w:rsidRDefault="00E411CF" w:rsidP="00E411CF">
            <w:pPr>
              <w:ind w:firstLine="0"/>
            </w:pPr>
            <w:r>
              <w:t>Алексеева Н.В.</w:t>
            </w:r>
          </w:p>
        </w:tc>
        <w:tc>
          <w:tcPr>
            <w:tcW w:w="2845" w:type="dxa"/>
          </w:tcPr>
          <w:p w:rsidR="001F25D5" w:rsidRDefault="001F25D5" w:rsidP="00D35F04">
            <w:pPr>
              <w:pStyle w:val="a5"/>
            </w:pPr>
          </w:p>
        </w:tc>
        <w:tc>
          <w:tcPr>
            <w:tcW w:w="1905" w:type="dxa"/>
          </w:tcPr>
          <w:p w:rsidR="001F25D5" w:rsidRDefault="001F25D5" w:rsidP="00D35F04">
            <w:pPr>
              <w:pStyle w:val="a5"/>
            </w:pPr>
          </w:p>
        </w:tc>
      </w:tr>
    </w:tbl>
    <w:p w:rsidR="00EF2EF3" w:rsidRDefault="00EF2EF3" w:rsidP="00EF2EF3">
      <w:pPr>
        <w:pStyle w:val="a6"/>
        <w:rPr>
          <w:sz w:val="22"/>
          <w:szCs w:val="22"/>
        </w:rPr>
      </w:pPr>
    </w:p>
    <w:p w:rsidR="00EF2EF3" w:rsidRDefault="00EF2EF3" w:rsidP="00EF2EF3">
      <w:pPr>
        <w:pStyle w:val="a6"/>
        <w:rPr>
          <w:sz w:val="22"/>
          <w:szCs w:val="22"/>
        </w:rPr>
      </w:pPr>
    </w:p>
    <w:p w:rsidR="00EF2EF3" w:rsidRDefault="00EF2EF3" w:rsidP="00EF2EF3">
      <w:pPr>
        <w:pStyle w:val="a6"/>
        <w:ind w:left="-709"/>
        <w:rPr>
          <w:sz w:val="22"/>
          <w:szCs w:val="22"/>
        </w:rPr>
      </w:pPr>
    </w:p>
    <w:p w:rsidR="00EF2EF3" w:rsidRDefault="00EF2EF3" w:rsidP="00EF2EF3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F2EF3" w:rsidRDefault="00EF2EF3" w:rsidP="00EF2EF3">
      <w:pPr>
        <w:ind w:left="-567"/>
        <w:rPr>
          <w:sz w:val="16"/>
          <w:szCs w:val="16"/>
        </w:rPr>
      </w:pPr>
      <w:bookmarkStart w:id="7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7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8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8" w:name="sub_2222"/>
      <w:bookmarkEnd w:id="7"/>
      <w:r>
        <w:rPr>
          <w:sz w:val="16"/>
          <w:szCs w:val="16"/>
        </w:rPr>
        <w:t>.</w:t>
      </w:r>
    </w:p>
    <w:p w:rsidR="00EF2EF3" w:rsidRDefault="00EF2EF3" w:rsidP="00EF2EF3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9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</w:p>
    <w:bookmarkEnd w:id="8"/>
    <w:p w:rsidR="00EF2EF3" w:rsidRDefault="00EF2EF3" w:rsidP="00EF2EF3"/>
    <w:p w:rsidR="00BA2A9D" w:rsidRDefault="00BA2A9D"/>
    <w:sectPr w:rsidR="00BA2A9D" w:rsidSect="00EF2EF3">
      <w:headerReference w:type="default" r:id="rId10"/>
      <w:footerReference w:type="default" r:id="rId11"/>
      <w:pgSz w:w="16837" w:h="11905" w:orient="landscape"/>
      <w:pgMar w:top="709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EA" w:rsidRDefault="00DB7CEA">
      <w:r>
        <w:separator/>
      </w:r>
    </w:p>
  </w:endnote>
  <w:endnote w:type="continuationSeparator" w:id="0">
    <w:p w:rsidR="00DB7CEA" w:rsidRDefault="00DB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DB7CEA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DB7C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EA" w:rsidRDefault="00DB7CEA">
      <w:r>
        <w:separator/>
      </w:r>
    </w:p>
  </w:footnote>
  <w:footnote w:type="continuationSeparator" w:id="0">
    <w:p w:rsidR="00DB7CEA" w:rsidRDefault="00DB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85" w:rsidRDefault="001F25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11CF">
      <w:rPr>
        <w:noProof/>
      </w:rPr>
      <w:t>3</w:t>
    </w:r>
    <w:r>
      <w:fldChar w:fldCharType="end"/>
    </w:r>
  </w:p>
  <w:p w:rsidR="00B96C85" w:rsidRDefault="00DB7CE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23"/>
    <w:rsid w:val="000A2423"/>
    <w:rsid w:val="000A2B14"/>
    <w:rsid w:val="001F25D5"/>
    <w:rsid w:val="00231366"/>
    <w:rsid w:val="00232CFF"/>
    <w:rsid w:val="002B05D4"/>
    <w:rsid w:val="002D45F4"/>
    <w:rsid w:val="003D4A47"/>
    <w:rsid w:val="005018F2"/>
    <w:rsid w:val="005109AE"/>
    <w:rsid w:val="005D4587"/>
    <w:rsid w:val="00700A90"/>
    <w:rsid w:val="00BA2A9D"/>
    <w:rsid w:val="00BF08E6"/>
    <w:rsid w:val="00C94D4C"/>
    <w:rsid w:val="00C95662"/>
    <w:rsid w:val="00DB7CEA"/>
    <w:rsid w:val="00E411CF"/>
    <w:rsid w:val="00ED20EF"/>
    <w:rsid w:val="00EF2EF3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2E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EF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F2EF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F2EF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F2EF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F2EF3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EF2E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E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EF2E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2E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EF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F2EF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F2EF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F2EF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F2EF3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EF2E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E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EF2E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19136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4540&amp;sub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90941&amp;sub=13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</cp:lastModifiedBy>
  <cp:revision>5</cp:revision>
  <dcterms:created xsi:type="dcterms:W3CDTF">2018-11-30T08:17:00Z</dcterms:created>
  <dcterms:modified xsi:type="dcterms:W3CDTF">2018-12-01T10:18:00Z</dcterms:modified>
</cp:coreProperties>
</file>